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62" w:rsidRPr="009359BD" w:rsidRDefault="005F5163" w:rsidP="00862862">
      <w:pPr>
        <w:jc w:val="center"/>
        <w:rPr>
          <w:rFonts w:ascii="Arial" w:hAnsi="Arial" w:cs="Arial"/>
        </w:rPr>
      </w:pPr>
      <w:bookmarkStart w:id="0" w:name="_GoBack"/>
      <w:bookmarkEnd w:id="0"/>
      <w:r w:rsidRPr="009359BD">
        <w:rPr>
          <w:rFonts w:ascii="Arial" w:hAnsi="Arial" w:cs="Arial"/>
          <w:noProof/>
        </w:rPr>
        <w:drawing>
          <wp:anchor distT="0" distB="0" distL="114300" distR="114300" simplePos="0" relativeHeight="251657728" behindDoc="1" locked="0" layoutInCell="1" allowOverlap="0">
            <wp:simplePos x="0" y="0"/>
            <wp:positionH relativeFrom="page">
              <wp:align>center</wp:align>
            </wp:positionH>
            <wp:positionV relativeFrom="page">
              <wp:posOffset>59055</wp:posOffset>
            </wp:positionV>
            <wp:extent cx="2261235" cy="131191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12500"/>
                    <a:stretch>
                      <a:fillRect/>
                    </a:stretch>
                  </pic:blipFill>
                  <pic:spPr bwMode="auto">
                    <a:xfrm>
                      <a:off x="0" y="0"/>
                      <a:ext cx="226123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862" w:rsidRPr="009359BD" w:rsidRDefault="00862862" w:rsidP="00862862">
      <w:pPr>
        <w:jc w:val="center"/>
        <w:rPr>
          <w:rFonts w:ascii="Arial" w:hAnsi="Arial" w:cs="Arial"/>
        </w:rPr>
      </w:pPr>
    </w:p>
    <w:p w:rsidR="00862862" w:rsidRPr="009359BD" w:rsidRDefault="00862862" w:rsidP="00862862">
      <w:pPr>
        <w:jc w:val="center"/>
        <w:rPr>
          <w:rFonts w:ascii="Arial" w:hAnsi="Arial" w:cs="Arial"/>
        </w:rPr>
      </w:pPr>
    </w:p>
    <w:p w:rsidR="00862862" w:rsidRPr="009359BD" w:rsidRDefault="00862862" w:rsidP="00862862">
      <w:pPr>
        <w:jc w:val="center"/>
        <w:rPr>
          <w:rFonts w:ascii="Arial" w:hAnsi="Arial" w:cs="Arial"/>
        </w:rPr>
      </w:pPr>
    </w:p>
    <w:p w:rsidR="00862862" w:rsidRPr="009359BD" w:rsidRDefault="00862862" w:rsidP="00862862">
      <w:pPr>
        <w:jc w:val="center"/>
        <w:rPr>
          <w:rFonts w:ascii="Arial" w:hAnsi="Arial" w:cs="Arial"/>
        </w:rPr>
      </w:pPr>
    </w:p>
    <w:p w:rsidR="00862862" w:rsidRPr="009359BD" w:rsidRDefault="00862862" w:rsidP="00862862">
      <w:pPr>
        <w:jc w:val="center"/>
        <w:rPr>
          <w:rFonts w:ascii="Arial" w:hAnsi="Arial" w:cs="Arial"/>
        </w:rPr>
      </w:pPr>
    </w:p>
    <w:p w:rsidR="00862862" w:rsidRPr="009359BD" w:rsidRDefault="00862862" w:rsidP="00862862">
      <w:pPr>
        <w:rPr>
          <w:rFonts w:ascii="Arial" w:hAnsi="Arial" w:cs="Arial"/>
        </w:rPr>
      </w:pPr>
    </w:p>
    <w:p w:rsidR="00862862" w:rsidRDefault="00862862" w:rsidP="00862862">
      <w:pPr>
        <w:jc w:val="center"/>
        <w:rPr>
          <w:rFonts w:ascii="Arial" w:hAnsi="Arial" w:cs="Arial"/>
          <w:b/>
        </w:rPr>
      </w:pPr>
      <w:r>
        <w:rPr>
          <w:rFonts w:ascii="Arial" w:hAnsi="Arial" w:cs="Arial"/>
          <w:b/>
        </w:rPr>
        <w:t>ACADEMIC SUPPORT SERVICES AGREEMENT</w:t>
      </w:r>
    </w:p>
    <w:p w:rsidR="00862862" w:rsidRDefault="00862862" w:rsidP="00862862">
      <w:pPr>
        <w:jc w:val="center"/>
        <w:rPr>
          <w:rFonts w:ascii="Arial" w:hAnsi="Arial" w:cs="Arial"/>
          <w:b/>
        </w:rPr>
      </w:pPr>
    </w:p>
    <w:p w:rsidR="00862862" w:rsidRPr="009359BD" w:rsidRDefault="00862862" w:rsidP="00862862">
      <w:pPr>
        <w:jc w:val="center"/>
        <w:rPr>
          <w:rFonts w:ascii="Arial" w:hAnsi="Arial" w:cs="Arial"/>
        </w:rPr>
      </w:pPr>
      <w:r w:rsidRPr="009359BD">
        <w:rPr>
          <w:rFonts w:ascii="Arial" w:hAnsi="Arial" w:cs="Arial"/>
          <w:b/>
        </w:rPr>
        <w:t>CONTRACT DETAILS</w:t>
      </w:r>
    </w:p>
    <w:p w:rsidR="00862862" w:rsidRPr="009359BD" w:rsidRDefault="00862862" w:rsidP="00862862">
      <w:pPr>
        <w:ind w:left="-360"/>
        <w:jc w:val="both"/>
        <w:rPr>
          <w:rFonts w:ascii="Arial" w:hAnsi="Arial" w:cs="Arial"/>
          <w:b/>
          <w:sz w:val="22"/>
        </w:rPr>
      </w:pPr>
    </w:p>
    <w:p w:rsidR="00862862" w:rsidRPr="009359BD" w:rsidRDefault="00862862" w:rsidP="00152A8C">
      <w:pPr>
        <w:ind w:left="-180"/>
        <w:jc w:val="both"/>
        <w:rPr>
          <w:rFonts w:ascii="Arial" w:hAnsi="Arial" w:cs="Arial"/>
          <w:sz w:val="22"/>
        </w:rPr>
      </w:pPr>
      <w:r w:rsidRPr="009359BD">
        <w:rPr>
          <w:rFonts w:ascii="Arial" w:hAnsi="Arial" w:cs="Arial"/>
          <w:b/>
          <w:sz w:val="22"/>
        </w:rPr>
        <w:t>AGREEMENT NUMBER</w:t>
      </w:r>
      <w:r w:rsidRPr="009359BD">
        <w:rPr>
          <w:rFonts w:ascii="Arial" w:hAnsi="Arial" w:cs="Arial"/>
          <w:sz w:val="22"/>
        </w:rPr>
        <w:t xml:space="preserve">:  </w:t>
      </w:r>
      <w:sdt>
        <w:sdtPr>
          <w:rPr>
            <w:rFonts w:ascii="Arial" w:hAnsi="Arial" w:cs="Arial"/>
            <w:b/>
          </w:rPr>
          <w:alias w:val="ASSA Number"/>
          <w:tag w:val="Abstract"/>
          <w:id w:val="1533144065"/>
          <w:placeholder>
            <w:docPart w:val="4562823CF394403BA02F87F70A7615B3"/>
          </w:placeholder>
          <w:showingPlcHdr/>
          <w:dataBinding w:prefixMappings="xmlns:ns0='http://schemas.microsoft.com/office/2006/coverPageProps' " w:xpath="/ns0:CoverPageProperties[1]/ns0:Abstract[1]" w:storeItemID="{55AF091B-3C7A-41E3-B477-F2FDAA23CFDA}"/>
          <w:text/>
        </w:sdtPr>
        <w:sdtEndPr/>
        <w:sdtContent>
          <w:r w:rsidR="00F417FE" w:rsidRPr="002E2286">
            <w:rPr>
              <w:rStyle w:val="PlaceholderText"/>
              <w:rFonts w:ascii="Arial" w:hAnsi="Arial" w:cs="Arial"/>
            </w:rPr>
            <w:t>[</w:t>
          </w:r>
          <w:r w:rsidR="00F417FE" w:rsidRPr="002E2286">
            <w:rPr>
              <w:rStyle w:val="PlaceholderText"/>
              <w:rFonts w:ascii="Arial" w:hAnsi="Arial" w:cs="Arial"/>
              <w:shd w:val="clear" w:color="auto" w:fill="D9E2F3" w:themeFill="accent5" w:themeFillTint="33"/>
            </w:rPr>
            <w:t>XX-8XXX</w:t>
          </w:r>
          <w:r w:rsidR="00F417FE" w:rsidRPr="002E2286">
            <w:rPr>
              <w:rStyle w:val="PlaceholderText"/>
              <w:rFonts w:ascii="Arial" w:hAnsi="Arial" w:cs="Arial"/>
            </w:rPr>
            <w:t>]</w:t>
          </w:r>
        </w:sdtContent>
      </w:sdt>
    </w:p>
    <w:p w:rsidR="00862862" w:rsidRPr="009359BD" w:rsidRDefault="00862862" w:rsidP="00862862">
      <w:pPr>
        <w:ind w:left="-360"/>
        <w:jc w:val="both"/>
        <w:rPr>
          <w:rFonts w:ascii="Arial" w:hAnsi="Arial" w:cs="Arial"/>
        </w:rPr>
      </w:pPr>
    </w:p>
    <w:p w:rsidR="00862862" w:rsidRPr="009359BD" w:rsidRDefault="00862862" w:rsidP="00862862">
      <w:pPr>
        <w:ind w:left="-180"/>
        <w:rPr>
          <w:rFonts w:ascii="Arial" w:hAnsi="Arial" w:cs="Arial"/>
        </w:rPr>
      </w:pPr>
      <w:r w:rsidRPr="009359BD">
        <w:rPr>
          <w:rFonts w:ascii="Arial" w:hAnsi="Arial" w:cs="Arial"/>
        </w:rPr>
        <w:t xml:space="preserve">This agreement is entered into between the Board of Regents of the University of Wisconsin System on behalf of the University of Wisconsin-Madison Department of </w:t>
      </w:r>
      <w:sdt>
        <w:sdtPr>
          <w:rPr>
            <w:rFonts w:ascii="Arial" w:hAnsi="Arial" w:cs="Arial"/>
          </w:rPr>
          <w:alias w:val="Department Name"/>
          <w:tag w:val="Company Address"/>
          <w:id w:val="-1447309283"/>
          <w:placeholder>
            <w:docPart w:val="F2BA0A19212A4994A6BE6D13F9E56C9D"/>
          </w:placeholder>
          <w:showingPlcHdr/>
          <w:dataBinding w:prefixMappings="xmlns:ns0='http://schemas.microsoft.com/office/2006/coverPageProps' " w:xpath="/ns0:CoverPageProperties[1]/ns0:CompanyAddress[1]" w:storeItemID="{55AF091B-3C7A-41E3-B477-F2FDAA23CFDA}"/>
          <w:text/>
        </w:sdtPr>
        <w:sdtEndPr/>
        <w:sdtContent>
          <w:r w:rsidR="003F06AB" w:rsidRPr="00D90ADA">
            <w:rPr>
              <w:rStyle w:val="PlaceholderText"/>
            </w:rPr>
            <w:t>[</w:t>
          </w:r>
          <w:r w:rsidR="003F06AB" w:rsidRPr="00D90ADA">
            <w:rPr>
              <w:rStyle w:val="PlaceholderText"/>
              <w:rFonts w:ascii="Arial" w:hAnsi="Arial" w:cs="Arial"/>
              <w:shd w:val="clear" w:color="auto" w:fill="DEEAF6" w:themeFill="accent1" w:themeFillTint="33"/>
            </w:rPr>
            <w:t>ENTER DEPT NAME</w:t>
          </w:r>
          <w:r w:rsidR="003F06AB" w:rsidRPr="00D90ADA">
            <w:rPr>
              <w:rStyle w:val="PlaceholderText"/>
            </w:rPr>
            <w:t>]</w:t>
          </w:r>
        </w:sdtContent>
      </w:sdt>
      <w:r w:rsidR="003F06AB">
        <w:rPr>
          <w:rFonts w:ascii="Arial" w:hAnsi="Arial" w:cs="Arial"/>
        </w:rPr>
        <w:t xml:space="preserve"> </w:t>
      </w:r>
      <w:r w:rsidRPr="009359BD">
        <w:rPr>
          <w:rFonts w:ascii="Arial" w:hAnsi="Arial" w:cs="Arial"/>
        </w:rPr>
        <w:t>(</w:t>
      </w:r>
      <w:proofErr w:type="gramStart"/>
      <w:r w:rsidRPr="009359BD">
        <w:rPr>
          <w:rFonts w:ascii="Arial" w:hAnsi="Arial" w:cs="Arial"/>
          <w:i/>
        </w:rPr>
        <w:t>hereafter</w:t>
      </w:r>
      <w:proofErr w:type="gramEnd"/>
      <w:r w:rsidRPr="009359BD">
        <w:rPr>
          <w:rFonts w:ascii="Arial" w:hAnsi="Arial" w:cs="Arial"/>
          <w:i/>
        </w:rPr>
        <w:t xml:space="preserve"> University)</w:t>
      </w:r>
      <w:r w:rsidRPr="009359BD">
        <w:rPr>
          <w:rFonts w:ascii="Arial" w:hAnsi="Arial" w:cs="Arial"/>
        </w:rPr>
        <w:t xml:space="preserve"> and</w:t>
      </w:r>
      <w:r w:rsidR="002E2286">
        <w:rPr>
          <w:rFonts w:ascii="Arial" w:hAnsi="Arial" w:cs="Arial"/>
        </w:rPr>
        <w:t xml:space="preserve"> </w:t>
      </w:r>
      <w:sdt>
        <w:sdtPr>
          <w:rPr>
            <w:rFonts w:ascii="Arial" w:hAnsi="Arial" w:cs="Arial"/>
            <w:b/>
          </w:rPr>
          <w:alias w:val="Vendor"/>
          <w:tag w:val="Category"/>
          <w:id w:val="887305840"/>
          <w:placeholder>
            <w:docPart w:val="5F454BC380CD4782BC4AA8E4FB4F47FE"/>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3F06AB" w:rsidRPr="002E2286">
            <w:rPr>
              <w:rStyle w:val="PlaceholderText"/>
              <w:rFonts w:ascii="Arial" w:hAnsi="Arial" w:cs="Arial"/>
            </w:rPr>
            <w:t>[</w:t>
          </w:r>
          <w:r w:rsidR="003F06AB" w:rsidRPr="003F06AB">
            <w:rPr>
              <w:rStyle w:val="PlaceholderText"/>
              <w:rFonts w:ascii="Arial" w:hAnsi="Arial" w:cs="Arial"/>
              <w:shd w:val="clear" w:color="auto" w:fill="D9E2F3" w:themeFill="accent5" w:themeFillTint="33"/>
            </w:rPr>
            <w:t>ENTER VENDOR NAME</w:t>
          </w:r>
          <w:r w:rsidR="003F06AB" w:rsidRPr="002E2286">
            <w:rPr>
              <w:rStyle w:val="PlaceholderText"/>
              <w:rFonts w:ascii="Arial" w:hAnsi="Arial" w:cs="Arial"/>
            </w:rPr>
            <w:t>]</w:t>
          </w:r>
        </w:sdtContent>
      </w:sdt>
      <w:r w:rsidR="002E2286">
        <w:rPr>
          <w:rFonts w:ascii="Arial" w:hAnsi="Arial" w:cs="Arial"/>
        </w:rPr>
        <w:t xml:space="preserve"> </w:t>
      </w:r>
      <w:r w:rsidRPr="009359BD">
        <w:rPr>
          <w:rFonts w:ascii="Arial" w:hAnsi="Arial" w:cs="Arial"/>
          <w:i/>
        </w:rPr>
        <w:t>(hereafter Contractor)</w:t>
      </w:r>
      <w:r w:rsidRPr="009359BD">
        <w:rPr>
          <w:rFonts w:ascii="Arial" w:hAnsi="Arial" w:cs="Arial"/>
        </w:rPr>
        <w:t>:</w:t>
      </w:r>
    </w:p>
    <w:p w:rsidR="00862862" w:rsidRPr="009359BD" w:rsidRDefault="00862862" w:rsidP="00862862">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10754"/>
      </w:tblGrid>
      <w:tr w:rsidR="00862862" w:rsidRPr="000560D7" w:rsidTr="0062088E">
        <w:tc>
          <w:tcPr>
            <w:tcW w:w="11268" w:type="dxa"/>
            <w:shd w:val="pct15" w:color="auto" w:fill="auto"/>
          </w:tcPr>
          <w:p w:rsidR="00862862" w:rsidRPr="000560D7" w:rsidRDefault="00862862" w:rsidP="005F5163">
            <w:pPr>
              <w:rPr>
                <w:rFonts w:ascii="Arial" w:hAnsi="Arial" w:cs="Arial"/>
                <w:b/>
              </w:rPr>
            </w:pPr>
            <w:r w:rsidRPr="000560D7">
              <w:rPr>
                <w:rFonts w:ascii="Arial" w:hAnsi="Arial" w:cs="Arial"/>
                <w:b/>
              </w:rPr>
              <w:t>CONTRACT</w:t>
            </w:r>
            <w:r>
              <w:rPr>
                <w:rFonts w:ascii="Arial" w:hAnsi="Arial" w:cs="Arial"/>
                <w:b/>
              </w:rPr>
              <w:t>OR</w:t>
            </w:r>
            <w:r w:rsidRPr="000560D7">
              <w:rPr>
                <w:rFonts w:ascii="Arial" w:hAnsi="Arial" w:cs="Arial"/>
                <w:b/>
              </w:rPr>
              <w:t xml:space="preserve"> INFORMATION </w:t>
            </w:r>
          </w:p>
        </w:tc>
      </w:tr>
    </w:tbl>
    <w:p w:rsidR="00E21157" w:rsidRDefault="00E21157" w:rsidP="00862862">
      <w:pPr>
        <w:ind w:left="-180"/>
        <w:rPr>
          <w:rFonts w:ascii="Arial" w:hAnsi="Arial" w:cs="Arial"/>
          <w:b/>
        </w:rPr>
      </w:pPr>
    </w:p>
    <w:p w:rsidR="00862862" w:rsidRPr="00866FBF" w:rsidRDefault="00862862" w:rsidP="00862862">
      <w:pPr>
        <w:ind w:left="-180"/>
        <w:rPr>
          <w:rFonts w:ascii="Arial" w:hAnsi="Arial" w:cs="Arial"/>
          <w:b/>
        </w:rPr>
      </w:pPr>
      <w:r w:rsidRPr="009359BD">
        <w:rPr>
          <w:rFonts w:ascii="Arial" w:hAnsi="Arial" w:cs="Arial"/>
          <w:b/>
        </w:rPr>
        <w:t>Contractor’s Name (as shown on W9):</w:t>
      </w:r>
      <w:r w:rsidR="008D5560">
        <w:rPr>
          <w:rFonts w:ascii="Arial" w:hAnsi="Arial" w:cs="Arial"/>
          <w:b/>
        </w:rPr>
        <w:tab/>
      </w:r>
      <w:sdt>
        <w:sdtPr>
          <w:rPr>
            <w:rFonts w:ascii="Arial" w:hAnsi="Arial" w:cs="Arial"/>
            <w:b/>
          </w:rPr>
          <w:alias w:val="Category"/>
          <w:tag w:val=""/>
          <w:id w:val="-20707720"/>
          <w:placeholder>
            <w:docPart w:val="9CD2A807645442549AF1F2ACAE460606"/>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3F06AB" w:rsidRPr="002E2286">
            <w:rPr>
              <w:rStyle w:val="PlaceholderText"/>
              <w:rFonts w:ascii="Arial" w:hAnsi="Arial" w:cs="Arial"/>
            </w:rPr>
            <w:t>[</w:t>
          </w:r>
          <w:r w:rsidR="003F06AB" w:rsidRPr="002E2286">
            <w:rPr>
              <w:rStyle w:val="PlaceholderText"/>
              <w:rFonts w:ascii="Arial" w:hAnsi="Arial" w:cs="Arial"/>
              <w:shd w:val="clear" w:color="auto" w:fill="D9E2F3" w:themeFill="accent5" w:themeFillTint="33"/>
            </w:rPr>
            <w:t>ENTER VENDOR NAME</w:t>
          </w:r>
          <w:r w:rsidR="003F06AB" w:rsidRPr="002E2286">
            <w:rPr>
              <w:rStyle w:val="PlaceholderText"/>
              <w:rFonts w:ascii="Arial" w:hAnsi="Arial" w:cs="Arial"/>
            </w:rPr>
            <w:t>]</w:t>
          </w:r>
        </w:sdtContent>
      </w:sdt>
    </w:p>
    <w:p w:rsidR="00862862" w:rsidRPr="00866FBF" w:rsidRDefault="00862862" w:rsidP="00862862">
      <w:pPr>
        <w:ind w:left="-180"/>
        <w:rPr>
          <w:rFonts w:ascii="Arial" w:hAnsi="Arial" w:cs="Arial"/>
          <w:b/>
        </w:rPr>
      </w:pPr>
    </w:p>
    <w:p w:rsidR="00862862" w:rsidRPr="00866FBF" w:rsidRDefault="00862862" w:rsidP="00862862">
      <w:pPr>
        <w:ind w:left="-180"/>
        <w:rPr>
          <w:rFonts w:ascii="Arial" w:hAnsi="Arial" w:cs="Arial"/>
        </w:rPr>
      </w:pPr>
      <w:r w:rsidRPr="00866FBF">
        <w:rPr>
          <w:rFonts w:ascii="Arial" w:hAnsi="Arial" w:cs="Arial"/>
          <w:b/>
        </w:rPr>
        <w:t xml:space="preserve">Address: </w:t>
      </w:r>
      <w:r w:rsidR="00152A8C">
        <w:rPr>
          <w:rFonts w:ascii="Arial" w:hAnsi="Arial" w:cs="Arial"/>
          <w:b/>
        </w:rPr>
        <w:tab/>
      </w:r>
      <w:r w:rsidR="00152A8C">
        <w:rPr>
          <w:rFonts w:ascii="Arial" w:hAnsi="Arial" w:cs="Arial"/>
          <w:b/>
        </w:rPr>
        <w:tab/>
      </w:r>
      <w:r w:rsidR="00152A8C">
        <w:rPr>
          <w:rFonts w:ascii="Arial" w:hAnsi="Arial" w:cs="Arial"/>
          <w:b/>
        </w:rPr>
        <w:tab/>
      </w:r>
      <w:r w:rsidR="00152A8C">
        <w:rPr>
          <w:rFonts w:ascii="Arial" w:hAnsi="Arial" w:cs="Arial"/>
          <w:b/>
        </w:rPr>
        <w:tab/>
      </w:r>
      <w:r w:rsidR="00F417FE">
        <w:rPr>
          <w:rFonts w:ascii="Arial" w:hAnsi="Arial" w:cs="Arial"/>
          <w:b/>
        </w:rPr>
        <w:t>_______________________________________________</w:t>
      </w:r>
    </w:p>
    <w:p w:rsidR="00862862" w:rsidRPr="00866FBF" w:rsidRDefault="00862862" w:rsidP="00862862">
      <w:pPr>
        <w:ind w:left="-180"/>
        <w:rPr>
          <w:rFonts w:ascii="Arial" w:hAnsi="Arial" w:cs="Arial"/>
          <w:b/>
        </w:rPr>
      </w:pPr>
    </w:p>
    <w:p w:rsidR="00862862" w:rsidRPr="00866FBF" w:rsidRDefault="00862862" w:rsidP="00862862">
      <w:pPr>
        <w:ind w:left="-180"/>
        <w:rPr>
          <w:rFonts w:ascii="Arial" w:hAnsi="Arial" w:cs="Arial"/>
          <w:b/>
        </w:rPr>
      </w:pPr>
      <w:r w:rsidRPr="00866FBF">
        <w:rPr>
          <w:rFonts w:ascii="Arial" w:hAnsi="Arial" w:cs="Arial"/>
          <w:b/>
        </w:rPr>
        <w:t xml:space="preserve">City / State / Zip: </w:t>
      </w:r>
      <w:r w:rsidR="00152A8C">
        <w:rPr>
          <w:rFonts w:ascii="Arial" w:hAnsi="Arial" w:cs="Arial"/>
          <w:b/>
        </w:rPr>
        <w:tab/>
      </w:r>
      <w:r w:rsidR="00152A8C">
        <w:rPr>
          <w:rFonts w:ascii="Arial" w:hAnsi="Arial" w:cs="Arial"/>
          <w:b/>
        </w:rPr>
        <w:tab/>
      </w:r>
      <w:r w:rsidR="00152A8C">
        <w:rPr>
          <w:rFonts w:ascii="Arial" w:hAnsi="Arial" w:cs="Arial"/>
          <w:b/>
        </w:rPr>
        <w:tab/>
      </w:r>
      <w:r w:rsidR="00F417FE">
        <w:rPr>
          <w:rFonts w:ascii="Arial" w:hAnsi="Arial" w:cs="Arial"/>
          <w:b/>
        </w:rPr>
        <w:t>_______________________________________________</w:t>
      </w:r>
    </w:p>
    <w:p w:rsidR="00862862" w:rsidRPr="00866FBF" w:rsidRDefault="00862862" w:rsidP="00862862">
      <w:pPr>
        <w:ind w:left="-180"/>
        <w:rPr>
          <w:rFonts w:ascii="Arial" w:hAnsi="Arial" w:cs="Arial"/>
          <w:b/>
        </w:rPr>
      </w:pPr>
    </w:p>
    <w:p w:rsidR="00862862" w:rsidRPr="00866FBF" w:rsidRDefault="00862862" w:rsidP="00862862">
      <w:pPr>
        <w:ind w:left="-180"/>
        <w:rPr>
          <w:rFonts w:ascii="Arial" w:hAnsi="Arial" w:cs="Arial"/>
          <w:b/>
        </w:rPr>
      </w:pPr>
      <w:r w:rsidRPr="00866FBF">
        <w:rPr>
          <w:rFonts w:ascii="Arial" w:hAnsi="Arial" w:cs="Arial"/>
          <w:b/>
        </w:rPr>
        <w:t xml:space="preserve">Contact Name / E-Mail: </w:t>
      </w:r>
      <w:r w:rsidR="00152A8C">
        <w:rPr>
          <w:rFonts w:ascii="Arial" w:hAnsi="Arial" w:cs="Arial"/>
          <w:b/>
        </w:rPr>
        <w:tab/>
      </w:r>
      <w:r w:rsidR="00152A8C">
        <w:rPr>
          <w:rFonts w:ascii="Arial" w:hAnsi="Arial" w:cs="Arial"/>
          <w:b/>
        </w:rPr>
        <w:tab/>
      </w:r>
      <w:r w:rsidR="00152A8C">
        <w:rPr>
          <w:rFonts w:ascii="Arial" w:hAnsi="Arial" w:cs="Arial"/>
          <w:b/>
        </w:rPr>
        <w:tab/>
      </w:r>
      <w:r w:rsidR="00F417FE">
        <w:rPr>
          <w:rFonts w:ascii="Arial" w:hAnsi="Arial" w:cs="Arial"/>
          <w:b/>
        </w:rPr>
        <w:t>_____________________ / ________________________</w:t>
      </w:r>
    </w:p>
    <w:p w:rsidR="00862862" w:rsidRPr="009359BD" w:rsidRDefault="00862862" w:rsidP="00862862">
      <w:pPr>
        <w:ind w:left="-180"/>
        <w:rPr>
          <w:rFonts w:ascii="Arial"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10754"/>
      </w:tblGrid>
      <w:tr w:rsidR="00862862" w:rsidRPr="000560D7" w:rsidTr="0062088E">
        <w:tc>
          <w:tcPr>
            <w:tcW w:w="11268" w:type="dxa"/>
            <w:shd w:val="pct15" w:color="auto" w:fill="auto"/>
          </w:tcPr>
          <w:p w:rsidR="00862862" w:rsidRPr="000560D7" w:rsidRDefault="00862862" w:rsidP="0062088E">
            <w:pPr>
              <w:rPr>
                <w:rFonts w:ascii="Arial" w:hAnsi="Arial" w:cs="Arial"/>
                <w:b/>
              </w:rPr>
            </w:pPr>
            <w:r w:rsidRPr="000560D7">
              <w:rPr>
                <w:rFonts w:ascii="Arial" w:hAnsi="Arial" w:cs="Arial"/>
                <w:b/>
              </w:rPr>
              <w:t xml:space="preserve">CONTRACT TERM </w:t>
            </w:r>
          </w:p>
        </w:tc>
      </w:tr>
    </w:tbl>
    <w:p w:rsidR="00862862" w:rsidRPr="00866FBF" w:rsidRDefault="00862862" w:rsidP="00862862">
      <w:pPr>
        <w:ind w:left="-180"/>
        <w:rPr>
          <w:rFonts w:ascii="Arial" w:hAnsi="Arial" w:cs="Arial"/>
          <w:b/>
        </w:rPr>
      </w:pPr>
    </w:p>
    <w:p w:rsidR="00862862" w:rsidRPr="00866FBF" w:rsidRDefault="00862862" w:rsidP="00862862">
      <w:pPr>
        <w:ind w:left="-180"/>
        <w:rPr>
          <w:rFonts w:ascii="Arial" w:hAnsi="Arial" w:cs="Arial"/>
          <w:b/>
        </w:rPr>
      </w:pPr>
      <w:r w:rsidRPr="00866FBF">
        <w:rPr>
          <w:rFonts w:ascii="Arial" w:hAnsi="Arial" w:cs="Arial"/>
          <w:b/>
        </w:rPr>
        <w:t>Start Da</w:t>
      </w:r>
      <w:r w:rsidR="008D5560">
        <w:rPr>
          <w:rFonts w:ascii="Arial" w:hAnsi="Arial" w:cs="Arial"/>
          <w:b/>
        </w:rPr>
        <w:t xml:space="preserve">te: </w:t>
      </w:r>
      <w:r w:rsidR="00F417FE">
        <w:rPr>
          <w:rFonts w:ascii="Arial" w:hAnsi="Arial" w:cs="Arial"/>
        </w:rPr>
        <w:softHyphen/>
      </w:r>
      <w:r w:rsidR="00F417FE">
        <w:rPr>
          <w:rFonts w:ascii="Arial" w:hAnsi="Arial" w:cs="Arial"/>
        </w:rPr>
        <w:softHyphen/>
      </w:r>
      <w:r w:rsidR="00F417FE">
        <w:rPr>
          <w:rFonts w:ascii="Arial" w:hAnsi="Arial" w:cs="Arial"/>
        </w:rPr>
        <w:softHyphen/>
      </w:r>
      <w:r w:rsidR="00F417FE">
        <w:rPr>
          <w:rFonts w:ascii="Arial" w:hAnsi="Arial" w:cs="Arial"/>
        </w:rPr>
        <w:softHyphen/>
      </w:r>
      <w:r w:rsidR="00F417FE">
        <w:rPr>
          <w:rFonts w:ascii="Arial" w:hAnsi="Arial" w:cs="Arial"/>
        </w:rPr>
        <w:softHyphen/>
      </w:r>
      <w:r w:rsidR="00F417FE">
        <w:rPr>
          <w:rFonts w:ascii="Arial" w:hAnsi="Arial" w:cs="Arial"/>
          <w:b/>
        </w:rPr>
        <w:t>_____________________</w:t>
      </w:r>
      <w:r w:rsidRPr="00866FBF">
        <w:rPr>
          <w:rFonts w:ascii="Arial" w:hAnsi="Arial" w:cs="Arial"/>
          <w:b/>
        </w:rPr>
        <w:tab/>
      </w:r>
      <w:r w:rsidR="008D5560">
        <w:rPr>
          <w:rFonts w:ascii="Arial" w:hAnsi="Arial" w:cs="Arial"/>
          <w:b/>
        </w:rPr>
        <w:tab/>
      </w:r>
      <w:r w:rsidR="008D5560">
        <w:rPr>
          <w:rFonts w:ascii="Arial" w:hAnsi="Arial" w:cs="Arial"/>
          <w:b/>
        </w:rPr>
        <w:tab/>
      </w:r>
      <w:r w:rsidR="008D5560">
        <w:rPr>
          <w:rFonts w:ascii="Arial" w:hAnsi="Arial" w:cs="Arial"/>
          <w:b/>
        </w:rPr>
        <w:tab/>
      </w:r>
      <w:r w:rsidR="001C2F01">
        <w:rPr>
          <w:rFonts w:ascii="Arial" w:hAnsi="Arial" w:cs="Arial"/>
          <w:b/>
        </w:rPr>
        <w:tab/>
      </w:r>
      <w:r w:rsidRPr="00866FBF">
        <w:rPr>
          <w:rFonts w:ascii="Arial" w:hAnsi="Arial" w:cs="Arial"/>
          <w:b/>
        </w:rPr>
        <w:t>End Date</w:t>
      </w:r>
      <w:r w:rsidR="00156C56">
        <w:rPr>
          <w:rFonts w:ascii="Arial" w:hAnsi="Arial" w:cs="Arial"/>
          <w:b/>
        </w:rPr>
        <w:t>:</w:t>
      </w:r>
      <w:r w:rsidR="008D5560">
        <w:rPr>
          <w:rFonts w:ascii="Arial" w:hAnsi="Arial" w:cs="Arial"/>
          <w:b/>
        </w:rPr>
        <w:t xml:space="preserve">   </w:t>
      </w:r>
      <w:r w:rsidR="00F417FE">
        <w:rPr>
          <w:rFonts w:ascii="Arial" w:hAnsi="Arial" w:cs="Arial"/>
          <w:b/>
        </w:rPr>
        <w:t>_____________________</w:t>
      </w:r>
    </w:p>
    <w:p w:rsidR="00862862" w:rsidRPr="00866FBF" w:rsidRDefault="00862862" w:rsidP="00862862">
      <w:pPr>
        <w:ind w:left="-180"/>
        <w:rPr>
          <w:rFonts w:ascii="Arial"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10754"/>
      </w:tblGrid>
      <w:tr w:rsidR="00862862" w:rsidRPr="00866FBF" w:rsidTr="0062088E">
        <w:tc>
          <w:tcPr>
            <w:tcW w:w="11268" w:type="dxa"/>
            <w:shd w:val="pct15" w:color="auto" w:fill="auto"/>
          </w:tcPr>
          <w:p w:rsidR="00862862" w:rsidRPr="00866FBF" w:rsidRDefault="00862862" w:rsidP="0062088E">
            <w:pPr>
              <w:rPr>
                <w:rFonts w:ascii="Arial" w:hAnsi="Arial" w:cs="Arial"/>
                <w:b/>
              </w:rPr>
            </w:pPr>
            <w:r w:rsidRPr="00866FBF">
              <w:rPr>
                <w:rFonts w:ascii="Arial" w:hAnsi="Arial" w:cs="Arial"/>
                <w:b/>
              </w:rPr>
              <w:t>COMPENSATION INFORMATION</w:t>
            </w:r>
          </w:p>
        </w:tc>
      </w:tr>
    </w:tbl>
    <w:p w:rsidR="00862862" w:rsidRPr="00866FBF" w:rsidRDefault="00862862" w:rsidP="00862862">
      <w:pPr>
        <w:ind w:left="-180"/>
        <w:rPr>
          <w:rFonts w:ascii="Arial" w:hAnsi="Arial" w:cs="Arial"/>
          <w:b/>
        </w:rPr>
      </w:pPr>
    </w:p>
    <w:p w:rsidR="00F417FE" w:rsidRPr="00866FBF" w:rsidRDefault="00F417FE" w:rsidP="00F417FE">
      <w:pPr>
        <w:ind w:left="-180"/>
        <w:rPr>
          <w:rFonts w:ascii="Arial" w:hAnsi="Arial" w:cs="Arial"/>
          <w:b/>
        </w:rPr>
      </w:pPr>
      <w:r w:rsidRPr="00866FBF">
        <w:rPr>
          <w:rFonts w:ascii="Arial" w:hAnsi="Arial" w:cs="Arial"/>
          <w:b/>
        </w:rPr>
        <w:t xml:space="preserve">Fee not to exceed (total amount to be paid for the full contract term) </w:t>
      </w:r>
      <w:r w:rsidRPr="00866FBF">
        <w:rPr>
          <w:rFonts w:ascii="Arial" w:hAnsi="Arial" w:cs="Arial"/>
          <w:b/>
        </w:rPr>
        <w:tab/>
        <w:t>$ _____________________________</w:t>
      </w:r>
    </w:p>
    <w:p w:rsidR="00F417FE" w:rsidRPr="00866FBF" w:rsidRDefault="00F417FE" w:rsidP="00F417FE">
      <w:pPr>
        <w:ind w:left="-180"/>
        <w:rPr>
          <w:rFonts w:ascii="Arial" w:hAnsi="Arial" w:cs="Arial"/>
          <w:b/>
        </w:rPr>
      </w:pPr>
    </w:p>
    <w:p w:rsidR="00F417FE" w:rsidRPr="00866FBF" w:rsidRDefault="00F417FE" w:rsidP="00F417FE">
      <w:pPr>
        <w:ind w:left="-180"/>
        <w:rPr>
          <w:rFonts w:ascii="Arial" w:hAnsi="Arial" w:cs="Arial"/>
          <w:b/>
        </w:rPr>
      </w:pPr>
      <w:r w:rsidRPr="00866FBF">
        <w:rPr>
          <w:rFonts w:ascii="Arial" w:hAnsi="Arial" w:cs="Arial"/>
          <w:b/>
        </w:rPr>
        <w:t>Expenses not to exceed (if expenses are not included in the fee)</w:t>
      </w:r>
      <w:r w:rsidRPr="00866FBF">
        <w:rPr>
          <w:rFonts w:ascii="Arial" w:hAnsi="Arial" w:cs="Arial"/>
          <w:b/>
        </w:rPr>
        <w:tab/>
        <w:t>$ _____________________________</w:t>
      </w:r>
    </w:p>
    <w:p w:rsidR="00F417FE" w:rsidRPr="00866FBF" w:rsidRDefault="00F417FE" w:rsidP="00F417FE">
      <w:pPr>
        <w:ind w:left="-180"/>
        <w:rPr>
          <w:rFonts w:ascii="Arial" w:hAnsi="Arial" w:cs="Arial"/>
          <w:b/>
        </w:rPr>
      </w:pPr>
    </w:p>
    <w:p w:rsidR="00F417FE" w:rsidRPr="00866FBF" w:rsidRDefault="00F417FE" w:rsidP="00F417FE">
      <w:pPr>
        <w:ind w:left="-180"/>
        <w:rPr>
          <w:rFonts w:ascii="Arial" w:hAnsi="Arial" w:cs="Arial"/>
          <w:b/>
        </w:rPr>
      </w:pPr>
      <w:r w:rsidRPr="00866FBF">
        <w:rPr>
          <w:rFonts w:ascii="Arial" w:hAnsi="Arial" w:cs="Arial"/>
          <w:b/>
        </w:rPr>
        <w:t xml:space="preserve">List expenses to be paid:  </w:t>
      </w:r>
      <w:r w:rsidRPr="00866FBF">
        <w:rPr>
          <w:rFonts w:ascii="Arial" w:hAnsi="Arial" w:cs="Arial"/>
          <w:b/>
        </w:rPr>
        <w:tab/>
        <w:t xml:space="preserve"> _______________________________________________________________</w:t>
      </w:r>
    </w:p>
    <w:p w:rsidR="00F417FE" w:rsidRPr="009359BD" w:rsidRDefault="00F417FE" w:rsidP="00F417FE">
      <w:pPr>
        <w:ind w:left="-180"/>
        <w:rPr>
          <w:rFonts w:ascii="Arial" w:hAnsi="Arial" w:cs="Arial"/>
          <w:b/>
        </w:rPr>
      </w:pPr>
    </w:p>
    <w:p w:rsidR="00F417FE" w:rsidRPr="009359BD" w:rsidRDefault="00F417FE" w:rsidP="00F417FE">
      <w:pPr>
        <w:ind w:left="-180"/>
        <w:rPr>
          <w:rFonts w:ascii="Arial" w:hAnsi="Arial" w:cs="Arial"/>
          <w:b/>
        </w:rPr>
      </w:pPr>
      <w:r w:rsidRPr="009359BD">
        <w:rPr>
          <w:rFonts w:ascii="Arial" w:hAnsi="Arial" w:cs="Arial"/>
          <w:b/>
        </w:rPr>
        <w:t>(</w:t>
      </w:r>
      <w:proofErr w:type="gramStart"/>
      <w:r w:rsidRPr="009359BD">
        <w:rPr>
          <w:rFonts w:ascii="Arial" w:hAnsi="Arial" w:cs="Arial"/>
          <w:b/>
        </w:rPr>
        <w:t>check</w:t>
      </w:r>
      <w:proofErr w:type="gramEnd"/>
      <w:r w:rsidRPr="009359BD">
        <w:rPr>
          <w:rFonts w:ascii="Arial" w:hAnsi="Arial" w:cs="Arial"/>
          <w:b/>
        </w:rPr>
        <w:t xml:space="preserve"> √ all that apply)</w:t>
      </w:r>
    </w:p>
    <w:p w:rsidR="00F417FE" w:rsidRPr="009359BD" w:rsidRDefault="00F417FE" w:rsidP="00F417FE">
      <w:pPr>
        <w:ind w:left="-180"/>
        <w:rPr>
          <w:rFonts w:ascii="Arial" w:hAnsi="Arial" w:cs="Arial"/>
          <w:b/>
        </w:rPr>
      </w:pPr>
      <w:r w:rsidRPr="009359BD">
        <w:rPr>
          <w:rFonts w:ascii="Arial" w:hAnsi="Arial" w:cs="Arial"/>
        </w:rPr>
        <w:t xml:space="preserve">   </w:t>
      </w:r>
      <w:r w:rsidRPr="009359BD">
        <w:rPr>
          <w:rFonts w:ascii="MS Gothic" w:eastAsia="MS Gothic" w:hAnsi="MS Gothic" w:cs="MS Gothic" w:hint="eastAsia"/>
          <w:b/>
        </w:rPr>
        <w:t>☐</w:t>
      </w:r>
      <w:r w:rsidRPr="009359BD">
        <w:rPr>
          <w:rFonts w:ascii="Arial" w:hAnsi="Arial" w:cs="Arial"/>
        </w:rPr>
        <w:t xml:space="preserve"> </w:t>
      </w:r>
      <w:r w:rsidRPr="009359BD">
        <w:rPr>
          <w:rFonts w:ascii="Arial" w:hAnsi="Arial" w:cs="Arial"/>
          <w:b/>
        </w:rPr>
        <w:t>Paid on Purchase Order</w:t>
      </w:r>
      <w:r w:rsidRPr="009359BD">
        <w:rPr>
          <w:rFonts w:ascii="Arial" w:hAnsi="Arial" w:cs="Arial"/>
          <w:b/>
        </w:rPr>
        <w:tab/>
      </w:r>
      <w:r w:rsidRPr="009359BD">
        <w:rPr>
          <w:rFonts w:ascii="Arial" w:hAnsi="Arial" w:cs="Arial"/>
          <w:b/>
        </w:rPr>
        <w:tab/>
        <w:t>OR</w:t>
      </w:r>
      <w:r w:rsidRPr="009359BD">
        <w:rPr>
          <w:rFonts w:ascii="Arial" w:hAnsi="Arial" w:cs="Arial"/>
          <w:b/>
        </w:rPr>
        <w:tab/>
      </w:r>
      <w:r w:rsidRPr="009359BD">
        <w:rPr>
          <w:rFonts w:ascii="Arial" w:hAnsi="Arial" w:cs="Arial"/>
        </w:rPr>
        <w:t xml:space="preserve">   </w:t>
      </w:r>
      <w:r w:rsidRPr="009359BD">
        <w:rPr>
          <w:rFonts w:ascii="MS Gothic" w:eastAsia="MS Gothic" w:hAnsi="MS Gothic" w:cs="MS Gothic" w:hint="eastAsia"/>
          <w:b/>
        </w:rPr>
        <w:t>☐</w:t>
      </w:r>
      <w:r w:rsidRPr="009359BD">
        <w:rPr>
          <w:rFonts w:ascii="Arial" w:hAnsi="Arial" w:cs="Arial"/>
        </w:rPr>
        <w:t xml:space="preserve"> </w:t>
      </w:r>
      <w:proofErr w:type="gramStart"/>
      <w:r w:rsidRPr="009359BD">
        <w:rPr>
          <w:rFonts w:ascii="Arial" w:hAnsi="Arial" w:cs="Arial"/>
          <w:b/>
        </w:rPr>
        <w:t>Separately</w:t>
      </w:r>
      <w:proofErr w:type="gramEnd"/>
      <w:r w:rsidRPr="009359BD">
        <w:rPr>
          <w:rFonts w:ascii="Arial" w:hAnsi="Arial" w:cs="Arial"/>
          <w:b/>
        </w:rPr>
        <w:t xml:space="preserve"> (e.g., PIR)</w:t>
      </w:r>
    </w:p>
    <w:p w:rsidR="00F417FE" w:rsidRPr="009359BD" w:rsidRDefault="00F417FE" w:rsidP="00F417FE">
      <w:pPr>
        <w:ind w:left="-180"/>
        <w:rPr>
          <w:rFonts w:ascii="Arial" w:hAnsi="Arial" w:cs="Arial"/>
          <w:b/>
        </w:rPr>
      </w:pPr>
    </w:p>
    <w:p w:rsidR="00F417FE" w:rsidRPr="009359BD" w:rsidRDefault="00F417FE" w:rsidP="00F417FE">
      <w:pPr>
        <w:tabs>
          <w:tab w:val="left" w:pos="4500"/>
        </w:tabs>
        <w:ind w:left="-180"/>
        <w:rPr>
          <w:rFonts w:ascii="Arial" w:hAnsi="Arial" w:cs="Arial"/>
          <w:b/>
        </w:rPr>
      </w:pPr>
      <w:r w:rsidRPr="009359BD">
        <w:rPr>
          <w:rFonts w:ascii="Arial" w:hAnsi="Arial" w:cs="Arial"/>
        </w:rPr>
        <w:t xml:space="preserve">   </w:t>
      </w:r>
      <w:r w:rsidRPr="009359BD">
        <w:rPr>
          <w:rFonts w:ascii="MS Gothic" w:eastAsia="MS Gothic" w:hAnsi="MS Gothic" w:cs="MS Gothic" w:hint="eastAsia"/>
          <w:b/>
        </w:rPr>
        <w:t>☐</w:t>
      </w:r>
      <w:r w:rsidRPr="009359BD">
        <w:rPr>
          <w:rFonts w:ascii="Arial" w:hAnsi="Arial" w:cs="Arial"/>
        </w:rPr>
        <w:t xml:space="preserve"> </w:t>
      </w:r>
      <w:r w:rsidRPr="009359BD">
        <w:rPr>
          <w:rFonts w:ascii="Arial" w:hAnsi="Arial" w:cs="Arial"/>
          <w:b/>
        </w:rPr>
        <w:t>Limited to State reimbursement levels</w:t>
      </w:r>
      <w:r w:rsidRPr="009359BD">
        <w:rPr>
          <w:rFonts w:ascii="Arial" w:hAnsi="Arial" w:cs="Arial"/>
          <w:b/>
        </w:rPr>
        <w:tab/>
      </w:r>
      <w:r w:rsidRPr="009359BD">
        <w:rPr>
          <w:rFonts w:ascii="MS Gothic" w:eastAsia="MS Gothic" w:hAnsi="MS Gothic" w:cs="MS Gothic" w:hint="eastAsia"/>
          <w:b/>
        </w:rPr>
        <w:t>☐</w:t>
      </w:r>
      <w:r w:rsidRPr="009359BD">
        <w:rPr>
          <w:rFonts w:ascii="Arial" w:hAnsi="Arial" w:cs="Arial"/>
        </w:rPr>
        <w:t xml:space="preserve"> </w:t>
      </w:r>
      <w:r w:rsidRPr="009359BD">
        <w:rPr>
          <w:rFonts w:ascii="Arial" w:hAnsi="Arial" w:cs="Arial"/>
          <w:b/>
        </w:rPr>
        <w:t>Receipts required</w:t>
      </w:r>
    </w:p>
    <w:p w:rsidR="00862862" w:rsidRPr="009359BD" w:rsidRDefault="00862862" w:rsidP="00862862">
      <w:pPr>
        <w:ind w:left="-180"/>
        <w:rPr>
          <w:rFonts w:ascii="Arial" w:hAnsi="Arial" w:cs="Arial"/>
          <w:b/>
          <w:i/>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10754"/>
      </w:tblGrid>
      <w:tr w:rsidR="00862862" w:rsidRPr="000560D7" w:rsidTr="0062088E">
        <w:tc>
          <w:tcPr>
            <w:tcW w:w="11268" w:type="dxa"/>
            <w:shd w:val="pct15" w:color="auto" w:fill="auto"/>
          </w:tcPr>
          <w:p w:rsidR="00862862" w:rsidRPr="000560D7" w:rsidRDefault="00862862" w:rsidP="005F5163">
            <w:pPr>
              <w:rPr>
                <w:rFonts w:ascii="Arial" w:hAnsi="Arial" w:cs="Arial"/>
                <w:b/>
              </w:rPr>
            </w:pPr>
            <w:r w:rsidRPr="000560D7">
              <w:rPr>
                <w:rFonts w:ascii="Arial" w:hAnsi="Arial" w:cs="Arial"/>
                <w:b/>
              </w:rPr>
              <w:t xml:space="preserve">PAYMENT TERMS:  </w:t>
            </w:r>
            <w:r w:rsidR="00BB20B0">
              <w:rPr>
                <w:rFonts w:ascii="Helvetica" w:hAnsi="Helvetica" w:cs="Helvetica"/>
                <w:b/>
              </w:rPr>
              <w:t>(NOTE:  Payment will be made 30 days upon receipt of an invoice from the Contractor.  Contractor must invoice according to the terms of the contract.)</w:t>
            </w:r>
          </w:p>
        </w:tc>
      </w:tr>
    </w:tbl>
    <w:p w:rsidR="00862862" w:rsidRPr="009359BD" w:rsidRDefault="00862862" w:rsidP="00862862">
      <w:pPr>
        <w:ind w:left="-180"/>
        <w:rPr>
          <w:rFonts w:ascii="Arial" w:hAnsi="Arial" w:cs="Arial"/>
          <w:b/>
        </w:rPr>
      </w:pPr>
    </w:p>
    <w:p w:rsidR="00F417FE" w:rsidRPr="00866FBF" w:rsidRDefault="00F417FE" w:rsidP="00F417FE">
      <w:pPr>
        <w:ind w:left="-180"/>
        <w:rPr>
          <w:rFonts w:ascii="Arial" w:hAnsi="Arial" w:cs="Arial"/>
          <w:b/>
        </w:rPr>
      </w:pPr>
      <w:r w:rsidRPr="00866FBF">
        <w:rPr>
          <w:rFonts w:ascii="Arial" w:hAnsi="Arial" w:cs="Arial"/>
          <w:b/>
        </w:rPr>
        <w:t>How often should Contractor invoice?  (e.g., monthly, quarterly, by milestone)   ____________________________</w:t>
      </w:r>
    </w:p>
    <w:p w:rsidR="00F417FE" w:rsidRPr="00866FBF" w:rsidRDefault="00F417FE" w:rsidP="00F417FE">
      <w:pPr>
        <w:ind w:left="-180"/>
        <w:rPr>
          <w:rFonts w:ascii="Arial" w:hAnsi="Arial" w:cs="Arial"/>
          <w:b/>
        </w:rPr>
      </w:pPr>
    </w:p>
    <w:p w:rsidR="00F417FE" w:rsidRPr="00866FBF" w:rsidRDefault="00F417FE" w:rsidP="00F417FE">
      <w:pPr>
        <w:ind w:left="-180"/>
        <w:rPr>
          <w:rFonts w:ascii="Arial" w:hAnsi="Arial" w:cs="Arial"/>
          <w:b/>
        </w:rPr>
      </w:pPr>
      <w:r w:rsidRPr="00866FBF">
        <w:rPr>
          <w:rFonts w:ascii="Arial" w:hAnsi="Arial" w:cs="Arial"/>
          <w:b/>
        </w:rPr>
        <w:t>Rate and payment details:    _______________________________________________________________________</w:t>
      </w:r>
    </w:p>
    <w:p w:rsidR="00862862" w:rsidRPr="009359BD" w:rsidRDefault="00862862" w:rsidP="00862862">
      <w:pPr>
        <w:ind w:left="-180"/>
        <w:rPr>
          <w:rFonts w:ascii="Arial"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10754"/>
      </w:tblGrid>
      <w:tr w:rsidR="00862862" w:rsidRPr="000560D7" w:rsidTr="0062088E">
        <w:tc>
          <w:tcPr>
            <w:tcW w:w="11268" w:type="dxa"/>
            <w:shd w:val="pct15" w:color="auto" w:fill="auto"/>
          </w:tcPr>
          <w:p w:rsidR="00862862" w:rsidRPr="000560D7" w:rsidRDefault="00862862" w:rsidP="005F5163">
            <w:pPr>
              <w:rPr>
                <w:rFonts w:ascii="Arial" w:hAnsi="Arial" w:cs="Arial"/>
                <w:b/>
              </w:rPr>
            </w:pPr>
            <w:r w:rsidRPr="000560D7">
              <w:rPr>
                <w:rFonts w:ascii="Arial" w:hAnsi="Arial" w:cs="Arial"/>
                <w:b/>
              </w:rPr>
              <w:t xml:space="preserve">DEPARTMENT CONTACT INFORMATION </w:t>
            </w:r>
          </w:p>
        </w:tc>
      </w:tr>
    </w:tbl>
    <w:p w:rsidR="00862862" w:rsidRPr="00866FBF" w:rsidRDefault="00862862" w:rsidP="00862862">
      <w:pPr>
        <w:ind w:left="-180"/>
        <w:rPr>
          <w:rFonts w:ascii="Arial" w:hAnsi="Arial" w:cs="Arial"/>
          <w:b/>
        </w:rPr>
      </w:pPr>
    </w:p>
    <w:p w:rsidR="00F417FE" w:rsidRPr="00866FBF" w:rsidRDefault="00F417FE" w:rsidP="00F417FE">
      <w:pPr>
        <w:ind w:left="-180"/>
        <w:rPr>
          <w:rFonts w:ascii="Arial" w:hAnsi="Arial" w:cs="Arial"/>
        </w:rPr>
      </w:pPr>
      <w:r w:rsidRPr="00866FBF">
        <w:rPr>
          <w:rFonts w:ascii="Arial" w:hAnsi="Arial" w:cs="Arial"/>
          <w:b/>
        </w:rPr>
        <w:t>Name:</w:t>
      </w:r>
      <w:r w:rsidRPr="00866FBF">
        <w:rPr>
          <w:rFonts w:ascii="Arial" w:hAnsi="Arial" w:cs="Arial"/>
          <w:b/>
        </w:rPr>
        <w:tab/>
      </w:r>
      <w:r w:rsidRPr="00866FBF">
        <w:rPr>
          <w:rFonts w:ascii="Arial" w:hAnsi="Arial" w:cs="Arial"/>
          <w:b/>
        </w:rPr>
        <w:tab/>
        <w:t>_______________________________</w:t>
      </w:r>
    </w:p>
    <w:p w:rsidR="00F417FE" w:rsidRPr="00866FBF" w:rsidRDefault="00F417FE" w:rsidP="00F417FE">
      <w:pPr>
        <w:ind w:left="-180"/>
        <w:rPr>
          <w:rFonts w:ascii="Arial" w:hAnsi="Arial" w:cs="Arial"/>
          <w:b/>
        </w:rPr>
      </w:pPr>
    </w:p>
    <w:p w:rsidR="00F417FE" w:rsidRPr="00866FBF" w:rsidRDefault="00F417FE" w:rsidP="00F417FE">
      <w:pPr>
        <w:ind w:left="-180"/>
        <w:rPr>
          <w:rFonts w:ascii="Arial" w:hAnsi="Arial" w:cs="Arial"/>
          <w:b/>
        </w:rPr>
      </w:pPr>
      <w:r w:rsidRPr="00866FBF">
        <w:rPr>
          <w:rFonts w:ascii="Arial" w:hAnsi="Arial" w:cs="Arial"/>
          <w:b/>
        </w:rPr>
        <w:t>Telephone:</w:t>
      </w:r>
      <w:r w:rsidRPr="00866FBF">
        <w:rPr>
          <w:rFonts w:ascii="Arial" w:hAnsi="Arial" w:cs="Arial"/>
          <w:b/>
        </w:rPr>
        <w:tab/>
        <w:t>_______________________________</w:t>
      </w:r>
    </w:p>
    <w:p w:rsidR="00F417FE" w:rsidRPr="00866FBF" w:rsidRDefault="00F417FE" w:rsidP="00F417FE">
      <w:pPr>
        <w:ind w:left="-180"/>
        <w:rPr>
          <w:rFonts w:ascii="Arial" w:hAnsi="Arial" w:cs="Arial"/>
          <w:b/>
        </w:rPr>
      </w:pPr>
    </w:p>
    <w:p w:rsidR="00F417FE" w:rsidRPr="00866FBF" w:rsidRDefault="00F417FE" w:rsidP="00F417FE">
      <w:pPr>
        <w:ind w:left="-180"/>
        <w:rPr>
          <w:rFonts w:ascii="Arial" w:hAnsi="Arial" w:cs="Arial"/>
          <w:b/>
        </w:rPr>
      </w:pPr>
      <w:r w:rsidRPr="00866FBF">
        <w:rPr>
          <w:rFonts w:ascii="Arial" w:hAnsi="Arial" w:cs="Arial"/>
          <w:b/>
        </w:rPr>
        <w:t xml:space="preserve">E-mail: </w:t>
      </w:r>
      <w:r w:rsidRPr="00866FBF">
        <w:rPr>
          <w:rFonts w:ascii="Arial" w:hAnsi="Arial" w:cs="Arial"/>
          <w:b/>
        </w:rPr>
        <w:tab/>
      </w:r>
      <w:r w:rsidRPr="00866FBF">
        <w:rPr>
          <w:rFonts w:ascii="Arial" w:hAnsi="Arial" w:cs="Arial"/>
          <w:b/>
        </w:rPr>
        <w:tab/>
        <w:t>_______________________________</w:t>
      </w:r>
    </w:p>
    <w:p w:rsidR="00F417FE" w:rsidRDefault="00F417FE">
      <w:pPr>
        <w:rPr>
          <w:rFonts w:ascii="Arial" w:hAnsi="Arial" w:cs="Arial"/>
        </w:rPr>
      </w:pPr>
      <w:r>
        <w:rPr>
          <w:rFonts w:ascii="Arial" w:hAnsi="Arial" w:cs="Arial"/>
        </w:rPr>
        <w:br w:type="page"/>
      </w:r>
    </w:p>
    <w:p w:rsidR="00862862" w:rsidRPr="00866FBF" w:rsidRDefault="00F417FE" w:rsidP="00F417FE">
      <w:pPr>
        <w:jc w:val="center"/>
        <w:rPr>
          <w:rFonts w:ascii="Arial" w:hAnsi="Arial" w:cs="Arial"/>
        </w:rPr>
      </w:pPr>
      <w:r w:rsidRPr="009359BD">
        <w:rPr>
          <w:rFonts w:ascii="Arial" w:hAnsi="Arial" w:cs="Arial"/>
        </w:rPr>
        <w:lastRenderedPageBreak/>
        <w:t>-2-</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10754"/>
      </w:tblGrid>
      <w:tr w:rsidR="00862862" w:rsidRPr="000560D7" w:rsidTr="004D535F">
        <w:tc>
          <w:tcPr>
            <w:tcW w:w="10754" w:type="dxa"/>
            <w:shd w:val="pct15" w:color="auto" w:fill="auto"/>
          </w:tcPr>
          <w:p w:rsidR="00862862" w:rsidRPr="000560D7" w:rsidRDefault="00862862" w:rsidP="0062088E">
            <w:pPr>
              <w:rPr>
                <w:rFonts w:ascii="Arial" w:hAnsi="Arial" w:cs="Arial"/>
                <w:b/>
              </w:rPr>
            </w:pPr>
            <w:r w:rsidRPr="000560D7">
              <w:rPr>
                <w:rFonts w:ascii="Arial" w:hAnsi="Arial" w:cs="Arial"/>
                <w:b/>
              </w:rPr>
              <w:t xml:space="preserve">PROJECT SCOPE </w:t>
            </w:r>
          </w:p>
        </w:tc>
      </w:tr>
    </w:tbl>
    <w:p w:rsidR="00862862" w:rsidRPr="009359BD" w:rsidRDefault="00862862" w:rsidP="00862862">
      <w:pPr>
        <w:ind w:left="-180"/>
        <w:rPr>
          <w:rFonts w:ascii="Arial" w:hAnsi="Arial" w:cs="Arial"/>
          <w:b/>
        </w:rPr>
      </w:pPr>
    </w:p>
    <w:p w:rsidR="00F417FE" w:rsidRPr="00866FBF" w:rsidRDefault="00F417FE" w:rsidP="00F417FE">
      <w:pPr>
        <w:ind w:left="-180"/>
        <w:rPr>
          <w:rFonts w:ascii="Arial" w:hAnsi="Arial" w:cs="Arial"/>
          <w:b/>
        </w:rPr>
      </w:pPr>
      <w:r w:rsidRPr="00866FBF">
        <w:rPr>
          <w:rFonts w:ascii="Arial" w:hAnsi="Arial" w:cs="Arial"/>
          <w:b/>
        </w:rPr>
        <w:t>Scope of Service:  ______________________________________________________________________________</w:t>
      </w:r>
    </w:p>
    <w:p w:rsidR="00F417FE" w:rsidRPr="009359BD" w:rsidRDefault="00F417FE" w:rsidP="00F417FE">
      <w:pPr>
        <w:ind w:left="-180"/>
        <w:rPr>
          <w:rFonts w:ascii="Arial" w:hAnsi="Arial" w:cs="Arial"/>
          <w:b/>
        </w:rPr>
      </w:pPr>
    </w:p>
    <w:p w:rsidR="00F417FE" w:rsidRPr="009359BD" w:rsidRDefault="00F417FE" w:rsidP="00F417FE">
      <w:pPr>
        <w:ind w:left="-180"/>
        <w:rPr>
          <w:rFonts w:ascii="Arial" w:hAnsi="Arial" w:cs="Arial"/>
          <w:b/>
        </w:rPr>
      </w:pPr>
    </w:p>
    <w:p w:rsidR="00862862" w:rsidRPr="009359BD" w:rsidRDefault="00862862" w:rsidP="004D535F">
      <w:pPr>
        <w:ind w:left="-180"/>
        <w:jc w:val="center"/>
        <w:rPr>
          <w:rFonts w:ascii="Arial"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10754"/>
      </w:tblGrid>
      <w:tr w:rsidR="00862862" w:rsidRPr="000560D7" w:rsidTr="0062088E">
        <w:tc>
          <w:tcPr>
            <w:tcW w:w="11268" w:type="dxa"/>
            <w:shd w:val="pct15" w:color="auto" w:fill="auto"/>
          </w:tcPr>
          <w:p w:rsidR="00862862" w:rsidRPr="000560D7" w:rsidRDefault="00862862" w:rsidP="0062088E">
            <w:pPr>
              <w:rPr>
                <w:rFonts w:ascii="Arial" w:hAnsi="Arial" w:cs="Arial"/>
                <w:b/>
              </w:rPr>
            </w:pPr>
            <w:r w:rsidRPr="000560D7">
              <w:rPr>
                <w:rFonts w:ascii="Arial" w:hAnsi="Arial" w:cs="Arial"/>
                <w:b/>
              </w:rPr>
              <w:br w:type="page"/>
              <w:t>PROJECT DELIVERABLES</w:t>
            </w:r>
          </w:p>
        </w:tc>
      </w:tr>
    </w:tbl>
    <w:p w:rsidR="00862862" w:rsidRPr="009359BD" w:rsidRDefault="00862862" w:rsidP="00862862">
      <w:pPr>
        <w:ind w:left="-180"/>
        <w:rPr>
          <w:rFonts w:ascii="Arial" w:hAnsi="Arial" w:cs="Arial"/>
          <w:b/>
        </w:rPr>
      </w:pPr>
    </w:p>
    <w:p w:rsidR="00F417FE" w:rsidRPr="00866FBF" w:rsidRDefault="00F417FE" w:rsidP="00F417FE">
      <w:pPr>
        <w:ind w:left="-180"/>
        <w:rPr>
          <w:rFonts w:ascii="Arial" w:hAnsi="Arial" w:cs="Arial"/>
          <w:b/>
        </w:rPr>
      </w:pPr>
      <w:r w:rsidRPr="009359BD">
        <w:rPr>
          <w:rFonts w:ascii="Arial" w:hAnsi="Arial" w:cs="Arial"/>
          <w:b/>
        </w:rPr>
        <w:t>Deliverables</w:t>
      </w:r>
      <w:r w:rsidRPr="00866FBF">
        <w:rPr>
          <w:rFonts w:ascii="Arial" w:hAnsi="Arial" w:cs="Arial"/>
          <w:b/>
        </w:rPr>
        <w:t>:  ______________________________________________________________________________</w:t>
      </w:r>
    </w:p>
    <w:p w:rsidR="00F417FE" w:rsidRPr="009359BD" w:rsidRDefault="00F417FE" w:rsidP="00F417FE">
      <w:pPr>
        <w:ind w:left="-180"/>
        <w:rPr>
          <w:rFonts w:ascii="Arial" w:hAnsi="Arial" w:cs="Arial"/>
          <w:b/>
        </w:rPr>
      </w:pPr>
    </w:p>
    <w:p w:rsidR="00862862" w:rsidRPr="009359BD" w:rsidRDefault="00862862" w:rsidP="00862862">
      <w:pPr>
        <w:tabs>
          <w:tab w:val="left" w:pos="9360"/>
          <w:tab w:val="right" w:pos="11250"/>
        </w:tabs>
        <w:rPr>
          <w:rFonts w:ascii="Arial" w:hAnsi="Arial" w:cs="Arial"/>
        </w:rPr>
      </w:pPr>
    </w:p>
    <w:p w:rsidR="00862862" w:rsidRPr="009359BD" w:rsidRDefault="005F5163" w:rsidP="00862862">
      <w:pPr>
        <w:rPr>
          <w:rFonts w:ascii="Arial" w:hAnsi="Arial" w:cs="Arial"/>
        </w:rPr>
      </w:pPr>
      <w:r w:rsidRPr="009359BD">
        <w:rPr>
          <w:rFonts w:ascii="Arial" w:hAnsi="Arial" w:cs="Arial"/>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98425</wp:posOffset>
                </wp:positionV>
                <wp:extent cx="6705600" cy="1651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1651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6CCF7" id="Line 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52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" o:allowincell="f" strokeweight="6pt">
                <v:stroke linestyle="thickBetweenThin"/>
              </v:line>
            </w:pict>
          </mc:Fallback>
        </mc:AlternateContent>
      </w:r>
    </w:p>
    <w:p w:rsidR="00862862" w:rsidRPr="009359BD" w:rsidRDefault="00862862" w:rsidP="00862862">
      <w:pPr>
        <w:pStyle w:val="Heading2"/>
        <w:rPr>
          <w:rFonts w:ascii="Arial" w:hAnsi="Arial" w:cs="Arial"/>
        </w:rPr>
      </w:pPr>
    </w:p>
    <w:p w:rsidR="00862862" w:rsidRPr="009359BD" w:rsidRDefault="00862862" w:rsidP="00862862">
      <w:pPr>
        <w:rPr>
          <w:rFonts w:ascii="Arial" w:hAnsi="Arial" w:cs="Arial"/>
          <w:b/>
        </w:rPr>
      </w:pPr>
    </w:p>
    <w:p w:rsidR="00862862" w:rsidRPr="009359BD" w:rsidRDefault="00862862" w:rsidP="00862862">
      <w:pPr>
        <w:pStyle w:val="Title"/>
        <w:rPr>
          <w:rFonts w:cs="Arial"/>
          <w:sz w:val="22"/>
          <w:szCs w:val="22"/>
        </w:rPr>
      </w:pPr>
      <w:r w:rsidRPr="009359BD">
        <w:rPr>
          <w:rFonts w:cs="Arial"/>
          <w:sz w:val="22"/>
          <w:szCs w:val="22"/>
        </w:rPr>
        <w:t>DEBARMENT</w:t>
      </w:r>
    </w:p>
    <w:p w:rsidR="00862862" w:rsidRPr="009359BD" w:rsidRDefault="00862862" w:rsidP="00862862">
      <w:pPr>
        <w:autoSpaceDE w:val="0"/>
        <w:autoSpaceDN w:val="0"/>
        <w:adjustRightInd w:val="0"/>
        <w:ind w:right="-450"/>
        <w:rPr>
          <w:rFonts w:ascii="Arial" w:hAnsi="Arial" w:cs="Arial"/>
          <w:color w:val="000000"/>
        </w:rPr>
      </w:pPr>
      <w:r w:rsidRPr="009359BD">
        <w:rPr>
          <w:rFonts w:ascii="Arial" w:hAnsi="Arial" w:cs="Arial"/>
          <w:iCs/>
        </w:rPr>
        <w:t xml:space="preserve">Federal Executive Order (E.O.) 12549 “Debarment“ requires that all contractors receiving individual awards, using federal funds, and all </w:t>
      </w:r>
      <w:proofErr w:type="spellStart"/>
      <w:r w:rsidRPr="009359BD">
        <w:rPr>
          <w:rFonts w:ascii="Arial" w:hAnsi="Arial" w:cs="Arial"/>
          <w:iCs/>
        </w:rPr>
        <w:t>subrecipients</w:t>
      </w:r>
      <w:proofErr w:type="spellEnd"/>
      <w:r w:rsidRPr="009359BD">
        <w:rPr>
          <w:rFonts w:ascii="Arial" w:hAnsi="Arial" w:cs="Arial"/>
          <w:iCs/>
        </w:rPr>
        <w:t xml:space="preserve"> certify that the organization and its principals are not debarred, suspended, proposed for debarment, declared ineligible, or voluntarily excluded by any Federal department or agency from doing business with the Federal Government.  By signing this document you certify that your organization and its principals are not debarred.  Failure to comply or attempts to edit this language </w:t>
      </w:r>
      <w:r w:rsidRPr="009359BD">
        <w:rPr>
          <w:rFonts w:ascii="Arial" w:hAnsi="Arial" w:cs="Arial"/>
          <w:iCs/>
          <w:color w:val="000000"/>
        </w:rPr>
        <w:t>may disqualify your bid.</w:t>
      </w:r>
      <w:r w:rsidRPr="009359BD">
        <w:rPr>
          <w:rFonts w:ascii="Arial" w:hAnsi="Arial" w:cs="Arial"/>
          <w:color w:val="0000FF"/>
        </w:rPr>
        <w:t xml:space="preserve"> </w:t>
      </w:r>
      <w:r w:rsidRPr="009359BD">
        <w:rPr>
          <w:rFonts w:ascii="Arial" w:hAnsi="Arial" w:cs="Arial"/>
          <w:color w:val="000000"/>
        </w:rPr>
        <w:t xml:space="preserve">Information on debarment is available at the following websites: </w:t>
      </w:r>
      <w:hyperlink r:id="rId10" w:history="1">
        <w:r w:rsidRPr="009359BD">
          <w:rPr>
            <w:rFonts w:ascii="Arial" w:hAnsi="Arial" w:cs="Arial"/>
            <w:color w:val="0000FF"/>
            <w:u w:val="single"/>
          </w:rPr>
          <w:t>www.sam.gov</w:t>
        </w:r>
      </w:hyperlink>
      <w:r w:rsidRPr="009359BD">
        <w:rPr>
          <w:rFonts w:ascii="Arial" w:hAnsi="Arial" w:cs="Arial"/>
          <w:color w:val="000000"/>
        </w:rPr>
        <w:t xml:space="preserve"> and </w:t>
      </w:r>
      <w:hyperlink r:id="rId11" w:history="1">
        <w:r w:rsidRPr="009359BD">
          <w:rPr>
            <w:rStyle w:val="Hyperlink"/>
            <w:rFonts w:ascii="Arial" w:hAnsi="Arial" w:cs="Arial"/>
          </w:rPr>
          <w:t>https://acquisition.gov/far/index.html</w:t>
        </w:r>
      </w:hyperlink>
      <w:r w:rsidRPr="009359BD">
        <w:rPr>
          <w:rFonts w:ascii="Arial" w:hAnsi="Arial" w:cs="Arial"/>
          <w:color w:val="000000"/>
        </w:rPr>
        <w:t xml:space="preserve">  </w:t>
      </w:r>
      <w:r w:rsidRPr="009359BD">
        <w:rPr>
          <w:rFonts w:ascii="Arial" w:hAnsi="Arial" w:cs="Arial"/>
          <w:b/>
          <w:color w:val="000000"/>
        </w:rPr>
        <w:t xml:space="preserve"> </w:t>
      </w:r>
      <w:r w:rsidRPr="009359BD">
        <w:rPr>
          <w:rFonts w:ascii="Arial" w:hAnsi="Arial" w:cs="Arial"/>
        </w:rPr>
        <w:t>see section 52.209-6.</w:t>
      </w:r>
      <w:r w:rsidRPr="009359BD">
        <w:rPr>
          <w:rFonts w:ascii="Arial" w:hAnsi="Arial" w:cs="Arial"/>
          <w:color w:val="1F497D"/>
        </w:rPr>
        <w:t xml:space="preserve"> </w:t>
      </w:r>
    </w:p>
    <w:p w:rsidR="00862862" w:rsidRPr="009359BD" w:rsidRDefault="00862862" w:rsidP="00862862">
      <w:pPr>
        <w:rPr>
          <w:rFonts w:ascii="Arial" w:hAnsi="Arial" w:cs="Arial"/>
          <w:snapToGrid w:val="0"/>
        </w:rPr>
      </w:pPr>
    </w:p>
    <w:p w:rsidR="00862862" w:rsidRPr="009359BD" w:rsidRDefault="00862862" w:rsidP="00862862">
      <w:pPr>
        <w:rPr>
          <w:rFonts w:ascii="Arial" w:hAnsi="Arial" w:cs="Arial"/>
        </w:rPr>
      </w:pPr>
      <w:r w:rsidRPr="009359BD">
        <w:rPr>
          <w:rFonts w:ascii="Arial" w:hAnsi="Arial" w:cs="Arial"/>
        </w:rPr>
        <w:t xml:space="preserve">Your signature certifies that neither you nor your principal is presently debarred, suspended, proposed for debarment, declared ineligible, or voluntarily excluded from participation in this transaction by any federal department or agency. </w:t>
      </w:r>
    </w:p>
    <w:p w:rsidR="00862862" w:rsidRPr="009359BD" w:rsidRDefault="00862862" w:rsidP="00862862">
      <w:pPr>
        <w:rPr>
          <w:rFonts w:ascii="Arial" w:hAnsi="Arial" w:cs="Arial"/>
        </w:rPr>
      </w:pPr>
      <w:r w:rsidRPr="009359BD">
        <w:rPr>
          <w:rFonts w:ascii="Arial" w:hAnsi="Arial" w:cs="Arial"/>
        </w:rPr>
        <w:t xml:space="preserve"> </w:t>
      </w:r>
    </w:p>
    <w:p w:rsidR="00CA6743" w:rsidRPr="00CA6743" w:rsidRDefault="00CA6743" w:rsidP="00CA6743">
      <w:pPr>
        <w:pStyle w:val="Title"/>
        <w:rPr>
          <w:rFonts w:cs="Arial"/>
          <w:sz w:val="22"/>
          <w:szCs w:val="22"/>
        </w:rPr>
      </w:pPr>
      <w:r w:rsidRPr="00CA6743">
        <w:rPr>
          <w:rFonts w:cs="Arial"/>
          <w:sz w:val="22"/>
          <w:szCs w:val="22"/>
        </w:rPr>
        <w:t>SUPPLIER DIVERSITY</w:t>
      </w:r>
    </w:p>
    <w:p w:rsidR="00CA6743" w:rsidRDefault="00CA6743" w:rsidP="00CA6743">
      <w:pPr>
        <w:rPr>
          <w:rFonts w:ascii="Arial" w:hAnsi="Arial" w:cs="Arial"/>
        </w:rPr>
      </w:pPr>
      <w:r>
        <w:rPr>
          <w:rFonts w:ascii="Arial" w:hAnsi="Arial" w:cs="Arial"/>
        </w:rPr>
        <w:t xml:space="preserve">Minority, Women Owned, and Service Disabled Veteran Owned businesses are encouraged to register for State of Wisconsin certified status by going to the following website and following the instructions that are provided there: </w:t>
      </w:r>
    </w:p>
    <w:p w:rsidR="00CA6743" w:rsidRDefault="0061444F" w:rsidP="00CA6743">
      <w:pPr>
        <w:rPr>
          <w:rFonts w:ascii="Arial" w:hAnsi="Arial" w:cs="Arial"/>
          <w:sz w:val="22"/>
          <w:szCs w:val="22"/>
        </w:rPr>
      </w:pPr>
      <w:hyperlink r:id="rId12" w:history="1">
        <w:r w:rsidR="00CA6743">
          <w:rPr>
            <w:rStyle w:val="Hyperlink"/>
            <w:rFonts w:ascii="Arial" w:hAnsi="Arial" w:cs="Arial"/>
          </w:rPr>
          <w:t>http://www.doa.state.wi.us/Divisions/Enterprise-Operations/Supplier-Diversity-Program</w:t>
        </w:r>
      </w:hyperlink>
    </w:p>
    <w:p w:rsidR="00CA6743" w:rsidRDefault="00CA6743" w:rsidP="00CA6743">
      <w:pPr>
        <w:rPr>
          <w:rFonts w:ascii="Arial" w:hAnsi="Arial" w:cs="Arial"/>
        </w:rPr>
      </w:pPr>
    </w:p>
    <w:p w:rsidR="00862862" w:rsidRPr="009359BD" w:rsidRDefault="00CA6743" w:rsidP="00CA6743">
      <w:pPr>
        <w:rPr>
          <w:rFonts w:ascii="Arial" w:hAnsi="Arial" w:cs="Arial"/>
        </w:rPr>
      </w:pPr>
      <w:r>
        <w:rPr>
          <w:rFonts w:ascii="Arial" w:hAnsi="Arial" w:cs="Arial"/>
        </w:rPr>
        <w:t xml:space="preserve">For Federal Small Business Administration (SBA) status pertaining to small, disadvantaged, veteran owned, service disabled, woman owned, or </w:t>
      </w:r>
      <w:proofErr w:type="spellStart"/>
      <w:r>
        <w:rPr>
          <w:rFonts w:ascii="Arial" w:hAnsi="Arial" w:cs="Arial"/>
        </w:rPr>
        <w:t>HUBZone</w:t>
      </w:r>
      <w:proofErr w:type="spellEnd"/>
      <w:r>
        <w:rPr>
          <w:rFonts w:ascii="Arial" w:hAnsi="Arial" w:cs="Arial"/>
        </w:rPr>
        <w:t xml:space="preserve"> business designations please visit: </w:t>
      </w:r>
      <w:hyperlink r:id="rId13" w:history="1">
        <w:r>
          <w:rPr>
            <w:rStyle w:val="Hyperlink"/>
            <w:rFonts w:ascii="Arial" w:hAnsi="Arial" w:cs="Arial"/>
          </w:rPr>
          <w:t>https://www.sba.gov/contracting/getting-started-contractor/make-sure-you-meet-sba-size-standards</w:t>
        </w:r>
      </w:hyperlink>
    </w:p>
    <w:p w:rsidR="00862862" w:rsidRPr="009359BD" w:rsidRDefault="00862862" w:rsidP="00862862">
      <w:pPr>
        <w:jc w:val="center"/>
        <w:rPr>
          <w:rFonts w:ascii="Arial" w:hAnsi="Arial" w:cs="Arial"/>
        </w:rPr>
      </w:pPr>
      <w:r w:rsidRPr="009359BD">
        <w:rPr>
          <w:rFonts w:ascii="Arial" w:hAnsi="Arial" w:cs="Arial"/>
          <w:i/>
        </w:rPr>
        <w:br w:type="page"/>
      </w:r>
      <w:r w:rsidRPr="009359BD">
        <w:rPr>
          <w:rFonts w:ascii="Arial" w:hAnsi="Arial" w:cs="Arial"/>
        </w:rPr>
        <w:lastRenderedPageBreak/>
        <w:t>-3-</w:t>
      </w:r>
    </w:p>
    <w:tbl>
      <w:tblPr>
        <w:tblW w:w="10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0"/>
      </w:tblGrid>
      <w:tr w:rsidR="00862862" w:rsidRPr="009359BD" w:rsidTr="005F5163">
        <w:trPr>
          <w:trHeight w:val="1004"/>
        </w:trPr>
        <w:tc>
          <w:tcPr>
            <w:tcW w:w="10410" w:type="dxa"/>
            <w:shd w:val="pct20" w:color="000000" w:fill="FFFFFF"/>
          </w:tcPr>
          <w:p w:rsidR="00862862" w:rsidRPr="009359BD" w:rsidRDefault="00862862" w:rsidP="0062088E">
            <w:pPr>
              <w:pStyle w:val="Heading1"/>
              <w:rPr>
                <w:rFonts w:ascii="Arial" w:hAnsi="Arial" w:cs="Arial"/>
              </w:rPr>
            </w:pPr>
            <w:r w:rsidRPr="009359BD">
              <w:rPr>
                <w:rFonts w:ascii="Arial" w:hAnsi="Arial" w:cs="Arial"/>
              </w:rPr>
              <w:t>CONTRACTOR ACCEPTANCE</w:t>
            </w:r>
          </w:p>
          <w:p w:rsidR="00862862" w:rsidRPr="009359BD" w:rsidRDefault="00862862" w:rsidP="0062088E">
            <w:pPr>
              <w:spacing w:before="60"/>
              <w:ind w:left="72"/>
              <w:jc w:val="both"/>
              <w:rPr>
                <w:rFonts w:ascii="Arial" w:hAnsi="Arial" w:cs="Arial"/>
                <w:b/>
              </w:rPr>
            </w:pPr>
            <w:r w:rsidRPr="009359BD">
              <w:rPr>
                <w:rFonts w:ascii="Arial" w:hAnsi="Arial" w:cs="Arial"/>
                <w:b/>
              </w:rPr>
              <w:t>I agree to the standard terms and conditions attached to this agreement.  I verify that I am duly qualified and willing to perform the services as an independent contractor.  The fees under this Agreement do not exceed my normal and customary rate.  I am not a current University of Wisconsin System employee.</w:t>
            </w:r>
          </w:p>
        </w:tc>
      </w:tr>
    </w:tbl>
    <w:p w:rsidR="00862862" w:rsidRPr="009359BD" w:rsidRDefault="00862862" w:rsidP="00862862">
      <w:pPr>
        <w:tabs>
          <w:tab w:val="left" w:pos="9360"/>
          <w:tab w:val="right" w:pos="11250"/>
        </w:tabs>
        <w:rPr>
          <w:rFonts w:ascii="Arial" w:hAnsi="Arial" w:cs="Arial"/>
        </w:rPr>
      </w:pPr>
    </w:p>
    <w:p w:rsidR="00862862" w:rsidRPr="009359BD" w:rsidRDefault="005F5163" w:rsidP="00862862">
      <w:pPr>
        <w:rPr>
          <w:rFonts w:ascii="Arial" w:hAnsi="Arial" w:cs="Arial"/>
        </w:rPr>
      </w:pPr>
      <w:r w:rsidRPr="009359BD">
        <w:rPr>
          <w:rFonts w:ascii="Arial" w:hAnsi="Arial" w:cs="Arial"/>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105410</wp:posOffset>
                </wp:positionV>
                <wp:extent cx="6576060" cy="952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606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3C495"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17.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" o:allowincell="f" strokeweight="6pt">
                <v:stroke linestyle="thickBetweenThin"/>
              </v:line>
            </w:pict>
          </mc:Fallback>
        </mc:AlternateContent>
      </w:r>
    </w:p>
    <w:p w:rsidR="00862862" w:rsidRPr="009359BD" w:rsidRDefault="00862862" w:rsidP="00862862">
      <w:pPr>
        <w:pStyle w:val="Heading2"/>
        <w:rPr>
          <w:rFonts w:ascii="Arial" w:hAnsi="Arial" w:cs="Arial"/>
        </w:rPr>
      </w:pPr>
    </w:p>
    <w:p w:rsidR="00862862" w:rsidRPr="009359BD" w:rsidRDefault="00862862" w:rsidP="00862862">
      <w:pPr>
        <w:pStyle w:val="Heading2"/>
        <w:rPr>
          <w:rFonts w:ascii="Arial" w:hAnsi="Arial" w:cs="Arial"/>
        </w:rPr>
      </w:pPr>
      <w:r w:rsidRPr="009359BD">
        <w:rPr>
          <w:rFonts w:ascii="Arial" w:hAnsi="Arial" w:cs="Arial"/>
        </w:rPr>
        <w:t xml:space="preserve">FOR THE BOARD OF REGENTS OF THE </w:t>
      </w:r>
      <w:r w:rsidRPr="009359BD">
        <w:rPr>
          <w:rFonts w:ascii="Arial" w:hAnsi="Arial" w:cs="Arial"/>
        </w:rPr>
        <w:tab/>
        <w:t>FOR THE CONTRACTOR</w:t>
      </w:r>
    </w:p>
    <w:p w:rsidR="00862862" w:rsidRPr="004D535F" w:rsidRDefault="00862862" w:rsidP="004D535F">
      <w:pPr>
        <w:tabs>
          <w:tab w:val="left" w:pos="936"/>
          <w:tab w:val="left" w:pos="1656"/>
          <w:tab w:val="left" w:pos="2376"/>
          <w:tab w:val="left" w:pos="3096"/>
          <w:tab w:val="left" w:pos="3816"/>
          <w:tab w:val="left" w:pos="4536"/>
          <w:tab w:val="left" w:pos="5760"/>
          <w:tab w:val="left" w:pos="6696"/>
          <w:tab w:val="left" w:pos="7416"/>
          <w:tab w:val="left" w:pos="8280"/>
          <w:tab w:val="left" w:pos="9144"/>
          <w:tab w:val="left" w:pos="10350"/>
          <w:tab w:val="left" w:pos="10872"/>
        </w:tabs>
        <w:spacing w:line="240" w:lineRule="exact"/>
        <w:rPr>
          <w:rFonts w:ascii="Arial" w:hAnsi="Arial" w:cs="Arial"/>
          <w:b/>
          <w:sz w:val="24"/>
        </w:rPr>
      </w:pPr>
      <w:r w:rsidRPr="009359BD">
        <w:rPr>
          <w:rFonts w:ascii="Arial" w:hAnsi="Arial" w:cs="Arial"/>
          <w:b/>
          <w:sz w:val="24"/>
        </w:rPr>
        <w:t>UNIVERSITY OF WISCONSIN SYSTEM</w:t>
      </w:r>
      <w:r w:rsidRPr="009359BD">
        <w:rPr>
          <w:rFonts w:ascii="Arial" w:hAnsi="Arial" w:cs="Arial"/>
          <w:b/>
          <w:sz w:val="24"/>
        </w:rPr>
        <w:tab/>
      </w:r>
      <w:r w:rsidRPr="009359BD">
        <w:rPr>
          <w:rFonts w:ascii="Arial" w:hAnsi="Arial" w:cs="Arial"/>
          <w:b/>
          <w:sz w:val="24"/>
        </w:rPr>
        <w:tab/>
      </w:r>
    </w:p>
    <w:p w:rsidR="004D535F" w:rsidRDefault="004D535F" w:rsidP="004D535F">
      <w:pPr>
        <w:tabs>
          <w:tab w:val="left" w:pos="936"/>
          <w:tab w:val="left" w:pos="5760"/>
        </w:tabs>
        <w:spacing w:line="240" w:lineRule="exact"/>
        <w:ind w:left="4320" w:hanging="4320"/>
        <w:rPr>
          <w:rFonts w:ascii="Arial" w:hAnsi="Arial" w:cs="Arial"/>
          <w:b/>
          <w:sz w:val="24"/>
        </w:rPr>
      </w:pPr>
    </w:p>
    <w:p w:rsidR="004D535F" w:rsidRDefault="004D535F" w:rsidP="004D535F">
      <w:pPr>
        <w:tabs>
          <w:tab w:val="left" w:pos="936"/>
          <w:tab w:val="left" w:pos="5760"/>
        </w:tabs>
        <w:spacing w:line="240" w:lineRule="exact"/>
        <w:ind w:left="4320" w:hanging="4320"/>
        <w:rPr>
          <w:rFonts w:ascii="Arial" w:hAnsi="Arial" w:cs="Arial"/>
          <w:b/>
          <w:sz w:val="24"/>
        </w:rPr>
      </w:pPr>
    </w:p>
    <w:p w:rsidR="00862862" w:rsidRPr="009359BD" w:rsidRDefault="00862862" w:rsidP="004D535F">
      <w:pPr>
        <w:tabs>
          <w:tab w:val="left" w:pos="936"/>
          <w:tab w:val="left" w:pos="5760"/>
        </w:tabs>
        <w:spacing w:line="240" w:lineRule="exact"/>
        <w:ind w:left="5760" w:hanging="5760"/>
        <w:rPr>
          <w:rFonts w:ascii="Arial" w:hAnsi="Arial" w:cs="Arial"/>
          <w:sz w:val="24"/>
        </w:rPr>
      </w:pPr>
      <w:r w:rsidRPr="009359BD">
        <w:rPr>
          <w:rFonts w:ascii="Arial" w:hAnsi="Arial" w:cs="Arial"/>
          <w:b/>
          <w:sz w:val="24"/>
        </w:rPr>
        <w:t>University of Wisconsin-Madison</w:t>
      </w:r>
      <w:r w:rsidRPr="009359BD">
        <w:rPr>
          <w:rFonts w:ascii="Arial" w:hAnsi="Arial" w:cs="Arial"/>
          <w:sz w:val="24"/>
        </w:rPr>
        <w:tab/>
      </w:r>
      <w:sdt>
        <w:sdtPr>
          <w:rPr>
            <w:rFonts w:ascii="Arial" w:hAnsi="Arial" w:cs="Arial"/>
            <w:b/>
          </w:rPr>
          <w:alias w:val="Vendor"/>
          <w:tag w:val="Category"/>
          <w:id w:val="1799793898"/>
          <w:placeholder>
            <w:docPart w:val="9E06E38655DF44929A1BF63EAF6AED83"/>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3F06AB" w:rsidRPr="002E2286">
            <w:rPr>
              <w:rStyle w:val="PlaceholderText"/>
              <w:rFonts w:ascii="Arial" w:hAnsi="Arial" w:cs="Arial"/>
            </w:rPr>
            <w:t>[</w:t>
          </w:r>
          <w:r w:rsidR="003F06AB" w:rsidRPr="003F06AB">
            <w:rPr>
              <w:rStyle w:val="PlaceholderText"/>
              <w:rFonts w:ascii="Arial" w:hAnsi="Arial" w:cs="Arial"/>
              <w:shd w:val="clear" w:color="auto" w:fill="D9E2F3" w:themeFill="accent5" w:themeFillTint="33"/>
            </w:rPr>
            <w:t>ENTER VENDOR NAME</w:t>
          </w:r>
          <w:r w:rsidR="003F06AB" w:rsidRPr="002E2286">
            <w:rPr>
              <w:rStyle w:val="PlaceholderText"/>
              <w:rFonts w:ascii="Arial" w:hAnsi="Arial" w:cs="Arial"/>
            </w:rPr>
            <w:t>]</w:t>
          </w:r>
        </w:sdtContent>
      </w:sdt>
    </w:p>
    <w:p w:rsidR="00862862" w:rsidRPr="009359BD" w:rsidRDefault="00862862" w:rsidP="00862862">
      <w:pPr>
        <w:tabs>
          <w:tab w:val="left" w:pos="5760"/>
        </w:tabs>
        <w:spacing w:line="240" w:lineRule="exact"/>
        <w:ind w:right="-1440"/>
        <w:rPr>
          <w:rFonts w:ascii="Arial" w:hAnsi="Arial" w:cs="Arial"/>
          <w:sz w:val="24"/>
        </w:rPr>
      </w:pPr>
      <w:r w:rsidRPr="009359BD">
        <w:rPr>
          <w:rFonts w:ascii="Arial" w:hAnsi="Arial" w:cs="Arial"/>
          <w:sz w:val="24"/>
        </w:rPr>
        <w:tab/>
      </w:r>
      <w:r w:rsidRPr="009359BD">
        <w:rPr>
          <w:rFonts w:ascii="Arial" w:hAnsi="Arial" w:cs="Arial"/>
          <w:sz w:val="24"/>
        </w:rPr>
        <w:fldChar w:fldCharType="begin">
          <w:ffData>
            <w:name w:val="Text75"/>
            <w:enabled/>
            <w:calcOnExit w:val="0"/>
            <w:textInput/>
          </w:ffData>
        </w:fldChar>
      </w:r>
      <w:bookmarkStart w:id="1" w:name="Text75"/>
      <w:r w:rsidRPr="009359BD">
        <w:rPr>
          <w:rFonts w:ascii="Arial" w:hAnsi="Arial" w:cs="Arial"/>
          <w:sz w:val="24"/>
        </w:rPr>
        <w:instrText xml:space="preserve"> FORMTEXT </w:instrText>
      </w:r>
      <w:r w:rsidRPr="009359BD">
        <w:rPr>
          <w:rFonts w:ascii="Arial" w:hAnsi="Arial" w:cs="Arial"/>
          <w:sz w:val="24"/>
        </w:rPr>
      </w:r>
      <w:r w:rsidRPr="009359BD">
        <w:rPr>
          <w:rFonts w:ascii="Arial" w:hAnsi="Arial" w:cs="Arial"/>
          <w:sz w:val="24"/>
        </w:rPr>
        <w:fldChar w:fldCharType="separate"/>
      </w:r>
      <w:r w:rsidRPr="009359BD">
        <w:rPr>
          <w:rFonts w:ascii="Arial" w:hAnsi="Arial" w:cs="Arial"/>
          <w:noProof/>
          <w:sz w:val="24"/>
        </w:rPr>
        <w:t> </w:t>
      </w:r>
      <w:r w:rsidRPr="009359BD">
        <w:rPr>
          <w:rFonts w:ascii="Arial" w:hAnsi="Arial" w:cs="Arial"/>
          <w:noProof/>
          <w:sz w:val="24"/>
        </w:rPr>
        <w:t> </w:t>
      </w:r>
      <w:r w:rsidRPr="009359BD">
        <w:rPr>
          <w:rFonts w:ascii="Arial" w:hAnsi="Arial" w:cs="Arial"/>
          <w:noProof/>
          <w:sz w:val="24"/>
        </w:rPr>
        <w:t> </w:t>
      </w:r>
      <w:r w:rsidRPr="009359BD">
        <w:rPr>
          <w:rFonts w:ascii="Arial" w:hAnsi="Arial" w:cs="Arial"/>
          <w:noProof/>
          <w:sz w:val="24"/>
        </w:rPr>
        <w:t> </w:t>
      </w:r>
      <w:r w:rsidRPr="009359BD">
        <w:rPr>
          <w:rFonts w:ascii="Arial" w:hAnsi="Arial" w:cs="Arial"/>
          <w:noProof/>
          <w:sz w:val="24"/>
        </w:rPr>
        <w:t> </w:t>
      </w:r>
      <w:r w:rsidRPr="009359BD">
        <w:rPr>
          <w:rFonts w:ascii="Arial" w:hAnsi="Arial" w:cs="Arial"/>
          <w:sz w:val="24"/>
        </w:rPr>
        <w:fldChar w:fldCharType="end"/>
      </w:r>
      <w:bookmarkEnd w:id="1"/>
    </w:p>
    <w:p w:rsidR="00862862" w:rsidRPr="009359BD" w:rsidRDefault="00862862" w:rsidP="00862862">
      <w:pPr>
        <w:tabs>
          <w:tab w:val="left" w:pos="5760"/>
        </w:tabs>
        <w:spacing w:line="240" w:lineRule="exact"/>
        <w:ind w:right="-1440"/>
        <w:rPr>
          <w:rFonts w:ascii="Arial" w:hAnsi="Arial" w:cs="Arial"/>
          <w:sz w:val="24"/>
        </w:rPr>
      </w:pPr>
      <w:r w:rsidRPr="009359BD">
        <w:rPr>
          <w:rFonts w:ascii="Arial" w:hAnsi="Arial" w:cs="Arial"/>
          <w:sz w:val="24"/>
        </w:rPr>
        <w:fldChar w:fldCharType="begin">
          <w:ffData>
            <w:name w:val="Text76"/>
            <w:enabled/>
            <w:calcOnExit w:val="0"/>
            <w:textInput/>
          </w:ffData>
        </w:fldChar>
      </w:r>
      <w:bookmarkStart w:id="2" w:name="Text76"/>
      <w:r w:rsidRPr="009359BD">
        <w:rPr>
          <w:rFonts w:ascii="Arial" w:hAnsi="Arial" w:cs="Arial"/>
          <w:sz w:val="24"/>
        </w:rPr>
        <w:instrText xml:space="preserve"> FORMTEXT </w:instrText>
      </w:r>
      <w:r w:rsidRPr="009359BD">
        <w:rPr>
          <w:rFonts w:ascii="Arial" w:hAnsi="Arial" w:cs="Arial"/>
          <w:sz w:val="24"/>
        </w:rPr>
      </w:r>
      <w:r w:rsidRPr="009359BD">
        <w:rPr>
          <w:rFonts w:ascii="Arial" w:hAnsi="Arial" w:cs="Arial"/>
          <w:sz w:val="24"/>
        </w:rPr>
        <w:fldChar w:fldCharType="separate"/>
      </w:r>
      <w:r w:rsidRPr="009359BD">
        <w:rPr>
          <w:rFonts w:ascii="Arial" w:hAnsi="Arial" w:cs="Arial"/>
          <w:noProof/>
          <w:sz w:val="24"/>
        </w:rPr>
        <w:t> </w:t>
      </w:r>
      <w:r w:rsidRPr="009359BD">
        <w:rPr>
          <w:rFonts w:ascii="Arial" w:hAnsi="Arial" w:cs="Arial"/>
          <w:noProof/>
          <w:sz w:val="24"/>
        </w:rPr>
        <w:t> </w:t>
      </w:r>
      <w:r w:rsidRPr="009359BD">
        <w:rPr>
          <w:rFonts w:ascii="Arial" w:hAnsi="Arial" w:cs="Arial"/>
          <w:noProof/>
          <w:sz w:val="24"/>
        </w:rPr>
        <w:t> </w:t>
      </w:r>
      <w:r w:rsidRPr="009359BD">
        <w:rPr>
          <w:rFonts w:ascii="Arial" w:hAnsi="Arial" w:cs="Arial"/>
          <w:noProof/>
          <w:sz w:val="24"/>
        </w:rPr>
        <w:t> </w:t>
      </w:r>
      <w:r w:rsidRPr="009359BD">
        <w:rPr>
          <w:rFonts w:ascii="Arial" w:hAnsi="Arial" w:cs="Arial"/>
          <w:noProof/>
          <w:sz w:val="24"/>
        </w:rPr>
        <w:t> </w:t>
      </w:r>
      <w:r w:rsidRPr="009359BD">
        <w:rPr>
          <w:rFonts w:ascii="Arial" w:hAnsi="Arial" w:cs="Arial"/>
          <w:sz w:val="24"/>
        </w:rPr>
        <w:fldChar w:fldCharType="end"/>
      </w:r>
      <w:bookmarkEnd w:id="2"/>
    </w:p>
    <w:p w:rsidR="00862862" w:rsidRPr="009359BD" w:rsidRDefault="00862862" w:rsidP="00862862">
      <w:pPr>
        <w:tabs>
          <w:tab w:val="left" w:pos="936"/>
          <w:tab w:val="left" w:pos="1656"/>
          <w:tab w:val="left" w:pos="2376"/>
          <w:tab w:val="left" w:pos="3096"/>
          <w:tab w:val="left" w:pos="3816"/>
          <w:tab w:val="left" w:pos="4536"/>
          <w:tab w:val="left" w:pos="5760"/>
          <w:tab w:val="left" w:pos="6696"/>
          <w:tab w:val="left" w:pos="7416"/>
          <w:tab w:val="left" w:pos="8280"/>
          <w:tab w:val="left" w:pos="9144"/>
          <w:tab w:val="left" w:pos="10350"/>
          <w:tab w:val="left" w:pos="10872"/>
        </w:tabs>
        <w:spacing w:line="240" w:lineRule="exact"/>
        <w:rPr>
          <w:rFonts w:ascii="Arial" w:hAnsi="Arial" w:cs="Arial"/>
          <w:sz w:val="24"/>
        </w:rPr>
      </w:pPr>
      <w:r w:rsidRPr="009359BD">
        <w:rPr>
          <w:rFonts w:ascii="Arial" w:hAnsi="Arial" w:cs="Arial"/>
          <w:sz w:val="24"/>
        </w:rPr>
        <w:t>____________________________________</w:t>
      </w:r>
      <w:r w:rsidRPr="009359BD">
        <w:rPr>
          <w:rFonts w:ascii="Arial" w:hAnsi="Arial" w:cs="Arial"/>
          <w:sz w:val="24"/>
        </w:rPr>
        <w:tab/>
        <w:t>_______________________________</w:t>
      </w:r>
    </w:p>
    <w:p w:rsidR="00862862" w:rsidRPr="009359BD" w:rsidRDefault="00862862" w:rsidP="00862862">
      <w:pPr>
        <w:tabs>
          <w:tab w:val="left" w:pos="936"/>
          <w:tab w:val="left" w:pos="1656"/>
          <w:tab w:val="left" w:pos="2376"/>
          <w:tab w:val="left" w:pos="3096"/>
          <w:tab w:val="left" w:pos="3816"/>
          <w:tab w:val="left" w:pos="4536"/>
          <w:tab w:val="left" w:pos="5760"/>
          <w:tab w:val="left" w:pos="6696"/>
          <w:tab w:val="left" w:pos="7416"/>
          <w:tab w:val="left" w:pos="8280"/>
          <w:tab w:val="left" w:pos="9144"/>
          <w:tab w:val="left" w:pos="10350"/>
          <w:tab w:val="left" w:pos="10872"/>
        </w:tabs>
        <w:spacing w:line="240" w:lineRule="exact"/>
        <w:rPr>
          <w:rFonts w:ascii="Arial" w:hAnsi="Arial" w:cs="Arial"/>
          <w:sz w:val="24"/>
        </w:rPr>
      </w:pPr>
      <w:r w:rsidRPr="009359BD">
        <w:rPr>
          <w:rFonts w:ascii="Arial" w:hAnsi="Arial" w:cs="Arial"/>
          <w:sz w:val="24"/>
        </w:rPr>
        <w:t>Signature</w:t>
      </w:r>
      <w:r w:rsidRPr="009359BD">
        <w:rPr>
          <w:rFonts w:ascii="Arial" w:hAnsi="Arial" w:cs="Arial"/>
          <w:sz w:val="24"/>
        </w:rPr>
        <w:tab/>
      </w:r>
      <w:r w:rsidRPr="009359BD">
        <w:rPr>
          <w:rFonts w:ascii="Arial" w:hAnsi="Arial" w:cs="Arial"/>
          <w:sz w:val="24"/>
        </w:rPr>
        <w:tab/>
      </w:r>
      <w:r w:rsidRPr="009359BD">
        <w:rPr>
          <w:rFonts w:ascii="Arial" w:hAnsi="Arial" w:cs="Arial"/>
          <w:sz w:val="24"/>
        </w:rPr>
        <w:tab/>
      </w:r>
      <w:r w:rsidRPr="009359BD">
        <w:rPr>
          <w:rFonts w:ascii="Arial" w:hAnsi="Arial" w:cs="Arial"/>
          <w:sz w:val="24"/>
        </w:rPr>
        <w:tab/>
      </w:r>
      <w:r w:rsidRPr="009359BD">
        <w:rPr>
          <w:rFonts w:ascii="Arial" w:hAnsi="Arial" w:cs="Arial"/>
          <w:sz w:val="24"/>
        </w:rPr>
        <w:tab/>
      </w:r>
      <w:r w:rsidRPr="009359BD">
        <w:rPr>
          <w:rFonts w:ascii="Arial" w:hAnsi="Arial" w:cs="Arial"/>
          <w:sz w:val="24"/>
        </w:rPr>
        <w:tab/>
      </w:r>
      <w:proofErr w:type="spellStart"/>
      <w:r w:rsidRPr="009359BD">
        <w:rPr>
          <w:rFonts w:ascii="Arial" w:hAnsi="Arial" w:cs="Arial"/>
          <w:sz w:val="24"/>
        </w:rPr>
        <w:t>Signature</w:t>
      </w:r>
      <w:proofErr w:type="spellEnd"/>
    </w:p>
    <w:p w:rsidR="00862862" w:rsidRPr="009359BD" w:rsidRDefault="00862862" w:rsidP="00862862">
      <w:pPr>
        <w:tabs>
          <w:tab w:val="left" w:pos="936"/>
          <w:tab w:val="left" w:pos="1656"/>
          <w:tab w:val="left" w:pos="2376"/>
          <w:tab w:val="left" w:pos="3096"/>
          <w:tab w:val="left" w:pos="3816"/>
          <w:tab w:val="left" w:pos="5760"/>
          <w:tab w:val="left" w:pos="6696"/>
          <w:tab w:val="left" w:pos="7416"/>
          <w:tab w:val="left" w:pos="8280"/>
          <w:tab w:val="left" w:pos="9144"/>
          <w:tab w:val="left" w:pos="10350"/>
          <w:tab w:val="left" w:pos="10872"/>
        </w:tabs>
        <w:spacing w:line="240" w:lineRule="exact"/>
        <w:rPr>
          <w:rFonts w:ascii="Arial" w:hAnsi="Arial" w:cs="Arial"/>
          <w:sz w:val="24"/>
        </w:rPr>
      </w:pPr>
      <w:r w:rsidRPr="009359BD">
        <w:rPr>
          <w:rFonts w:ascii="Arial" w:hAnsi="Arial" w:cs="Arial"/>
          <w:sz w:val="24"/>
        </w:rPr>
        <w:tab/>
      </w:r>
      <w:r w:rsidRPr="009359BD">
        <w:rPr>
          <w:rFonts w:ascii="Arial" w:hAnsi="Arial" w:cs="Arial"/>
          <w:sz w:val="24"/>
        </w:rPr>
        <w:tab/>
      </w:r>
      <w:r w:rsidRPr="009359BD">
        <w:rPr>
          <w:rFonts w:ascii="Arial" w:hAnsi="Arial" w:cs="Arial"/>
          <w:sz w:val="24"/>
        </w:rPr>
        <w:tab/>
      </w:r>
      <w:r w:rsidRPr="009359BD">
        <w:rPr>
          <w:rFonts w:ascii="Arial" w:hAnsi="Arial" w:cs="Arial"/>
          <w:sz w:val="24"/>
        </w:rPr>
        <w:tab/>
      </w:r>
      <w:r w:rsidRPr="009359BD">
        <w:rPr>
          <w:rFonts w:ascii="Arial" w:hAnsi="Arial" w:cs="Arial"/>
          <w:sz w:val="24"/>
        </w:rPr>
        <w:tab/>
      </w:r>
      <w:r w:rsidRPr="009359BD">
        <w:rPr>
          <w:rFonts w:ascii="Arial" w:hAnsi="Arial" w:cs="Arial"/>
          <w:sz w:val="24"/>
        </w:rPr>
        <w:tab/>
        <w:t xml:space="preserve"> </w:t>
      </w:r>
    </w:p>
    <w:p w:rsidR="00862862" w:rsidRPr="009359BD" w:rsidRDefault="0061444F" w:rsidP="00862862">
      <w:pPr>
        <w:tabs>
          <w:tab w:val="left" w:pos="936"/>
          <w:tab w:val="left" w:pos="1656"/>
          <w:tab w:val="left" w:pos="2376"/>
          <w:tab w:val="left" w:pos="3096"/>
          <w:tab w:val="left" w:pos="3816"/>
          <w:tab w:val="left" w:pos="5760"/>
          <w:tab w:val="left" w:pos="6696"/>
          <w:tab w:val="left" w:pos="7416"/>
          <w:tab w:val="left" w:pos="8280"/>
          <w:tab w:val="left" w:pos="9144"/>
          <w:tab w:val="left" w:pos="10350"/>
          <w:tab w:val="left" w:pos="10872"/>
        </w:tabs>
        <w:spacing w:line="240" w:lineRule="exact"/>
        <w:rPr>
          <w:rFonts w:ascii="Arial" w:hAnsi="Arial" w:cs="Arial"/>
          <w:sz w:val="24"/>
        </w:rPr>
      </w:pPr>
      <w:sdt>
        <w:sdtPr>
          <w:rPr>
            <w:rFonts w:ascii="Arial" w:hAnsi="Arial" w:cs="Arial"/>
            <w:sz w:val="24"/>
            <w:szCs w:val="24"/>
          </w:rPr>
          <w:alias w:val="UW Signer"/>
          <w:tag w:val="UW Signer"/>
          <w:id w:val="-1119067216"/>
          <w:placeholder>
            <w:docPart w:val="2A791DF1F51D4DFBBA190B285C7183A8"/>
          </w:placeholder>
          <w:showingPlcHdr/>
          <w:dropDownList>
            <w:listItem w:value="Choose an item."/>
            <w:listItem w:displayText="Lori Voss" w:value="Lori Voss"/>
            <w:listItem w:displayText="Hartley Murray" w:value="Hartley Murray"/>
          </w:dropDownList>
        </w:sdtPr>
        <w:sdtEndPr/>
        <w:sdtContent>
          <w:r w:rsidR="00F417FE" w:rsidRPr="003F06AB">
            <w:rPr>
              <w:rStyle w:val="PlaceholderText"/>
              <w:rFonts w:ascii="Arial" w:hAnsi="Arial" w:cs="Arial"/>
              <w:shd w:val="clear" w:color="auto" w:fill="D9E2F3" w:themeFill="accent5" w:themeFillTint="33"/>
            </w:rPr>
            <w:t>Choose an item.</w:t>
          </w:r>
        </w:sdtContent>
      </w:sdt>
      <w:r w:rsidR="002E2286">
        <w:rPr>
          <w:rFonts w:ascii="Arial" w:hAnsi="Arial" w:cs="Arial"/>
          <w:sz w:val="24"/>
          <w:szCs w:val="24"/>
        </w:rPr>
        <w:tab/>
      </w:r>
      <w:r w:rsidR="00862862" w:rsidRPr="009359BD">
        <w:rPr>
          <w:rFonts w:ascii="Arial" w:hAnsi="Arial" w:cs="Arial"/>
          <w:sz w:val="24"/>
        </w:rPr>
        <w:tab/>
      </w:r>
      <w:r w:rsidR="00231FA2">
        <w:rPr>
          <w:rFonts w:ascii="Arial" w:hAnsi="Arial" w:cs="Arial"/>
          <w:sz w:val="24"/>
        </w:rPr>
        <w:tab/>
      </w:r>
      <w:r w:rsidR="00231FA2">
        <w:rPr>
          <w:rFonts w:ascii="Arial" w:hAnsi="Arial" w:cs="Arial"/>
          <w:sz w:val="24"/>
        </w:rPr>
        <w:tab/>
      </w:r>
      <w:r w:rsidR="003F06AB">
        <w:rPr>
          <w:rFonts w:ascii="Arial" w:hAnsi="Arial" w:cs="Arial"/>
          <w:sz w:val="24"/>
        </w:rPr>
        <w:tab/>
      </w:r>
      <w:r w:rsidR="00862862" w:rsidRPr="009359BD">
        <w:rPr>
          <w:rFonts w:ascii="Arial" w:hAnsi="Arial" w:cs="Arial"/>
          <w:sz w:val="24"/>
        </w:rPr>
        <w:t>_______________________________</w:t>
      </w:r>
    </w:p>
    <w:p w:rsidR="00862862" w:rsidRPr="009359BD" w:rsidRDefault="00F417FE" w:rsidP="00862862">
      <w:pPr>
        <w:tabs>
          <w:tab w:val="left" w:pos="936"/>
          <w:tab w:val="left" w:pos="1656"/>
          <w:tab w:val="left" w:pos="2376"/>
          <w:tab w:val="left" w:pos="3096"/>
          <w:tab w:val="left" w:pos="3816"/>
          <w:tab w:val="left" w:pos="5760"/>
          <w:tab w:val="left" w:pos="6696"/>
          <w:tab w:val="left" w:pos="7416"/>
          <w:tab w:val="left" w:pos="8280"/>
          <w:tab w:val="left" w:pos="9144"/>
          <w:tab w:val="left" w:pos="10350"/>
          <w:tab w:val="left" w:pos="10872"/>
        </w:tabs>
        <w:spacing w:line="240" w:lineRule="exact"/>
        <w:rPr>
          <w:rFonts w:ascii="Arial" w:hAnsi="Arial" w:cs="Arial"/>
          <w:sz w:val="24"/>
        </w:rPr>
      </w:pPr>
      <w:r>
        <w:rPr>
          <w:rFonts w:ascii="Arial" w:hAnsi="Arial" w:cs="Arial"/>
          <w:sz w:val="24"/>
        </w:rPr>
        <w:tab/>
      </w:r>
      <w:r w:rsidR="00862862" w:rsidRPr="009359BD">
        <w:rPr>
          <w:rFonts w:ascii="Arial" w:hAnsi="Arial" w:cs="Arial"/>
          <w:sz w:val="24"/>
        </w:rPr>
        <w:tab/>
      </w:r>
      <w:r w:rsidR="00862862" w:rsidRPr="009359BD">
        <w:rPr>
          <w:rFonts w:ascii="Arial" w:hAnsi="Arial" w:cs="Arial"/>
          <w:sz w:val="24"/>
        </w:rPr>
        <w:tab/>
      </w:r>
      <w:r w:rsidR="00862862" w:rsidRPr="009359BD">
        <w:rPr>
          <w:rFonts w:ascii="Arial" w:hAnsi="Arial" w:cs="Arial"/>
          <w:sz w:val="24"/>
        </w:rPr>
        <w:tab/>
      </w:r>
      <w:r w:rsidR="00862862" w:rsidRPr="009359BD">
        <w:rPr>
          <w:rFonts w:ascii="Arial" w:hAnsi="Arial" w:cs="Arial"/>
          <w:sz w:val="24"/>
        </w:rPr>
        <w:tab/>
      </w:r>
      <w:r w:rsidR="00862862" w:rsidRPr="009359BD">
        <w:rPr>
          <w:rFonts w:ascii="Arial" w:hAnsi="Arial" w:cs="Arial"/>
          <w:sz w:val="24"/>
        </w:rPr>
        <w:tab/>
        <w:t>Name Printed or Typed</w:t>
      </w:r>
    </w:p>
    <w:p w:rsidR="00152A8C" w:rsidRDefault="00152A8C" w:rsidP="00862862">
      <w:pPr>
        <w:rPr>
          <w:rFonts w:ascii="Arial" w:hAnsi="Arial" w:cs="Arial"/>
          <w:sz w:val="24"/>
          <w:szCs w:val="24"/>
        </w:rPr>
      </w:pPr>
    </w:p>
    <w:p w:rsidR="00862862" w:rsidRPr="009359BD" w:rsidRDefault="0061444F" w:rsidP="00862862">
      <w:pPr>
        <w:rPr>
          <w:rFonts w:ascii="Arial" w:hAnsi="Arial" w:cs="Arial"/>
          <w:sz w:val="24"/>
          <w:szCs w:val="24"/>
        </w:rPr>
      </w:pPr>
      <w:sdt>
        <w:sdtPr>
          <w:rPr>
            <w:rFonts w:ascii="Arial" w:hAnsi="Arial" w:cs="Arial"/>
            <w:sz w:val="24"/>
            <w:szCs w:val="24"/>
          </w:rPr>
          <w:alias w:val="Signer Job Function"/>
          <w:tag w:val="Signer Job Function"/>
          <w:id w:val="229500097"/>
          <w:placeholder>
            <w:docPart w:val="AFDFB1D8BD3A4E90B5050ACFDFC68EE3"/>
          </w:placeholder>
          <w:showingPlcHdr/>
          <w:dropDownList>
            <w:listItem w:value="Choose an item."/>
            <w:listItem w:displayText="Director of Purchasing" w:value="Director of Purchasing"/>
            <w:listItem w:displayText="Purchasing Agent Program Supervisor" w:value="Purchasing Agent Program Supervisor"/>
          </w:dropDownList>
        </w:sdtPr>
        <w:sdtEndPr/>
        <w:sdtContent>
          <w:r w:rsidR="00F417FE" w:rsidRPr="003F06AB">
            <w:rPr>
              <w:rStyle w:val="PlaceholderText"/>
              <w:rFonts w:ascii="Arial" w:hAnsi="Arial" w:cs="Arial"/>
              <w:shd w:val="clear" w:color="auto" w:fill="D9E2F3" w:themeFill="accent5" w:themeFillTint="33"/>
            </w:rPr>
            <w:t>Choose an item.</w:t>
          </w:r>
        </w:sdtContent>
      </w:sdt>
      <w:r w:rsidR="00152A8C">
        <w:rPr>
          <w:rFonts w:ascii="Arial" w:hAnsi="Arial" w:cs="Arial"/>
          <w:sz w:val="24"/>
          <w:szCs w:val="24"/>
        </w:rPr>
        <w:tab/>
      </w:r>
      <w:r w:rsidR="00152A8C">
        <w:rPr>
          <w:rFonts w:ascii="Arial" w:hAnsi="Arial" w:cs="Arial"/>
          <w:sz w:val="24"/>
          <w:szCs w:val="24"/>
        </w:rPr>
        <w:tab/>
      </w:r>
      <w:r w:rsidR="00152A8C">
        <w:rPr>
          <w:rFonts w:ascii="Arial" w:hAnsi="Arial" w:cs="Arial"/>
          <w:sz w:val="24"/>
          <w:szCs w:val="24"/>
        </w:rPr>
        <w:tab/>
      </w:r>
      <w:r w:rsidR="00152A8C">
        <w:rPr>
          <w:rFonts w:ascii="Arial" w:hAnsi="Arial" w:cs="Arial"/>
          <w:sz w:val="24"/>
          <w:szCs w:val="24"/>
        </w:rPr>
        <w:tab/>
      </w:r>
      <w:r w:rsidR="00152A8C">
        <w:rPr>
          <w:rFonts w:ascii="Arial" w:hAnsi="Arial" w:cs="Arial"/>
          <w:sz w:val="24"/>
          <w:szCs w:val="24"/>
        </w:rPr>
        <w:tab/>
      </w:r>
      <w:r w:rsidR="00F417FE">
        <w:rPr>
          <w:rFonts w:ascii="Arial" w:hAnsi="Arial" w:cs="Arial"/>
          <w:sz w:val="24"/>
          <w:szCs w:val="24"/>
        </w:rPr>
        <w:tab/>
      </w:r>
      <w:r w:rsidR="00862862" w:rsidRPr="009359BD">
        <w:rPr>
          <w:rFonts w:ascii="Arial" w:hAnsi="Arial" w:cs="Arial"/>
          <w:sz w:val="24"/>
        </w:rPr>
        <w:t>_______________________________</w:t>
      </w:r>
    </w:p>
    <w:p w:rsidR="00862862" w:rsidRPr="009359BD" w:rsidRDefault="00862862" w:rsidP="00862862">
      <w:pPr>
        <w:tabs>
          <w:tab w:val="left" w:pos="936"/>
          <w:tab w:val="left" w:pos="1656"/>
          <w:tab w:val="left" w:pos="2376"/>
          <w:tab w:val="left" w:pos="3096"/>
          <w:tab w:val="left" w:pos="3816"/>
          <w:tab w:val="left" w:pos="5760"/>
          <w:tab w:val="left" w:pos="6696"/>
          <w:tab w:val="left" w:pos="7416"/>
          <w:tab w:val="left" w:pos="8280"/>
          <w:tab w:val="left" w:pos="9144"/>
          <w:tab w:val="left" w:pos="10350"/>
          <w:tab w:val="left" w:pos="10872"/>
        </w:tabs>
        <w:spacing w:line="240" w:lineRule="exact"/>
        <w:rPr>
          <w:rFonts w:ascii="Arial" w:hAnsi="Arial" w:cs="Arial"/>
          <w:sz w:val="24"/>
        </w:rPr>
      </w:pPr>
      <w:r w:rsidRPr="009359BD">
        <w:rPr>
          <w:rFonts w:ascii="Arial" w:hAnsi="Arial" w:cs="Arial"/>
          <w:sz w:val="24"/>
        </w:rPr>
        <w:t>UW Madison Division of Business Services</w:t>
      </w:r>
      <w:r w:rsidRPr="009359BD">
        <w:rPr>
          <w:rFonts w:ascii="Arial" w:hAnsi="Arial" w:cs="Arial"/>
          <w:sz w:val="24"/>
        </w:rPr>
        <w:tab/>
        <w:t>Title</w:t>
      </w:r>
    </w:p>
    <w:p w:rsidR="00862862" w:rsidRPr="009359BD" w:rsidRDefault="00862862" w:rsidP="00862862">
      <w:pPr>
        <w:tabs>
          <w:tab w:val="left" w:pos="936"/>
          <w:tab w:val="left" w:pos="1656"/>
          <w:tab w:val="left" w:pos="2376"/>
          <w:tab w:val="left" w:pos="3096"/>
          <w:tab w:val="left" w:pos="3816"/>
          <w:tab w:val="left" w:pos="4536"/>
          <w:tab w:val="left" w:pos="5760"/>
          <w:tab w:val="left" w:pos="6696"/>
          <w:tab w:val="left" w:pos="7416"/>
          <w:tab w:val="left" w:pos="8280"/>
          <w:tab w:val="left" w:pos="9144"/>
          <w:tab w:val="left" w:pos="10350"/>
          <w:tab w:val="left" w:pos="10872"/>
        </w:tabs>
        <w:spacing w:line="240" w:lineRule="exact"/>
        <w:rPr>
          <w:rFonts w:ascii="Arial" w:hAnsi="Arial" w:cs="Arial"/>
          <w:sz w:val="24"/>
        </w:rPr>
      </w:pPr>
    </w:p>
    <w:p w:rsidR="00862862" w:rsidRPr="009359BD" w:rsidRDefault="00862862" w:rsidP="00862862">
      <w:pPr>
        <w:tabs>
          <w:tab w:val="left" w:pos="936"/>
          <w:tab w:val="left" w:pos="1656"/>
          <w:tab w:val="left" w:pos="2376"/>
          <w:tab w:val="left" w:pos="3096"/>
          <w:tab w:val="left" w:pos="3816"/>
          <w:tab w:val="left" w:pos="4536"/>
          <w:tab w:val="left" w:pos="5760"/>
          <w:tab w:val="left" w:pos="6696"/>
          <w:tab w:val="left" w:pos="7416"/>
          <w:tab w:val="left" w:pos="8280"/>
          <w:tab w:val="left" w:pos="9144"/>
          <w:tab w:val="left" w:pos="10350"/>
          <w:tab w:val="left" w:pos="10872"/>
        </w:tabs>
        <w:spacing w:line="240" w:lineRule="exact"/>
        <w:rPr>
          <w:rFonts w:ascii="Arial" w:hAnsi="Arial" w:cs="Arial"/>
          <w:sz w:val="24"/>
        </w:rPr>
      </w:pPr>
      <w:r w:rsidRPr="009359BD">
        <w:rPr>
          <w:rFonts w:ascii="Arial" w:hAnsi="Arial" w:cs="Arial"/>
          <w:sz w:val="24"/>
        </w:rPr>
        <w:t>____________________________________</w:t>
      </w:r>
      <w:r w:rsidRPr="009359BD">
        <w:rPr>
          <w:rFonts w:ascii="Arial" w:hAnsi="Arial" w:cs="Arial"/>
          <w:sz w:val="24"/>
        </w:rPr>
        <w:tab/>
        <w:t>_______________________________</w:t>
      </w:r>
    </w:p>
    <w:p w:rsidR="00862862" w:rsidRPr="009359BD" w:rsidRDefault="00862862" w:rsidP="00862862">
      <w:pPr>
        <w:pStyle w:val="Heading3"/>
        <w:rPr>
          <w:rFonts w:ascii="Arial" w:hAnsi="Arial" w:cs="Arial"/>
        </w:rPr>
      </w:pPr>
      <w:r w:rsidRPr="009359BD">
        <w:rPr>
          <w:rFonts w:ascii="Arial" w:hAnsi="Arial" w:cs="Arial"/>
        </w:rPr>
        <w:t>Date</w:t>
      </w:r>
      <w:r w:rsidRPr="009359BD">
        <w:rPr>
          <w:rFonts w:ascii="Arial" w:hAnsi="Arial" w:cs="Arial"/>
        </w:rPr>
        <w:tab/>
      </w:r>
      <w:proofErr w:type="spellStart"/>
      <w:r w:rsidRPr="009359BD">
        <w:rPr>
          <w:rFonts w:ascii="Arial" w:hAnsi="Arial" w:cs="Arial"/>
        </w:rPr>
        <w:t>Date</w:t>
      </w:r>
      <w:proofErr w:type="spellEnd"/>
    </w:p>
    <w:p w:rsidR="00862862" w:rsidRPr="009359BD" w:rsidRDefault="00862862" w:rsidP="00862862">
      <w:pPr>
        <w:pStyle w:val="Heading3"/>
        <w:rPr>
          <w:rFonts w:ascii="Arial" w:hAnsi="Arial" w:cs="Arial"/>
        </w:rPr>
      </w:pPr>
      <w:r w:rsidRPr="009359BD">
        <w:rPr>
          <w:rFonts w:ascii="Arial" w:hAnsi="Arial" w:cs="Arial"/>
        </w:rPr>
        <w:tab/>
      </w:r>
    </w:p>
    <w:p w:rsidR="00862862" w:rsidRPr="009359BD" w:rsidRDefault="00862862" w:rsidP="00862862">
      <w:pPr>
        <w:tabs>
          <w:tab w:val="left" w:pos="1080"/>
          <w:tab w:val="left" w:pos="5256"/>
          <w:tab w:val="left" w:pos="5760"/>
          <w:tab w:val="left" w:pos="6696"/>
          <w:tab w:val="left" w:pos="7416"/>
          <w:tab w:val="left" w:pos="8280"/>
          <w:tab w:val="left" w:pos="9144"/>
          <w:tab w:val="left" w:pos="9900"/>
          <w:tab w:val="left" w:pos="10872"/>
        </w:tabs>
        <w:spacing w:line="240" w:lineRule="exact"/>
        <w:rPr>
          <w:rFonts w:ascii="Arial" w:hAnsi="Arial" w:cs="Arial"/>
          <w:sz w:val="24"/>
          <w:u w:val="single"/>
        </w:rPr>
      </w:pPr>
      <w:r>
        <w:rPr>
          <w:rFonts w:ascii="Arial" w:hAnsi="Arial" w:cs="Arial"/>
          <w:sz w:val="24"/>
        </w:rPr>
        <w:tab/>
      </w:r>
      <w:r w:rsidRPr="009359BD">
        <w:rPr>
          <w:rFonts w:ascii="Arial" w:hAnsi="Arial" w:cs="Arial"/>
          <w:sz w:val="24"/>
        </w:rPr>
        <w:tab/>
      </w:r>
      <w:r w:rsidRPr="009359BD">
        <w:rPr>
          <w:rFonts w:ascii="Arial" w:hAnsi="Arial" w:cs="Arial"/>
          <w:sz w:val="24"/>
        </w:rPr>
        <w:tab/>
      </w:r>
      <w:r w:rsidR="00E21157" w:rsidRPr="009359BD">
        <w:rPr>
          <w:rFonts w:ascii="Arial" w:hAnsi="Arial" w:cs="Arial"/>
          <w:sz w:val="24"/>
        </w:rPr>
        <w:t>_______________________________</w:t>
      </w:r>
    </w:p>
    <w:p w:rsidR="00862862" w:rsidRPr="009359BD" w:rsidRDefault="00862862" w:rsidP="00862862">
      <w:pPr>
        <w:tabs>
          <w:tab w:val="left" w:pos="2340"/>
          <w:tab w:val="left" w:pos="5760"/>
          <w:tab w:val="left" w:pos="6696"/>
          <w:tab w:val="left" w:pos="7416"/>
          <w:tab w:val="left" w:pos="8280"/>
          <w:tab w:val="left" w:pos="9144"/>
          <w:tab w:val="left" w:pos="10350"/>
          <w:tab w:val="left" w:pos="10872"/>
        </w:tabs>
        <w:spacing w:line="240" w:lineRule="exact"/>
        <w:rPr>
          <w:rFonts w:ascii="Arial" w:hAnsi="Arial" w:cs="Arial"/>
          <w:sz w:val="24"/>
        </w:rPr>
      </w:pPr>
      <w:r>
        <w:rPr>
          <w:rFonts w:ascii="Arial" w:hAnsi="Arial" w:cs="Arial"/>
          <w:sz w:val="24"/>
        </w:rPr>
        <w:tab/>
      </w:r>
      <w:r>
        <w:rPr>
          <w:rFonts w:ascii="Arial" w:hAnsi="Arial" w:cs="Arial"/>
          <w:sz w:val="24"/>
        </w:rPr>
        <w:tab/>
      </w:r>
      <w:r w:rsidRPr="009359BD">
        <w:rPr>
          <w:rFonts w:ascii="Arial" w:hAnsi="Arial" w:cs="Arial"/>
          <w:sz w:val="24"/>
        </w:rPr>
        <w:t>Phone Number</w:t>
      </w:r>
    </w:p>
    <w:p w:rsidR="00862862" w:rsidRPr="009359BD" w:rsidRDefault="00862862" w:rsidP="00862862">
      <w:pPr>
        <w:tabs>
          <w:tab w:val="left" w:pos="936"/>
          <w:tab w:val="left" w:pos="2520"/>
          <w:tab w:val="left" w:pos="5760"/>
          <w:tab w:val="left" w:pos="6696"/>
          <w:tab w:val="left" w:pos="7416"/>
          <w:tab w:val="left" w:pos="8280"/>
          <w:tab w:val="left" w:pos="9144"/>
          <w:tab w:val="left" w:pos="10350"/>
          <w:tab w:val="left" w:pos="10872"/>
        </w:tabs>
        <w:spacing w:line="240" w:lineRule="exact"/>
        <w:outlineLvl w:val="0"/>
        <w:rPr>
          <w:rFonts w:ascii="Arial" w:hAnsi="Arial" w:cs="Arial"/>
          <w:sz w:val="24"/>
        </w:rPr>
      </w:pPr>
      <w:r w:rsidRPr="009359BD">
        <w:rPr>
          <w:rFonts w:ascii="Arial" w:hAnsi="Arial" w:cs="Arial"/>
          <w:sz w:val="24"/>
        </w:rPr>
        <w:t xml:space="preserve">Agreement No: </w:t>
      </w:r>
      <w:sdt>
        <w:sdtPr>
          <w:rPr>
            <w:rFonts w:ascii="Arial" w:hAnsi="Arial" w:cs="Arial"/>
            <w:b/>
            <w:sz w:val="24"/>
            <w:szCs w:val="24"/>
          </w:rPr>
          <w:alias w:val="ASSA Number"/>
          <w:tag w:val="Abstract"/>
          <w:id w:val="973340762"/>
          <w:placeholder>
            <w:docPart w:val="2654267755844E05A038EEA452C85B8F"/>
          </w:placeholder>
          <w:showingPlcHdr/>
          <w:dataBinding w:prefixMappings="xmlns:ns0='http://schemas.microsoft.com/office/2006/coverPageProps' " w:xpath="/ns0:CoverPageProperties[1]/ns0:Abstract[1]" w:storeItemID="{55AF091B-3C7A-41E3-B477-F2FDAA23CFDA}"/>
          <w:text/>
        </w:sdtPr>
        <w:sdtEndPr/>
        <w:sdtContent>
          <w:r w:rsidR="00F417FE" w:rsidRPr="008D5560">
            <w:rPr>
              <w:rStyle w:val="PlaceholderText"/>
              <w:rFonts w:ascii="Arial" w:hAnsi="Arial" w:cs="Arial"/>
              <w:b/>
              <w:sz w:val="24"/>
              <w:szCs w:val="24"/>
            </w:rPr>
            <w:t>[</w:t>
          </w:r>
          <w:r w:rsidR="00F417FE" w:rsidRPr="008D5560">
            <w:rPr>
              <w:rStyle w:val="PlaceholderText"/>
              <w:rFonts w:ascii="Arial" w:hAnsi="Arial" w:cs="Arial"/>
              <w:b/>
              <w:sz w:val="24"/>
              <w:szCs w:val="24"/>
              <w:shd w:val="clear" w:color="auto" w:fill="D9E2F3" w:themeFill="accent5" w:themeFillTint="33"/>
            </w:rPr>
            <w:t>XX-8XXX</w:t>
          </w:r>
          <w:r w:rsidR="00F417FE" w:rsidRPr="008D5560">
            <w:rPr>
              <w:rStyle w:val="PlaceholderText"/>
              <w:rFonts w:ascii="Arial" w:hAnsi="Arial" w:cs="Arial"/>
              <w:b/>
              <w:sz w:val="24"/>
              <w:szCs w:val="24"/>
            </w:rPr>
            <w:t>]</w:t>
          </w:r>
        </w:sdtContent>
      </w:sdt>
    </w:p>
    <w:p w:rsidR="00862862" w:rsidRPr="009359BD" w:rsidRDefault="00862862" w:rsidP="00862862">
      <w:pPr>
        <w:tabs>
          <w:tab w:val="left" w:pos="2520"/>
          <w:tab w:val="left" w:pos="5760"/>
          <w:tab w:val="left" w:pos="6696"/>
          <w:tab w:val="left" w:pos="7416"/>
          <w:tab w:val="left" w:pos="8280"/>
          <w:tab w:val="left" w:pos="9144"/>
          <w:tab w:val="left" w:pos="10350"/>
          <w:tab w:val="left" w:pos="10872"/>
        </w:tabs>
        <w:spacing w:line="240" w:lineRule="exact"/>
        <w:outlineLvl w:val="0"/>
        <w:rPr>
          <w:rFonts w:ascii="Arial" w:hAnsi="Arial" w:cs="Arial"/>
          <w:sz w:val="24"/>
        </w:rPr>
      </w:pPr>
      <w:r w:rsidRPr="009359BD">
        <w:rPr>
          <w:rFonts w:ascii="Arial" w:hAnsi="Arial" w:cs="Arial"/>
          <w:sz w:val="24"/>
        </w:rPr>
        <w:tab/>
      </w:r>
      <w:r w:rsidRPr="009359BD">
        <w:rPr>
          <w:rFonts w:ascii="Arial" w:hAnsi="Arial" w:cs="Arial"/>
          <w:sz w:val="24"/>
        </w:rPr>
        <w:tab/>
        <w:t>_______________________________</w:t>
      </w:r>
    </w:p>
    <w:p w:rsidR="00862862" w:rsidRPr="009359BD" w:rsidRDefault="00862862" w:rsidP="00862862">
      <w:pPr>
        <w:tabs>
          <w:tab w:val="left" w:pos="5760"/>
          <w:tab w:val="left" w:pos="5940"/>
        </w:tabs>
        <w:ind w:right="-540"/>
        <w:outlineLvl w:val="0"/>
        <w:rPr>
          <w:rFonts w:ascii="Arial" w:hAnsi="Arial" w:cs="Arial"/>
          <w:sz w:val="24"/>
        </w:rPr>
      </w:pPr>
      <w:r w:rsidRPr="009359BD">
        <w:rPr>
          <w:rFonts w:ascii="Arial" w:hAnsi="Arial" w:cs="Arial"/>
          <w:sz w:val="24"/>
        </w:rPr>
        <w:tab/>
        <w:t>Fax Number</w:t>
      </w:r>
      <w:r w:rsidRPr="009359BD" w:rsidDel="00061BD9">
        <w:rPr>
          <w:rFonts w:ascii="Arial" w:hAnsi="Arial" w:cs="Arial"/>
          <w:sz w:val="24"/>
        </w:rPr>
        <w:t xml:space="preserve"> </w:t>
      </w:r>
    </w:p>
    <w:p w:rsidR="00862862" w:rsidRPr="009359BD" w:rsidRDefault="00862862" w:rsidP="00862862">
      <w:pPr>
        <w:tabs>
          <w:tab w:val="left" w:pos="5760"/>
          <w:tab w:val="left" w:pos="5940"/>
        </w:tabs>
        <w:ind w:right="-540"/>
        <w:rPr>
          <w:rFonts w:ascii="Arial" w:hAnsi="Arial" w:cs="Arial"/>
          <w:sz w:val="24"/>
        </w:rPr>
      </w:pPr>
    </w:p>
    <w:p w:rsidR="00862862" w:rsidRPr="009359BD" w:rsidRDefault="00862862" w:rsidP="00862862">
      <w:pPr>
        <w:tabs>
          <w:tab w:val="left" w:pos="5760"/>
          <w:tab w:val="left" w:pos="6696"/>
          <w:tab w:val="left" w:pos="7416"/>
          <w:tab w:val="left" w:pos="8280"/>
          <w:tab w:val="left" w:pos="9144"/>
          <w:tab w:val="left" w:pos="10350"/>
          <w:tab w:val="left" w:pos="10872"/>
        </w:tabs>
        <w:spacing w:line="240" w:lineRule="exact"/>
        <w:rPr>
          <w:rFonts w:ascii="Arial" w:hAnsi="Arial" w:cs="Arial"/>
          <w:sz w:val="24"/>
        </w:rPr>
      </w:pPr>
      <w:r w:rsidRPr="009359BD">
        <w:rPr>
          <w:rFonts w:ascii="Arial" w:hAnsi="Arial" w:cs="Arial"/>
          <w:sz w:val="24"/>
        </w:rPr>
        <w:tab/>
      </w:r>
    </w:p>
    <w:p w:rsidR="003E57A5" w:rsidRDefault="00862862" w:rsidP="005865CD">
      <w:pPr>
        <w:spacing w:line="240" w:lineRule="exact"/>
        <w:ind w:left="360" w:hanging="360"/>
        <w:jc w:val="center"/>
        <w:rPr>
          <w:rFonts w:ascii="Arial" w:hAnsi="Arial" w:cs="Arial"/>
          <w:b/>
        </w:rPr>
      </w:pPr>
      <w:r w:rsidRPr="009359BD">
        <w:br w:type="page"/>
      </w:r>
      <w:r w:rsidR="003E57A5" w:rsidRPr="009359BD">
        <w:rPr>
          <w:rFonts w:ascii="Arial" w:hAnsi="Arial" w:cs="Arial"/>
          <w:b/>
        </w:rPr>
        <w:lastRenderedPageBreak/>
        <w:t>STANDARD TERMS AND CONDITIONS</w:t>
      </w:r>
    </w:p>
    <w:p w:rsidR="005865CD" w:rsidRPr="009359BD" w:rsidRDefault="005865CD" w:rsidP="005865CD">
      <w:pPr>
        <w:spacing w:line="240" w:lineRule="exact"/>
        <w:ind w:left="360" w:hanging="360"/>
        <w:jc w:val="center"/>
        <w:rPr>
          <w:rFonts w:ascii="Arial" w:hAnsi="Arial" w:cs="Arial"/>
          <w:b/>
        </w:rPr>
      </w:pPr>
    </w:p>
    <w:p w:rsidR="003E57A5" w:rsidRPr="009359BD" w:rsidRDefault="003E57A5" w:rsidP="003E57A5">
      <w:pPr>
        <w:tabs>
          <w:tab w:val="left" w:pos="450"/>
        </w:tabs>
        <w:ind w:left="450" w:right="-378" w:hanging="450"/>
        <w:jc w:val="both"/>
        <w:rPr>
          <w:rFonts w:ascii="Arial" w:hAnsi="Arial" w:cs="Arial"/>
          <w:sz w:val="18"/>
        </w:rPr>
      </w:pPr>
      <w:r w:rsidRPr="009359BD">
        <w:rPr>
          <w:rFonts w:ascii="Arial" w:hAnsi="Arial" w:cs="Arial"/>
          <w:b/>
          <w:sz w:val="18"/>
        </w:rPr>
        <w:t>1.0</w:t>
      </w:r>
      <w:r w:rsidRPr="009359BD">
        <w:rPr>
          <w:rFonts w:ascii="Arial" w:hAnsi="Arial" w:cs="Arial"/>
          <w:b/>
          <w:sz w:val="18"/>
        </w:rPr>
        <w:tab/>
        <w:t>TERMINATION OF CONTRACT:</w:t>
      </w:r>
      <w:r w:rsidRPr="009359BD">
        <w:rPr>
          <w:rFonts w:ascii="Arial" w:hAnsi="Arial" w:cs="Arial"/>
          <w:sz w:val="18"/>
        </w:rPr>
        <w:t xml:space="preserve">  This Agreement may be terminated in whole or in part in writing by either party provided that no such termination may be effected unless the other party is given not less than thirty (30) days written notice of intent to terminate.  Final payment will be adjusted to reflect actual work completed.</w:t>
      </w:r>
    </w:p>
    <w:p w:rsidR="003E57A5" w:rsidRPr="009359BD" w:rsidRDefault="003E57A5" w:rsidP="003E57A5">
      <w:pPr>
        <w:tabs>
          <w:tab w:val="left" w:pos="450"/>
        </w:tabs>
        <w:ind w:left="450" w:right="-378" w:hanging="450"/>
        <w:jc w:val="both"/>
        <w:rPr>
          <w:rFonts w:ascii="Arial" w:hAnsi="Arial" w:cs="Arial"/>
          <w:b/>
          <w:sz w:val="18"/>
        </w:rPr>
      </w:pPr>
    </w:p>
    <w:p w:rsidR="003E57A5" w:rsidRPr="009359BD" w:rsidRDefault="003E57A5" w:rsidP="003E57A5">
      <w:pPr>
        <w:tabs>
          <w:tab w:val="left" w:pos="450"/>
        </w:tabs>
        <w:ind w:left="450" w:right="-378" w:hanging="450"/>
        <w:jc w:val="both"/>
        <w:rPr>
          <w:rFonts w:ascii="Arial" w:hAnsi="Arial" w:cs="Arial"/>
          <w:sz w:val="18"/>
        </w:rPr>
      </w:pPr>
      <w:r w:rsidRPr="009359BD">
        <w:rPr>
          <w:rFonts w:ascii="Arial" w:hAnsi="Arial" w:cs="Arial"/>
          <w:b/>
          <w:sz w:val="18"/>
        </w:rPr>
        <w:t>2.0</w:t>
      </w:r>
      <w:r w:rsidRPr="009359BD">
        <w:rPr>
          <w:rFonts w:ascii="Arial" w:hAnsi="Arial" w:cs="Arial"/>
          <w:b/>
          <w:sz w:val="18"/>
        </w:rPr>
        <w:tab/>
        <w:t xml:space="preserve">CHANGES:  </w:t>
      </w:r>
      <w:r w:rsidRPr="009359BD">
        <w:rPr>
          <w:rFonts w:ascii="Arial" w:hAnsi="Arial" w:cs="Arial"/>
          <w:sz w:val="18"/>
        </w:rPr>
        <w:t>The University may, from time to time, request changes in the scope of services to be performed by the Contractor in this Agreement.  These changes, including any increase or decrease in the amount of compensation which are mutually agreed upon by and between both parties, shall be incorporated in written modifications to this Agreement.</w:t>
      </w:r>
    </w:p>
    <w:p w:rsidR="003E57A5" w:rsidRPr="009359BD" w:rsidRDefault="003E57A5" w:rsidP="003E57A5">
      <w:pPr>
        <w:tabs>
          <w:tab w:val="left" w:pos="450"/>
        </w:tabs>
        <w:ind w:left="450" w:right="-378" w:hanging="450"/>
        <w:jc w:val="both"/>
        <w:rPr>
          <w:rFonts w:ascii="Arial" w:hAnsi="Arial" w:cs="Arial"/>
          <w:sz w:val="18"/>
        </w:rPr>
      </w:pPr>
    </w:p>
    <w:p w:rsidR="003E57A5" w:rsidRDefault="003E57A5" w:rsidP="003E57A5">
      <w:pPr>
        <w:tabs>
          <w:tab w:val="left" w:pos="450"/>
        </w:tabs>
        <w:ind w:left="450" w:right="-378" w:hanging="450"/>
        <w:jc w:val="both"/>
        <w:rPr>
          <w:rFonts w:ascii="Arial" w:hAnsi="Arial" w:cs="Arial"/>
          <w:sz w:val="18"/>
        </w:rPr>
      </w:pPr>
      <w:r w:rsidRPr="009359BD">
        <w:rPr>
          <w:rFonts w:ascii="Arial" w:hAnsi="Arial" w:cs="Arial"/>
          <w:b/>
          <w:sz w:val="18"/>
        </w:rPr>
        <w:t>3.0</w:t>
      </w:r>
      <w:r w:rsidRPr="009359BD">
        <w:rPr>
          <w:rFonts w:ascii="Arial" w:hAnsi="Arial" w:cs="Arial"/>
          <w:b/>
          <w:sz w:val="18"/>
        </w:rPr>
        <w:tab/>
        <w:t>NONDISCRIMINATION IN EMPLOYMENT:</w:t>
      </w:r>
      <w:r w:rsidRPr="009359BD">
        <w:rPr>
          <w:rFonts w:ascii="Arial" w:hAnsi="Arial" w:cs="Arial"/>
          <w:sz w:val="18"/>
        </w:rPr>
        <w:t xml:space="preserve">  In connection with the performance of work under the Agreement, the Contractor agrees not to discriminate against any employee or applicant for employment because of age, race, religion, color, handicap, sex, physical condition, sexual orientation, national origin, or developmental disability as defined in Wisconsin Statutes s.51.01(5).  This provision shall include, but not be limited to, the following:  employment, upgrading, demotion or transfer; recruitment or recruitment advertising; layoff or termination; rates of pay or other form of compensation; and selection for training, including apprenticeship.  The Contractor further agrees to take affirmative action to ensure equal employment opportunities for persons with disabilities.  The Contractor agrees to post in conspicuous place, available for employees and applicants for employment notices to be provided by the contracting officer setting forth the provisions of the nondiscrimination clause.</w:t>
      </w:r>
    </w:p>
    <w:p w:rsidR="005865CD" w:rsidRPr="005865CD" w:rsidRDefault="005865CD" w:rsidP="003E57A5">
      <w:pPr>
        <w:tabs>
          <w:tab w:val="left" w:pos="450"/>
        </w:tabs>
        <w:ind w:left="450" w:right="-378" w:hanging="450"/>
        <w:jc w:val="both"/>
        <w:rPr>
          <w:rFonts w:ascii="Arial" w:hAnsi="Arial" w:cs="Arial"/>
          <w:sz w:val="18"/>
        </w:rPr>
      </w:pPr>
      <w:r w:rsidRPr="005865CD">
        <w:rPr>
          <w:rFonts w:ascii="Arial" w:hAnsi="Arial" w:cs="Arial"/>
          <w:sz w:val="18"/>
        </w:rPr>
        <w:tab/>
        <w:t>Pursuant to 2019 Wisconsin Executive Order 1, contractor agrees it will hire only on the basis of merit and will not discriminate against any persons performing a contract, subcontract or grant because of military or veteran status, gender identity or expression, marital or familial status, genetic information or political affiliation.</w:t>
      </w:r>
    </w:p>
    <w:p w:rsidR="003E57A5" w:rsidRPr="009359BD" w:rsidRDefault="003E57A5" w:rsidP="003E57A5">
      <w:pPr>
        <w:tabs>
          <w:tab w:val="left" w:pos="450"/>
        </w:tabs>
        <w:ind w:left="450" w:right="-378" w:hanging="450"/>
        <w:jc w:val="both"/>
        <w:rPr>
          <w:rFonts w:ascii="Arial" w:hAnsi="Arial" w:cs="Arial"/>
          <w:sz w:val="18"/>
        </w:rPr>
      </w:pPr>
    </w:p>
    <w:p w:rsidR="003E57A5" w:rsidRPr="009359BD" w:rsidRDefault="003E57A5" w:rsidP="003E57A5">
      <w:pPr>
        <w:pStyle w:val="BodyText"/>
        <w:tabs>
          <w:tab w:val="left" w:pos="450"/>
        </w:tabs>
        <w:ind w:left="450" w:right="-378" w:hanging="450"/>
        <w:jc w:val="both"/>
        <w:rPr>
          <w:rFonts w:ascii="Arial" w:hAnsi="Arial" w:cs="Arial"/>
          <w:sz w:val="18"/>
        </w:rPr>
      </w:pPr>
      <w:r w:rsidRPr="009359BD">
        <w:rPr>
          <w:rFonts w:ascii="Arial" w:hAnsi="Arial" w:cs="Arial"/>
          <w:b/>
          <w:sz w:val="18"/>
        </w:rPr>
        <w:t>4.0</w:t>
      </w:r>
      <w:r w:rsidRPr="009359BD">
        <w:rPr>
          <w:rFonts w:ascii="Arial" w:hAnsi="Arial" w:cs="Arial"/>
          <w:b/>
          <w:sz w:val="18"/>
        </w:rPr>
        <w:tab/>
        <w:t>EXAMINATION OF RECORDS</w:t>
      </w:r>
      <w:r w:rsidRPr="009359BD">
        <w:rPr>
          <w:rFonts w:ascii="Arial" w:hAnsi="Arial" w:cs="Arial"/>
          <w:sz w:val="18"/>
        </w:rPr>
        <w:t>:  All records incurred under this Agreement are subject to audit by the University and/or the cognizant federal audit agency.  The Contractor agrees to give government auditors access to its records where necessary to support costs relating to this contract.</w:t>
      </w:r>
    </w:p>
    <w:p w:rsidR="003E57A5" w:rsidRPr="009359BD" w:rsidRDefault="003E57A5" w:rsidP="003E57A5">
      <w:pPr>
        <w:tabs>
          <w:tab w:val="left" w:pos="450"/>
        </w:tabs>
        <w:ind w:left="450" w:right="-378" w:hanging="450"/>
        <w:jc w:val="both"/>
        <w:rPr>
          <w:rFonts w:ascii="Arial" w:hAnsi="Arial" w:cs="Arial"/>
          <w:b/>
          <w:sz w:val="18"/>
        </w:rPr>
      </w:pPr>
    </w:p>
    <w:p w:rsidR="003E57A5" w:rsidRPr="009359BD" w:rsidRDefault="003E57A5" w:rsidP="003E57A5">
      <w:pPr>
        <w:tabs>
          <w:tab w:val="left" w:pos="450"/>
        </w:tabs>
        <w:autoSpaceDE w:val="0"/>
        <w:autoSpaceDN w:val="0"/>
        <w:adjustRightInd w:val="0"/>
        <w:ind w:left="450" w:right="-378" w:hanging="450"/>
        <w:jc w:val="both"/>
        <w:rPr>
          <w:rFonts w:ascii="Arial" w:hAnsi="Arial" w:cs="Arial"/>
          <w:sz w:val="18"/>
        </w:rPr>
      </w:pPr>
      <w:r w:rsidRPr="009359BD">
        <w:rPr>
          <w:rFonts w:ascii="Arial" w:hAnsi="Arial" w:cs="Arial"/>
          <w:b/>
          <w:sz w:val="18"/>
        </w:rPr>
        <w:t>5.0</w:t>
      </w:r>
      <w:r w:rsidRPr="009359BD">
        <w:rPr>
          <w:rFonts w:ascii="Arial" w:hAnsi="Arial" w:cs="Arial"/>
          <w:b/>
          <w:sz w:val="18"/>
        </w:rPr>
        <w:tab/>
        <w:t xml:space="preserve">INTELLECTUAL PROPERTY:  </w:t>
      </w:r>
      <w:r w:rsidRPr="009359BD">
        <w:rPr>
          <w:rFonts w:ascii="Arial" w:hAnsi="Arial" w:cs="Arial"/>
          <w:bCs/>
          <w:sz w:val="18"/>
        </w:rPr>
        <w:t>T</w:t>
      </w:r>
      <w:r w:rsidRPr="009359BD">
        <w:rPr>
          <w:rFonts w:ascii="Arial" w:hAnsi="Arial" w:cs="Arial"/>
          <w:sz w:val="18"/>
        </w:rPr>
        <w:t xml:space="preserve">he Contractor warrants that to the best of its knowledge all materials furnished and used are its own original material or material which they have obtained permission to use for the purposes of this Agreement.  </w:t>
      </w:r>
    </w:p>
    <w:p w:rsidR="003E57A5" w:rsidRPr="009359BD" w:rsidRDefault="003E57A5" w:rsidP="003E57A5">
      <w:pPr>
        <w:tabs>
          <w:tab w:val="left" w:pos="450"/>
        </w:tabs>
        <w:autoSpaceDE w:val="0"/>
        <w:autoSpaceDN w:val="0"/>
        <w:adjustRightInd w:val="0"/>
        <w:ind w:left="450" w:right="-378" w:hanging="450"/>
        <w:jc w:val="both"/>
        <w:rPr>
          <w:rFonts w:ascii="Arial" w:hAnsi="Arial" w:cs="Arial"/>
          <w:sz w:val="18"/>
        </w:rPr>
      </w:pPr>
      <w:r w:rsidRPr="009359BD">
        <w:rPr>
          <w:rFonts w:ascii="Arial" w:hAnsi="Arial" w:cs="Arial"/>
          <w:sz w:val="18"/>
        </w:rPr>
        <w:tab/>
        <w:t>The parties agree that Contractor's work under this Agreement is a "work for hire" and that the owner of such work, including any inventions made during the performance of the work, is The Board of Regents of the University of Wisconsin System.  If for any reason the work performed by Contractor under this Agreement is found not to constitute a work for hire, then, in consideration for the payment set forth under this Agreement, Contractor hereby assigns all rights in the intellectual property created to The Board of Regents of the University of Wisconsin System.</w:t>
      </w:r>
    </w:p>
    <w:p w:rsidR="003E57A5" w:rsidRPr="009359BD" w:rsidRDefault="003E57A5" w:rsidP="003E57A5">
      <w:pPr>
        <w:tabs>
          <w:tab w:val="left" w:pos="450"/>
        </w:tabs>
        <w:autoSpaceDE w:val="0"/>
        <w:autoSpaceDN w:val="0"/>
        <w:adjustRightInd w:val="0"/>
        <w:ind w:left="450" w:right="-378" w:hanging="450"/>
        <w:jc w:val="both"/>
        <w:rPr>
          <w:rFonts w:ascii="Arial" w:hAnsi="Arial" w:cs="Arial"/>
          <w:sz w:val="18"/>
        </w:rPr>
      </w:pPr>
      <w:r w:rsidRPr="009359BD">
        <w:rPr>
          <w:rFonts w:ascii="Arial" w:hAnsi="Arial" w:cs="Arial"/>
          <w:sz w:val="18"/>
        </w:rPr>
        <w:t xml:space="preserve"> </w:t>
      </w:r>
      <w:r w:rsidRPr="009359BD">
        <w:rPr>
          <w:rFonts w:ascii="Arial" w:hAnsi="Arial" w:cs="Arial"/>
          <w:sz w:val="18"/>
        </w:rPr>
        <w:tab/>
        <w:t xml:space="preserve">The Contractor agrees that all other rights pertaining to the work furnished under this agreement, including any royalties or fees that may accrue, shall belong to the Board of Regents of the University of Wisconsin System. </w:t>
      </w:r>
    </w:p>
    <w:p w:rsidR="003E57A5" w:rsidRPr="009359BD" w:rsidRDefault="003E57A5" w:rsidP="003E57A5">
      <w:pPr>
        <w:tabs>
          <w:tab w:val="left" w:pos="450"/>
        </w:tabs>
        <w:ind w:left="450" w:right="-378" w:hanging="450"/>
        <w:jc w:val="both"/>
        <w:rPr>
          <w:rFonts w:ascii="Arial" w:hAnsi="Arial" w:cs="Arial"/>
          <w:b/>
          <w:sz w:val="18"/>
        </w:rPr>
      </w:pPr>
    </w:p>
    <w:p w:rsidR="003E57A5" w:rsidRPr="009359BD" w:rsidRDefault="003E57A5" w:rsidP="003E57A5">
      <w:pPr>
        <w:tabs>
          <w:tab w:val="left" w:pos="450"/>
        </w:tabs>
        <w:ind w:left="450" w:right="-378" w:hanging="450"/>
        <w:jc w:val="both"/>
        <w:rPr>
          <w:rFonts w:ascii="Arial" w:hAnsi="Arial" w:cs="Arial"/>
          <w:sz w:val="18"/>
        </w:rPr>
      </w:pPr>
      <w:r w:rsidRPr="009359BD">
        <w:rPr>
          <w:rFonts w:ascii="Arial" w:hAnsi="Arial" w:cs="Arial"/>
          <w:b/>
          <w:sz w:val="18"/>
        </w:rPr>
        <w:t>6.0</w:t>
      </w:r>
      <w:r w:rsidRPr="009359BD">
        <w:rPr>
          <w:rFonts w:ascii="Arial" w:hAnsi="Arial" w:cs="Arial"/>
          <w:b/>
          <w:sz w:val="18"/>
        </w:rPr>
        <w:tab/>
        <w:t xml:space="preserve">PUBLICATION REQUIREMENTS:  </w:t>
      </w:r>
      <w:r w:rsidRPr="009359BD">
        <w:rPr>
          <w:rFonts w:ascii="Arial" w:hAnsi="Arial" w:cs="Arial"/>
          <w:sz w:val="18"/>
        </w:rPr>
        <w:t>Any publication resulting from this Agreement must include the following acknowledgement of support:  “This material is based upon work supported by….”  The University and/or the sponsoring government agency reserve a royalty-free, nonexclusive and irrevocable License to reproduce, publish, otherwise use and to authorize others to use the work for government purposes.</w:t>
      </w:r>
    </w:p>
    <w:p w:rsidR="003E57A5" w:rsidRPr="009359BD" w:rsidRDefault="003E57A5" w:rsidP="003E57A5">
      <w:pPr>
        <w:tabs>
          <w:tab w:val="left" w:pos="450"/>
        </w:tabs>
        <w:ind w:left="450" w:right="-378" w:hanging="450"/>
        <w:jc w:val="both"/>
        <w:rPr>
          <w:rFonts w:ascii="Arial" w:hAnsi="Arial" w:cs="Arial"/>
          <w:b/>
          <w:sz w:val="18"/>
        </w:rPr>
      </w:pPr>
    </w:p>
    <w:p w:rsidR="003E57A5" w:rsidRPr="009359BD" w:rsidRDefault="003E57A5" w:rsidP="003E57A5">
      <w:pPr>
        <w:tabs>
          <w:tab w:val="left" w:pos="450"/>
        </w:tabs>
        <w:ind w:left="450" w:right="-378" w:hanging="450"/>
        <w:jc w:val="both"/>
        <w:rPr>
          <w:rFonts w:ascii="Arial" w:hAnsi="Arial" w:cs="Arial"/>
          <w:sz w:val="18"/>
        </w:rPr>
      </w:pPr>
      <w:r w:rsidRPr="009359BD">
        <w:rPr>
          <w:rFonts w:ascii="Arial" w:hAnsi="Arial" w:cs="Arial"/>
          <w:b/>
          <w:sz w:val="18"/>
        </w:rPr>
        <w:t>7.0</w:t>
      </w:r>
      <w:r w:rsidRPr="009359BD">
        <w:rPr>
          <w:rFonts w:ascii="Arial" w:hAnsi="Arial" w:cs="Arial"/>
          <w:b/>
          <w:sz w:val="18"/>
        </w:rPr>
        <w:tab/>
        <w:t xml:space="preserve">LIABILITY:  </w:t>
      </w:r>
      <w:r w:rsidRPr="009359BD">
        <w:rPr>
          <w:rFonts w:ascii="Arial" w:hAnsi="Arial" w:cs="Arial"/>
          <w:sz w:val="18"/>
        </w:rPr>
        <w:t>The Contractor shall save, keep harmless and defend The State of Wisconsin, The Board of Regents of The University of Wisconsin System and all of its officers, employees and agents against any and all liability claims, costs of whatever kind and nature, for injury to or death of any person or persons, and for loss or damage to any property (state or other) occurring in connection with or in any way incidental to or arising out of the services performed under this Agreement.</w:t>
      </w:r>
    </w:p>
    <w:p w:rsidR="003E57A5" w:rsidRPr="009359BD" w:rsidRDefault="003E57A5" w:rsidP="003E57A5">
      <w:pPr>
        <w:tabs>
          <w:tab w:val="left" w:pos="450"/>
        </w:tabs>
        <w:ind w:left="450" w:right="-378" w:hanging="450"/>
        <w:jc w:val="both"/>
        <w:rPr>
          <w:rFonts w:ascii="Arial" w:hAnsi="Arial" w:cs="Arial"/>
          <w:b/>
          <w:sz w:val="18"/>
        </w:rPr>
      </w:pPr>
    </w:p>
    <w:p w:rsidR="003E57A5" w:rsidRPr="009359BD" w:rsidRDefault="003E57A5" w:rsidP="003E57A5">
      <w:pPr>
        <w:tabs>
          <w:tab w:val="left" w:pos="450"/>
        </w:tabs>
        <w:ind w:left="450" w:right="-378" w:hanging="450"/>
        <w:jc w:val="both"/>
        <w:rPr>
          <w:rFonts w:ascii="Arial" w:hAnsi="Arial" w:cs="Arial"/>
          <w:sz w:val="18"/>
        </w:rPr>
      </w:pPr>
      <w:r w:rsidRPr="009359BD">
        <w:rPr>
          <w:rFonts w:ascii="Arial" w:hAnsi="Arial" w:cs="Arial"/>
          <w:b/>
          <w:sz w:val="18"/>
        </w:rPr>
        <w:t>8.0</w:t>
      </w:r>
      <w:r w:rsidRPr="009359BD">
        <w:rPr>
          <w:rFonts w:ascii="Arial" w:hAnsi="Arial" w:cs="Arial"/>
          <w:b/>
          <w:sz w:val="18"/>
        </w:rPr>
        <w:tab/>
        <w:t xml:space="preserve">INSURANCE:  </w:t>
      </w:r>
      <w:r w:rsidRPr="009359BD">
        <w:rPr>
          <w:rFonts w:ascii="Arial" w:hAnsi="Arial" w:cs="Arial"/>
          <w:sz w:val="18"/>
        </w:rPr>
        <w:t>The Contractor performing services to the University shall:  1) Maintain</w:t>
      </w:r>
      <w:r w:rsidRPr="009359BD">
        <w:rPr>
          <w:rFonts w:ascii="Arial" w:hAnsi="Arial" w:cs="Arial"/>
          <w:b/>
          <w:sz w:val="18"/>
        </w:rPr>
        <w:t xml:space="preserve"> </w:t>
      </w:r>
      <w:r w:rsidRPr="009359BD">
        <w:rPr>
          <w:rFonts w:ascii="Arial" w:hAnsi="Arial" w:cs="Arial"/>
          <w:sz w:val="18"/>
        </w:rPr>
        <w:t>worker's compensation insurance as required</w:t>
      </w:r>
      <w:r w:rsidRPr="009359BD">
        <w:rPr>
          <w:rFonts w:ascii="Arial" w:hAnsi="Arial" w:cs="Arial"/>
          <w:b/>
          <w:sz w:val="18"/>
        </w:rPr>
        <w:t xml:space="preserve"> </w:t>
      </w:r>
      <w:r w:rsidRPr="009359BD">
        <w:rPr>
          <w:rFonts w:ascii="Arial" w:hAnsi="Arial" w:cs="Arial"/>
          <w:sz w:val="18"/>
        </w:rPr>
        <w:t xml:space="preserve">by Wisconsin Statutes for all employees engaged in the work; 2) Maintain all appropriate insurance, including auto liability, if using a vehicle in the performance of services under this agreement; and 3) Maintain commercial general liability insurance against any claim(s) which might occur in carrying out this Agreement.  Minimum coverage shall be one million dollars ($1,000,000) liability for bodily injury and property damage including products liability and completed operations.  Contractor shall add the Board of Regents of the University of Wisconsin System, its officers, agents and employees on behalf of the UW institution as an additional insured for liability coverage.  </w:t>
      </w:r>
    </w:p>
    <w:p w:rsidR="003E57A5" w:rsidRPr="009359BD" w:rsidRDefault="003E57A5" w:rsidP="003E57A5">
      <w:pPr>
        <w:tabs>
          <w:tab w:val="left" w:pos="450"/>
        </w:tabs>
        <w:ind w:left="450" w:right="-378" w:hanging="450"/>
        <w:jc w:val="both"/>
        <w:rPr>
          <w:rFonts w:ascii="Arial" w:hAnsi="Arial" w:cs="Arial"/>
          <w:sz w:val="18"/>
        </w:rPr>
      </w:pPr>
      <w:r w:rsidRPr="009359BD">
        <w:rPr>
          <w:rFonts w:ascii="Arial" w:hAnsi="Arial" w:cs="Arial"/>
          <w:sz w:val="18"/>
        </w:rPr>
        <w:tab/>
        <w:t>Upon request by the University, the Contractor is required to provide a Certificate of Insurance, from an insurance company licensed to do business in the State of Wisconsin, with a minimum AM Best rating of A-, and signed by an authorized agent.  A minimum 60 day cancellation notice is desired.</w:t>
      </w:r>
    </w:p>
    <w:p w:rsidR="003E57A5" w:rsidRPr="009359BD" w:rsidRDefault="003E57A5" w:rsidP="003E57A5">
      <w:pPr>
        <w:tabs>
          <w:tab w:val="left" w:pos="450"/>
        </w:tabs>
        <w:ind w:left="450" w:right="-378" w:hanging="450"/>
        <w:jc w:val="both"/>
        <w:rPr>
          <w:rFonts w:ascii="Arial" w:hAnsi="Arial" w:cs="Arial"/>
          <w:b/>
          <w:sz w:val="18"/>
        </w:rPr>
      </w:pPr>
    </w:p>
    <w:p w:rsidR="003E57A5" w:rsidRPr="009359BD" w:rsidRDefault="003E57A5" w:rsidP="003E57A5">
      <w:pPr>
        <w:tabs>
          <w:tab w:val="left" w:pos="450"/>
        </w:tabs>
        <w:autoSpaceDE w:val="0"/>
        <w:autoSpaceDN w:val="0"/>
        <w:adjustRightInd w:val="0"/>
        <w:ind w:left="450" w:right="-378" w:hanging="450"/>
        <w:rPr>
          <w:rFonts w:ascii="Arial" w:hAnsi="Arial" w:cs="Arial"/>
          <w:sz w:val="18"/>
        </w:rPr>
      </w:pPr>
      <w:r w:rsidRPr="009359BD">
        <w:rPr>
          <w:rFonts w:ascii="Arial" w:hAnsi="Arial" w:cs="Arial"/>
          <w:b/>
          <w:sz w:val="18"/>
        </w:rPr>
        <w:t>9.0</w:t>
      </w:r>
      <w:r w:rsidRPr="009359BD">
        <w:rPr>
          <w:rFonts w:ascii="Arial" w:hAnsi="Arial" w:cs="Arial"/>
          <w:b/>
          <w:sz w:val="18"/>
        </w:rPr>
        <w:tab/>
      </w:r>
      <w:r w:rsidRPr="009359BD">
        <w:rPr>
          <w:rFonts w:ascii="Arial" w:hAnsi="Arial" w:cs="Arial"/>
          <w:b/>
          <w:bCs/>
          <w:sz w:val="18"/>
        </w:rPr>
        <w:t>EMPLOYMENT</w:t>
      </w:r>
      <w:r w:rsidRPr="009359BD">
        <w:rPr>
          <w:rFonts w:ascii="Arial" w:hAnsi="Arial" w:cs="Arial"/>
          <w:b/>
          <w:sz w:val="18"/>
        </w:rPr>
        <w:t>:</w:t>
      </w:r>
      <w:r w:rsidRPr="009359BD">
        <w:rPr>
          <w:rFonts w:ascii="Arial" w:hAnsi="Arial" w:cs="Arial"/>
          <w:sz w:val="18"/>
        </w:rPr>
        <w:t xml:space="preserve">  The Contractor, its officers, agents and employees (if applicable), in the performance of this Agreement shall act in the capacity of an Independent Contractor and not as an officer, employee or agent of the University.  Contractor agrees that it shall take such steps as may be necessary to ensure that any subcontractor or contractor shall be deemed to be an independent contractor and will not be considered or permitted to be an agent, servant, joint </w:t>
      </w:r>
      <w:proofErr w:type="spellStart"/>
      <w:r w:rsidRPr="009359BD">
        <w:rPr>
          <w:rFonts w:ascii="Arial" w:hAnsi="Arial" w:cs="Arial"/>
          <w:sz w:val="18"/>
        </w:rPr>
        <w:t>venturer</w:t>
      </w:r>
      <w:proofErr w:type="spellEnd"/>
      <w:r w:rsidRPr="009359BD">
        <w:rPr>
          <w:rFonts w:ascii="Arial" w:hAnsi="Arial" w:cs="Arial"/>
          <w:sz w:val="18"/>
        </w:rPr>
        <w:t xml:space="preserve"> or partner of the University.</w:t>
      </w:r>
    </w:p>
    <w:p w:rsidR="003E57A5" w:rsidRPr="009359BD" w:rsidRDefault="003E57A5" w:rsidP="003E57A5">
      <w:pPr>
        <w:tabs>
          <w:tab w:val="left" w:pos="360"/>
          <w:tab w:val="left" w:pos="450"/>
        </w:tabs>
        <w:autoSpaceDE w:val="0"/>
        <w:autoSpaceDN w:val="0"/>
        <w:adjustRightInd w:val="0"/>
        <w:ind w:left="450" w:right="-378" w:hanging="450"/>
        <w:rPr>
          <w:rFonts w:ascii="Arial" w:hAnsi="Arial" w:cs="Arial"/>
          <w:sz w:val="18"/>
        </w:rPr>
      </w:pPr>
    </w:p>
    <w:p w:rsidR="003E57A5" w:rsidRPr="009359BD" w:rsidRDefault="003E57A5" w:rsidP="003E57A5">
      <w:pPr>
        <w:tabs>
          <w:tab w:val="left" w:pos="450"/>
        </w:tabs>
        <w:autoSpaceDE w:val="0"/>
        <w:autoSpaceDN w:val="0"/>
        <w:adjustRightInd w:val="0"/>
        <w:ind w:left="450" w:right="-378" w:hanging="450"/>
        <w:rPr>
          <w:rFonts w:ascii="Arial" w:hAnsi="Arial" w:cs="Arial"/>
          <w:sz w:val="18"/>
        </w:rPr>
      </w:pPr>
      <w:r w:rsidRPr="009359BD">
        <w:rPr>
          <w:rFonts w:ascii="Arial" w:hAnsi="Arial" w:cs="Arial"/>
          <w:b/>
          <w:sz w:val="18"/>
        </w:rPr>
        <w:t>10.0</w:t>
      </w:r>
      <w:r w:rsidRPr="009359BD">
        <w:rPr>
          <w:rFonts w:ascii="Arial" w:hAnsi="Arial" w:cs="Arial"/>
          <w:b/>
          <w:sz w:val="18"/>
        </w:rPr>
        <w:tab/>
        <w:t>ENTIRE AGREEMENT:</w:t>
      </w:r>
      <w:r w:rsidRPr="009359BD">
        <w:rPr>
          <w:rFonts w:ascii="Arial" w:hAnsi="Arial" w:cs="Arial"/>
          <w:sz w:val="18"/>
        </w:rPr>
        <w:t xml:space="preserve">  This Agreement represents the entire agreement between the parties with respect to the subject matter hereof and supersedes any prior or contemporaneous agreement or understanding, whether in writing or oral.</w:t>
      </w:r>
    </w:p>
    <w:p w:rsidR="003E57A5" w:rsidRPr="009359BD" w:rsidRDefault="003E57A5" w:rsidP="003E57A5">
      <w:pPr>
        <w:tabs>
          <w:tab w:val="left" w:pos="450"/>
        </w:tabs>
        <w:autoSpaceDE w:val="0"/>
        <w:autoSpaceDN w:val="0"/>
        <w:adjustRightInd w:val="0"/>
        <w:ind w:left="450" w:right="-378" w:hanging="450"/>
        <w:rPr>
          <w:rFonts w:ascii="Arial" w:hAnsi="Arial" w:cs="Arial"/>
          <w:sz w:val="18"/>
        </w:rPr>
      </w:pPr>
    </w:p>
    <w:p w:rsidR="005865CD" w:rsidRDefault="003E57A5" w:rsidP="005865CD">
      <w:pPr>
        <w:tabs>
          <w:tab w:val="left" w:pos="450"/>
        </w:tabs>
        <w:autoSpaceDE w:val="0"/>
        <w:autoSpaceDN w:val="0"/>
        <w:adjustRightInd w:val="0"/>
        <w:ind w:left="450" w:right="-378" w:hanging="450"/>
        <w:rPr>
          <w:rFonts w:asciiTheme="minorHAnsi" w:hAnsiTheme="minorHAnsi"/>
          <w:b/>
          <w:sz w:val="24"/>
          <w:szCs w:val="24"/>
        </w:rPr>
      </w:pPr>
      <w:r w:rsidRPr="009359BD">
        <w:rPr>
          <w:rFonts w:ascii="Arial" w:hAnsi="Arial" w:cs="Arial"/>
          <w:b/>
          <w:sz w:val="18"/>
        </w:rPr>
        <w:t>11.0</w:t>
      </w:r>
      <w:r w:rsidRPr="009359BD">
        <w:rPr>
          <w:rFonts w:ascii="Arial" w:hAnsi="Arial" w:cs="Arial"/>
          <w:b/>
          <w:sz w:val="18"/>
        </w:rPr>
        <w:tab/>
        <w:t>APPLICABLE LAW:</w:t>
      </w:r>
      <w:r w:rsidRPr="009359BD">
        <w:rPr>
          <w:rFonts w:ascii="Arial" w:hAnsi="Arial" w:cs="Arial"/>
          <w:sz w:val="18"/>
        </w:rPr>
        <w:t xml:space="preserve">  This Agreement shall be construed under the laws of the State of Wisconsin Jurisdiction and venue for any disputes under this agreement shall be in Dane County, Wisconsin.  The Contractor shall at all times comply with and observe all federal and state laws, local laws, ordinances and regulations which are in effect during the period of this contract and which in any manner affect the work or its conduct</w:t>
      </w:r>
      <w:r>
        <w:rPr>
          <w:rFonts w:ascii="Arial" w:hAnsi="Arial" w:cs="Arial"/>
          <w:sz w:val="18"/>
        </w:rPr>
        <w:t>.</w:t>
      </w:r>
      <w:r w:rsidR="005865CD">
        <w:rPr>
          <w:rFonts w:asciiTheme="minorHAnsi" w:hAnsiTheme="minorHAnsi"/>
          <w:b/>
          <w:sz w:val="24"/>
          <w:szCs w:val="24"/>
        </w:rPr>
        <w:br w:type="page"/>
      </w:r>
    </w:p>
    <w:p w:rsidR="00156C56" w:rsidRPr="00156C56" w:rsidRDefault="00156C56" w:rsidP="003E57A5">
      <w:pPr>
        <w:spacing w:line="240" w:lineRule="exact"/>
        <w:ind w:left="360" w:right="-288" w:hanging="360"/>
        <w:rPr>
          <w:rFonts w:asciiTheme="minorHAnsi" w:hAnsiTheme="minorHAnsi"/>
          <w:b/>
          <w:sz w:val="24"/>
          <w:szCs w:val="24"/>
        </w:rPr>
      </w:pPr>
      <w:r w:rsidRPr="00156C56">
        <w:rPr>
          <w:rFonts w:asciiTheme="minorHAnsi" w:hAnsiTheme="minorHAnsi"/>
          <w:b/>
          <w:sz w:val="24"/>
          <w:szCs w:val="24"/>
        </w:rPr>
        <w:lastRenderedPageBreak/>
        <w:t>APPLICABLE FEDERAL RULES</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Agreement #</w:t>
      </w:r>
      <w:r w:rsidR="002E2286" w:rsidRPr="002E2286">
        <w:rPr>
          <w:rFonts w:ascii="Arial" w:hAnsi="Arial" w:cs="Arial"/>
        </w:rPr>
        <w:t xml:space="preserve"> </w:t>
      </w:r>
      <w:sdt>
        <w:sdtPr>
          <w:rPr>
            <w:rFonts w:ascii="Arial" w:hAnsi="Arial" w:cs="Arial"/>
          </w:rPr>
          <w:alias w:val="ASSA Number"/>
          <w:tag w:val="Abstract"/>
          <w:id w:val="1673535922"/>
          <w:placeholder>
            <w:docPart w:val="10AF9BC688E94777A5E09373A2BF3805"/>
          </w:placeholder>
          <w:showingPlcHdr/>
          <w:dataBinding w:prefixMappings="xmlns:ns0='http://schemas.microsoft.com/office/2006/coverPageProps' " w:xpath="/ns0:CoverPageProperties[1]/ns0:Abstract[1]" w:storeItemID="{55AF091B-3C7A-41E3-B477-F2FDAA23CFDA}"/>
          <w:text/>
        </w:sdtPr>
        <w:sdtEndPr/>
        <w:sdtContent>
          <w:r w:rsidR="00F417FE" w:rsidRPr="002E2286">
            <w:rPr>
              <w:rStyle w:val="PlaceholderText"/>
              <w:rFonts w:ascii="Arial" w:hAnsi="Arial" w:cs="Arial"/>
            </w:rPr>
            <w:t>[</w:t>
          </w:r>
          <w:r w:rsidR="00F417FE" w:rsidRPr="002E2286">
            <w:rPr>
              <w:rStyle w:val="PlaceholderText"/>
              <w:rFonts w:ascii="Arial" w:hAnsi="Arial" w:cs="Arial"/>
              <w:shd w:val="clear" w:color="auto" w:fill="D9E2F3" w:themeFill="accent5" w:themeFillTint="33"/>
            </w:rPr>
            <w:t>XX-8XXX</w:t>
          </w:r>
          <w:r w:rsidR="00F417FE" w:rsidRPr="002E2286">
            <w:rPr>
              <w:rStyle w:val="PlaceholderText"/>
              <w:rFonts w:ascii="Arial" w:hAnsi="Arial" w:cs="Arial"/>
            </w:rPr>
            <w:t>]</w:t>
          </w:r>
        </w:sdtContent>
      </w:sdt>
    </w:p>
    <w:p w:rsidR="00156C56" w:rsidRPr="00156C56" w:rsidRDefault="00156C56" w:rsidP="00156C56">
      <w:pPr>
        <w:rPr>
          <w:rFonts w:asciiTheme="minorHAnsi" w:hAnsiTheme="minorHAnsi"/>
        </w:rPr>
      </w:pPr>
    </w:p>
    <w:p w:rsidR="00156C56" w:rsidRPr="00156C56" w:rsidRDefault="00156C56" w:rsidP="00156C56">
      <w:pPr>
        <w:ind w:left="720" w:hanging="720"/>
        <w:jc w:val="both"/>
        <w:rPr>
          <w:rFonts w:asciiTheme="minorHAnsi" w:hAnsiTheme="minorHAnsi"/>
          <w:b/>
        </w:rPr>
      </w:pPr>
      <w:r w:rsidRPr="00156C56">
        <w:rPr>
          <w:rFonts w:asciiTheme="minorHAnsi" w:hAnsiTheme="minorHAnsi"/>
          <w:b/>
        </w:rPr>
        <w:t>COMPLIANCE WITH LAWS:</w:t>
      </w:r>
    </w:p>
    <w:p w:rsidR="00156C56" w:rsidRPr="00156C56" w:rsidRDefault="00156C56" w:rsidP="00156C56">
      <w:pPr>
        <w:ind w:hanging="720"/>
        <w:jc w:val="both"/>
        <w:rPr>
          <w:rFonts w:asciiTheme="minorHAnsi" w:hAnsiTheme="minorHAnsi" w:cs="Arial"/>
        </w:rPr>
      </w:pPr>
      <w:r w:rsidRPr="00156C56">
        <w:rPr>
          <w:rFonts w:asciiTheme="minorHAnsi" w:hAnsiTheme="minorHAnsi"/>
        </w:rPr>
        <w:tab/>
      </w:r>
      <w:r w:rsidRPr="00156C56">
        <w:rPr>
          <w:rFonts w:asciiTheme="minorHAnsi" w:hAnsiTheme="minorHAnsi" w:cs="Arial"/>
        </w:rPr>
        <w:t>The contractor shall warrant and certify that in the performance of this agreement it has complied with or will comply with all applicable statutes, rules, regulations and orders of the United States, and any state or political subdivision thereof, including laws and regulations pertaining to labor, wages, hours and other conditions of employment.  All materials, equipment, and supplies provided to the members must comply fully with all safety requirements, rules of the Industrial Commission on Safety, and all applicable OSHA Standards.</w:t>
      </w:r>
    </w:p>
    <w:p w:rsidR="00156C56" w:rsidRPr="00156C56" w:rsidRDefault="00156C56" w:rsidP="00156C56">
      <w:pPr>
        <w:jc w:val="both"/>
        <w:rPr>
          <w:rFonts w:asciiTheme="minorHAnsi" w:hAnsiTheme="minorHAnsi"/>
        </w:rPr>
      </w:pPr>
    </w:p>
    <w:p w:rsidR="00156C56" w:rsidRPr="00156C56" w:rsidRDefault="00156C56" w:rsidP="00156C56">
      <w:pPr>
        <w:jc w:val="both"/>
        <w:rPr>
          <w:rFonts w:asciiTheme="minorHAnsi" w:hAnsiTheme="minorHAnsi"/>
          <w:b/>
        </w:rPr>
      </w:pPr>
      <w:r w:rsidRPr="00156C56">
        <w:rPr>
          <w:rFonts w:asciiTheme="minorHAnsi" w:hAnsiTheme="minorHAnsi"/>
          <w:b/>
        </w:rPr>
        <w:t>DEBARMENT:</w:t>
      </w:r>
    </w:p>
    <w:p w:rsidR="00156C56" w:rsidRPr="00156C56" w:rsidRDefault="00156C56" w:rsidP="00156C56">
      <w:pPr>
        <w:autoSpaceDE w:val="0"/>
        <w:autoSpaceDN w:val="0"/>
        <w:adjustRightInd w:val="0"/>
        <w:ind w:right="-450"/>
        <w:rPr>
          <w:rFonts w:asciiTheme="minorHAnsi" w:hAnsiTheme="minorHAnsi" w:cs="Helvetica"/>
          <w:color w:val="000000"/>
        </w:rPr>
      </w:pPr>
      <w:r w:rsidRPr="00156C56">
        <w:rPr>
          <w:rFonts w:asciiTheme="minorHAnsi" w:hAnsiTheme="minorHAnsi" w:cs="Helvetica"/>
          <w:iCs/>
        </w:rPr>
        <w:t xml:space="preserve">Federal Executive Order (E.O.) 12549 “Debarment“ requires that all contractors receiving individual awards, using federal funds, and all </w:t>
      </w:r>
      <w:proofErr w:type="spellStart"/>
      <w:r w:rsidRPr="00156C56">
        <w:rPr>
          <w:rFonts w:asciiTheme="minorHAnsi" w:hAnsiTheme="minorHAnsi" w:cs="Helvetica"/>
          <w:iCs/>
        </w:rPr>
        <w:t>subrecipients</w:t>
      </w:r>
      <w:proofErr w:type="spellEnd"/>
      <w:r w:rsidRPr="00156C56">
        <w:rPr>
          <w:rFonts w:asciiTheme="minorHAnsi" w:hAnsiTheme="minorHAnsi" w:cs="Helvetica"/>
          <w:iCs/>
        </w:rPr>
        <w:t xml:space="preserve"> certify that the organization and its principals are not debarred, suspended, proposed for debarment, declared ineligible, or voluntarily excluded by any Federal department or agency from doing business with the Federal Government.  By signing this document, you certify that your organization and its principals are not debarred.  Failure to comply or attempts to edit this language </w:t>
      </w:r>
      <w:r w:rsidRPr="00156C56">
        <w:rPr>
          <w:rFonts w:asciiTheme="minorHAnsi" w:hAnsiTheme="minorHAnsi" w:cs="Helvetica"/>
          <w:iCs/>
          <w:color w:val="000000"/>
        </w:rPr>
        <w:t>may disqualify your bid.</w:t>
      </w:r>
      <w:r w:rsidRPr="00156C56">
        <w:rPr>
          <w:rFonts w:asciiTheme="minorHAnsi" w:hAnsiTheme="minorHAnsi" w:cs="Helvetica"/>
          <w:color w:val="0000FF"/>
        </w:rPr>
        <w:t xml:space="preserve"> </w:t>
      </w:r>
      <w:r w:rsidRPr="00156C56">
        <w:rPr>
          <w:rFonts w:asciiTheme="minorHAnsi" w:hAnsiTheme="minorHAnsi" w:cs="Helvetica"/>
          <w:color w:val="000000"/>
        </w:rPr>
        <w:t xml:space="preserve">Information on debarment is available at the following websites: </w:t>
      </w:r>
      <w:hyperlink r:id="rId14" w:history="1">
        <w:r w:rsidRPr="00156C56">
          <w:rPr>
            <w:rFonts w:asciiTheme="minorHAnsi" w:hAnsiTheme="minorHAnsi" w:cs="Helvetica"/>
            <w:color w:val="0000FF"/>
            <w:u w:val="single"/>
          </w:rPr>
          <w:t>www.sam.gov</w:t>
        </w:r>
      </w:hyperlink>
      <w:r w:rsidRPr="00156C56">
        <w:rPr>
          <w:rFonts w:asciiTheme="minorHAnsi" w:hAnsiTheme="minorHAnsi" w:cs="Helvetica"/>
          <w:color w:val="000000"/>
        </w:rPr>
        <w:t xml:space="preserve"> and </w:t>
      </w:r>
      <w:hyperlink r:id="rId15" w:history="1">
        <w:r w:rsidRPr="00156C56">
          <w:rPr>
            <w:rFonts w:asciiTheme="minorHAnsi" w:hAnsiTheme="minorHAnsi" w:cs="Helvetica"/>
            <w:color w:val="0000FF"/>
            <w:u w:val="single"/>
          </w:rPr>
          <w:t>https://acquisition.gov/far/index.html</w:t>
        </w:r>
      </w:hyperlink>
      <w:r w:rsidRPr="00156C56">
        <w:rPr>
          <w:rFonts w:asciiTheme="minorHAnsi" w:hAnsiTheme="minorHAnsi" w:cs="Helvetica"/>
          <w:color w:val="000000"/>
        </w:rPr>
        <w:t xml:space="preserve">  </w:t>
      </w:r>
      <w:r w:rsidRPr="00156C56">
        <w:rPr>
          <w:rFonts w:asciiTheme="minorHAnsi" w:hAnsiTheme="minorHAnsi" w:cs="Helvetica"/>
          <w:b/>
          <w:color w:val="000000"/>
        </w:rPr>
        <w:t xml:space="preserve"> </w:t>
      </w:r>
      <w:r w:rsidRPr="00156C56">
        <w:rPr>
          <w:rFonts w:asciiTheme="minorHAnsi" w:hAnsiTheme="minorHAnsi" w:cs="Helvetica"/>
        </w:rPr>
        <w:t>see section 52.209-6.</w:t>
      </w:r>
      <w:r w:rsidRPr="00156C56">
        <w:rPr>
          <w:rFonts w:asciiTheme="minorHAnsi" w:hAnsiTheme="minorHAnsi" w:cs="Helvetica"/>
          <w:color w:val="1F497D"/>
        </w:rPr>
        <w:t xml:space="preserve"> </w:t>
      </w:r>
    </w:p>
    <w:p w:rsidR="00156C56" w:rsidRPr="00156C56" w:rsidRDefault="00156C56" w:rsidP="00156C56">
      <w:pPr>
        <w:autoSpaceDE w:val="0"/>
        <w:autoSpaceDN w:val="0"/>
        <w:adjustRightInd w:val="0"/>
        <w:jc w:val="both"/>
        <w:rPr>
          <w:rFonts w:asciiTheme="minorHAnsi" w:hAnsiTheme="minorHAnsi"/>
        </w:rPr>
      </w:pPr>
    </w:p>
    <w:p w:rsidR="00156C56" w:rsidRPr="00156C56" w:rsidRDefault="00156C56" w:rsidP="00156C56">
      <w:pPr>
        <w:tabs>
          <w:tab w:val="left" w:pos="360"/>
          <w:tab w:val="left" w:pos="1944"/>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360" w:hanging="360"/>
        <w:jc w:val="both"/>
        <w:rPr>
          <w:rFonts w:asciiTheme="minorHAnsi" w:hAnsiTheme="minorHAnsi"/>
        </w:rPr>
      </w:pPr>
      <w:r w:rsidRPr="00156C56">
        <w:rPr>
          <w:rFonts w:asciiTheme="minorHAnsi" w:hAnsiTheme="minorHAnsi"/>
          <w:b/>
        </w:rPr>
        <w:t>DEVELOPMENT OF DISADVANTAGED SUPPLIERS:</w:t>
      </w:r>
    </w:p>
    <w:p w:rsidR="00156C56" w:rsidRPr="00156C56" w:rsidRDefault="00156C56" w:rsidP="00156C56">
      <w:pPr>
        <w:jc w:val="both"/>
        <w:rPr>
          <w:rFonts w:asciiTheme="minorHAnsi" w:hAnsiTheme="minorHAnsi" w:cs="Arial"/>
        </w:rPr>
      </w:pPr>
      <w:r w:rsidRPr="00156C56">
        <w:rPr>
          <w:rFonts w:asciiTheme="minorHAnsi" w:hAnsiTheme="minorHAnsi" w:cs="Arial"/>
        </w:rPr>
        <w:t>The University is committed to encouraging the development of minority, women-owned, and otherwise small and disadvantaged businesses.  Contractor shall take reasonable efforts to subcontract with minority, women-owned and otherwise small and disadvantaged businesses.</w:t>
      </w:r>
    </w:p>
    <w:p w:rsidR="00156C56" w:rsidRPr="00156C56" w:rsidRDefault="00156C56" w:rsidP="00156C56">
      <w:pPr>
        <w:jc w:val="both"/>
        <w:rPr>
          <w:rFonts w:asciiTheme="minorHAnsi" w:hAnsiTheme="minorHAnsi" w:cs="Arial"/>
        </w:rPr>
      </w:pPr>
    </w:p>
    <w:p w:rsidR="00156C56" w:rsidRPr="00156C56" w:rsidRDefault="00156C56" w:rsidP="00156C56">
      <w:pPr>
        <w:widowControl w:val="0"/>
        <w:jc w:val="both"/>
        <w:rPr>
          <w:rFonts w:asciiTheme="minorHAnsi" w:hAnsiTheme="minorHAnsi" w:cs="Arial"/>
          <w:b/>
        </w:rPr>
      </w:pPr>
      <w:r w:rsidRPr="00156C56">
        <w:rPr>
          <w:rFonts w:asciiTheme="minorHAnsi" w:hAnsiTheme="minorHAnsi" w:cs="Arial"/>
          <w:b/>
        </w:rPr>
        <w:t>GENERAL PROVISIONS AND CERTIFICATIONS FOR GOVERNMENT CONTRACTS:</w:t>
      </w:r>
    </w:p>
    <w:p w:rsidR="00156C56" w:rsidRPr="00156C56" w:rsidRDefault="00156C56" w:rsidP="00156C56">
      <w:pPr>
        <w:shd w:val="clear" w:color="auto" w:fill="FFFFFF"/>
        <w:rPr>
          <w:rFonts w:asciiTheme="minorHAnsi" w:hAnsiTheme="minorHAnsi" w:cs="Helvetica"/>
          <w:lang w:val="en"/>
        </w:rPr>
      </w:pPr>
      <w:r w:rsidRPr="00156C56">
        <w:rPr>
          <w:rFonts w:asciiTheme="minorHAnsi" w:hAnsiTheme="minorHAnsi" w:cs="Helvetica"/>
          <w:lang w:val="en"/>
        </w:rPr>
        <w:t xml:space="preserve">The following clauses are applicable on solicitations and awards in support of Government Contracts and are hereby incorporated by reference into solicitations and any purchase orders with the same force and effect as if set forth in full text. To the extent that an earlier version of any such clause is included in the prime </w:t>
      </w:r>
      <w:proofErr w:type="spellStart"/>
      <w:r w:rsidRPr="00156C56">
        <w:rPr>
          <w:rFonts w:asciiTheme="minorHAnsi" w:hAnsiTheme="minorHAnsi" w:cs="Helvetica"/>
          <w:lang w:val="en"/>
        </w:rPr>
        <w:t>contract or</w:t>
      </w:r>
      <w:proofErr w:type="spellEnd"/>
      <w:r w:rsidRPr="00156C56">
        <w:rPr>
          <w:rFonts w:asciiTheme="minorHAnsi" w:hAnsiTheme="minorHAnsi" w:cs="Helvetica"/>
          <w:lang w:val="en"/>
        </w:rPr>
        <w:t xml:space="preserve"> subcontract under which solicitation or purchase order is issued, the date of the clause as it appears in such prime contract or subcontract shall be controlling and said version is incorporated herein. Where necessary to make the context of the Federal Acquisition Regulations (FAR) and Department of Defense Federal Acquisition Regulation Supplement (DFARS) clauses set forth in these General Provisions applicable to this solicitation or subcontract, the term “Contractor” shall mean “Subcontractor”, “Seller” or “Supplier”, the term “Contract” or “Subcontract” shall mean “Purchase Order”, the term “Government” shall mean “Buyer” or “University” and the term “Contracting Officer” shall mean “Buyer’s Purchasing Representative”. It is intended that the referenced clauses shall apply to Seller, the legal entity which contracts with the University under any solicitation or purchase order, in such manner as is necessary to reflect the position of Seller as a Supplier to the University, Buyer and legal entity issuing a solicitation or purchase order; to insure Seller’s obligations to the University and the United States Government; and to enable the University to meet its obligations under its prime contract or subcontract.</w:t>
      </w:r>
    </w:p>
    <w:p w:rsidR="00156C56" w:rsidRPr="00156C56" w:rsidRDefault="00156C56" w:rsidP="00156C56">
      <w:pPr>
        <w:shd w:val="clear" w:color="auto" w:fill="FFFFFF"/>
        <w:rPr>
          <w:rFonts w:asciiTheme="minorHAnsi" w:hAnsiTheme="minorHAnsi" w:cs="Helvetica"/>
          <w:lang w:val="en"/>
        </w:rPr>
      </w:pPr>
    </w:p>
    <w:p w:rsidR="00156C56" w:rsidRPr="00156C56" w:rsidRDefault="00156C56" w:rsidP="00156C56">
      <w:pPr>
        <w:rPr>
          <w:rFonts w:asciiTheme="minorHAnsi" w:hAnsiTheme="minorHAnsi"/>
          <w:color w:val="0000FF"/>
        </w:rPr>
      </w:pPr>
      <w:r w:rsidRPr="00156C56">
        <w:rPr>
          <w:rFonts w:asciiTheme="minorHAnsi" w:hAnsiTheme="minorHAnsi"/>
        </w:rPr>
        <w:t xml:space="preserve">The clauses incorporated by reference may be found in the Federal Acquisition Regulations (FAR), or the Code of Federal Regulations (CFR). Copies may be purchased from the Superintendent of Documents, U.S. Government Printing Office, Washington, DC 20402, or see the following websites for more information: </w:t>
      </w:r>
      <w:r w:rsidRPr="00156C56">
        <w:rPr>
          <w:rFonts w:asciiTheme="minorHAnsi" w:hAnsiTheme="minorHAnsi"/>
          <w:color w:val="0000FF"/>
        </w:rPr>
        <w:t xml:space="preserve">  </w:t>
      </w:r>
      <w:hyperlink r:id="rId16" w:history="1">
        <w:r w:rsidRPr="00156C56">
          <w:rPr>
            <w:rFonts w:asciiTheme="minorHAnsi" w:hAnsiTheme="minorHAnsi"/>
            <w:color w:val="0000FF"/>
            <w:u w:val="single"/>
          </w:rPr>
          <w:t>https://www.ecfr.gov</w:t>
        </w:r>
      </w:hyperlink>
      <w:r w:rsidRPr="00156C56">
        <w:rPr>
          <w:rFonts w:asciiTheme="minorHAnsi" w:hAnsiTheme="minorHAnsi"/>
          <w:color w:val="0000FF"/>
        </w:rPr>
        <w:t xml:space="preserve"> </w:t>
      </w:r>
    </w:p>
    <w:p w:rsidR="00156C56" w:rsidRPr="00156C56" w:rsidRDefault="00156C56" w:rsidP="00156C56">
      <w:pPr>
        <w:rPr>
          <w:rFonts w:asciiTheme="minorHAnsi" w:hAnsiTheme="minorHAnsi"/>
        </w:rPr>
      </w:pPr>
    </w:p>
    <w:p w:rsidR="00156C56" w:rsidRPr="00156C56" w:rsidRDefault="00156C56" w:rsidP="00156C56">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Theme="minorHAnsi" w:hAnsiTheme="minorHAnsi" w:cs="Lucida Sans Unicode"/>
          <w:b/>
        </w:rPr>
      </w:pPr>
      <w:r w:rsidRPr="00156C56">
        <w:rPr>
          <w:rFonts w:asciiTheme="minorHAnsi" w:hAnsiTheme="minorHAnsi" w:cs="Lucida Sans Unicode"/>
          <w:b/>
        </w:rPr>
        <w:t>FAR CLAUSES</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52.202-1</w:t>
      </w:r>
      <w:r w:rsidRPr="00156C56">
        <w:rPr>
          <w:rFonts w:asciiTheme="minorHAnsi" w:hAnsiTheme="minorHAnsi" w:cs="Lucida Sans Unicode"/>
          <w:color w:val="000000"/>
        </w:rPr>
        <w:tab/>
        <w:t>Definitions (Jan 2012)</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52.204-2</w:t>
      </w:r>
      <w:r w:rsidRPr="00156C56">
        <w:rPr>
          <w:rFonts w:asciiTheme="minorHAnsi" w:hAnsiTheme="minorHAnsi" w:cs="Lucida Sans Unicode"/>
          <w:color w:val="000000"/>
        </w:rPr>
        <w:tab/>
        <w:t>Security Requirements (Aug 1996) (Alt. I) (Apr 1984)</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52.204-7</w:t>
      </w:r>
      <w:r w:rsidRPr="00156C56">
        <w:rPr>
          <w:rFonts w:asciiTheme="minorHAnsi" w:hAnsiTheme="minorHAnsi" w:cs="Lucida Sans Unicode"/>
          <w:color w:val="000000"/>
        </w:rPr>
        <w:tab/>
        <w:t>Central Contractor Registration (Aug 2012)</w:t>
      </w:r>
    </w:p>
    <w:p w:rsidR="00156C56" w:rsidRPr="00156C56" w:rsidRDefault="00156C56" w:rsidP="00156C56">
      <w:pPr>
        <w:tabs>
          <w:tab w:val="left" w:pos="1440"/>
        </w:tabs>
        <w:ind w:left="1440" w:hanging="1440"/>
        <w:contextualSpacing/>
        <w:rPr>
          <w:rFonts w:asciiTheme="minorHAnsi" w:hAnsiTheme="minorHAnsi" w:cs="Lucida Sans Unicode"/>
          <w:color w:val="000000"/>
        </w:rPr>
      </w:pPr>
      <w:r w:rsidRPr="00156C56">
        <w:rPr>
          <w:rFonts w:asciiTheme="minorHAnsi" w:hAnsiTheme="minorHAnsi" w:cs="Lucida Sans Unicode"/>
          <w:color w:val="000000"/>
        </w:rPr>
        <w:t>52.204-23</w:t>
      </w:r>
      <w:r w:rsidRPr="00156C56">
        <w:rPr>
          <w:rFonts w:asciiTheme="minorHAnsi" w:hAnsiTheme="minorHAnsi" w:cs="Lucida Sans Unicode"/>
          <w:color w:val="000000"/>
        </w:rPr>
        <w:tab/>
        <w:t>Prohibition on Contracting for Hardware, Software, and Services Developed or Provided by Kaspersky Lab and Other Covered Entities (Jul 2018)</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52.211-5</w:t>
      </w:r>
      <w:r w:rsidRPr="00156C56">
        <w:rPr>
          <w:rFonts w:asciiTheme="minorHAnsi" w:hAnsiTheme="minorHAnsi" w:cs="Lucida Sans Unicode"/>
          <w:color w:val="000000"/>
        </w:rPr>
        <w:tab/>
        <w:t>Material Requirement (Aug 2000)</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52.211-15</w:t>
      </w:r>
      <w:r w:rsidRPr="00156C56">
        <w:rPr>
          <w:rFonts w:asciiTheme="minorHAnsi" w:hAnsiTheme="minorHAnsi" w:cs="Lucida Sans Unicode"/>
          <w:color w:val="000000"/>
        </w:rPr>
        <w:tab/>
        <w:t>Defense Priority and Allocation Requirements (Apr 2008)</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52.215-16</w:t>
      </w:r>
      <w:r w:rsidRPr="00156C56">
        <w:rPr>
          <w:rFonts w:asciiTheme="minorHAnsi" w:hAnsiTheme="minorHAnsi" w:cs="Lucida Sans Unicode"/>
          <w:color w:val="000000"/>
        </w:rPr>
        <w:tab/>
        <w:t>Facilities Capital Cost of Money (June 2003)</w:t>
      </w:r>
    </w:p>
    <w:p w:rsidR="00156C56" w:rsidRPr="00156C56" w:rsidRDefault="00156C56" w:rsidP="00156C56">
      <w:pPr>
        <w:tabs>
          <w:tab w:val="left" w:pos="1440"/>
        </w:tabs>
        <w:ind w:left="1988" w:hanging="1988"/>
        <w:contextualSpacing/>
        <w:rPr>
          <w:rFonts w:asciiTheme="minorHAnsi" w:hAnsiTheme="minorHAnsi" w:cs="Lucida Sans Unicode"/>
          <w:color w:val="000000"/>
        </w:rPr>
      </w:pPr>
      <w:r w:rsidRPr="00156C56">
        <w:rPr>
          <w:rFonts w:asciiTheme="minorHAnsi" w:hAnsiTheme="minorHAnsi" w:cs="Lucida Sans Unicode"/>
          <w:color w:val="000000"/>
        </w:rPr>
        <w:t>52.215-17</w:t>
      </w:r>
      <w:r w:rsidRPr="00156C56">
        <w:rPr>
          <w:rFonts w:asciiTheme="minorHAnsi" w:hAnsiTheme="minorHAnsi" w:cs="Lucida Sans Unicode"/>
          <w:color w:val="000000"/>
        </w:rPr>
        <w:tab/>
        <w:t>Waiver of Facilities Capital Cost of Money (Oct 1997) (applicable when cost of money is not proposed)</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52.223-10</w:t>
      </w:r>
      <w:r w:rsidRPr="00156C56">
        <w:rPr>
          <w:rFonts w:asciiTheme="minorHAnsi" w:hAnsiTheme="minorHAnsi" w:cs="Lucida Sans Unicode"/>
          <w:color w:val="000000"/>
        </w:rPr>
        <w:tab/>
        <w:t>Waste Reduction Program (May 2011)</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52.223-11</w:t>
      </w:r>
      <w:r w:rsidRPr="00156C56">
        <w:rPr>
          <w:rFonts w:asciiTheme="minorHAnsi" w:hAnsiTheme="minorHAnsi" w:cs="Lucida Sans Unicode"/>
          <w:color w:val="000000"/>
        </w:rPr>
        <w:tab/>
        <w:t>Ozone Depleting Substances (May 2001)</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52.223-12</w:t>
      </w:r>
      <w:r w:rsidRPr="00156C56">
        <w:rPr>
          <w:rFonts w:asciiTheme="minorHAnsi" w:hAnsiTheme="minorHAnsi" w:cs="Lucida Sans Unicode"/>
          <w:color w:val="000000"/>
        </w:rPr>
        <w:tab/>
        <w:t>Refrigeration Equipment &amp; Air Conditioners (May 1995)</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52.227-10</w:t>
      </w:r>
      <w:r w:rsidRPr="00156C56">
        <w:rPr>
          <w:rFonts w:asciiTheme="minorHAnsi" w:hAnsiTheme="minorHAnsi" w:cs="Lucida Sans Unicode"/>
          <w:color w:val="000000"/>
        </w:rPr>
        <w:tab/>
        <w:t>Filing of Patent Applications – Classified Subject Matter (Dec 2007)</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52.227-11</w:t>
      </w:r>
      <w:r w:rsidRPr="00156C56">
        <w:rPr>
          <w:rFonts w:asciiTheme="minorHAnsi" w:hAnsiTheme="minorHAnsi" w:cs="Lucida Sans Unicode"/>
          <w:color w:val="000000"/>
        </w:rPr>
        <w:tab/>
        <w:t>Patent Rights - Ownership by Contractor (Dec 2007)</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52.232-8</w:t>
      </w:r>
      <w:r w:rsidRPr="00156C56">
        <w:rPr>
          <w:rFonts w:asciiTheme="minorHAnsi" w:hAnsiTheme="minorHAnsi" w:cs="Lucida Sans Unicode"/>
          <w:color w:val="000000"/>
        </w:rPr>
        <w:tab/>
        <w:t>Discount for Prompt Payment (Feb 2002)</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52.232-25</w:t>
      </w:r>
      <w:r w:rsidRPr="00156C56">
        <w:rPr>
          <w:rFonts w:asciiTheme="minorHAnsi" w:hAnsiTheme="minorHAnsi" w:cs="Lucida Sans Unicode"/>
          <w:color w:val="000000"/>
        </w:rPr>
        <w:tab/>
        <w:t>Prompt Payment (Oct 2008)</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lastRenderedPageBreak/>
        <w:t>52.233-3</w:t>
      </w:r>
      <w:r w:rsidRPr="00156C56">
        <w:rPr>
          <w:rFonts w:asciiTheme="minorHAnsi" w:hAnsiTheme="minorHAnsi" w:cs="Lucida Sans Unicode"/>
          <w:color w:val="000000"/>
        </w:rPr>
        <w:tab/>
        <w:t xml:space="preserve">Protest </w:t>
      </w:r>
      <w:proofErr w:type="gramStart"/>
      <w:r w:rsidRPr="00156C56">
        <w:rPr>
          <w:rFonts w:asciiTheme="minorHAnsi" w:hAnsiTheme="minorHAnsi" w:cs="Lucida Sans Unicode"/>
          <w:color w:val="000000"/>
        </w:rPr>
        <w:t>After</w:t>
      </w:r>
      <w:proofErr w:type="gramEnd"/>
      <w:r w:rsidRPr="00156C56">
        <w:rPr>
          <w:rFonts w:asciiTheme="minorHAnsi" w:hAnsiTheme="minorHAnsi" w:cs="Lucida Sans Unicode"/>
          <w:color w:val="000000"/>
        </w:rPr>
        <w:t xml:space="preserve"> Award (Aug 1996) (Alt. I) (June 1985)</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52.243-1</w:t>
      </w:r>
      <w:r w:rsidRPr="00156C56">
        <w:rPr>
          <w:rFonts w:asciiTheme="minorHAnsi" w:hAnsiTheme="minorHAnsi" w:cs="Lucida Sans Unicode"/>
          <w:color w:val="000000"/>
        </w:rPr>
        <w:tab/>
        <w:t>Changes – Fixed Price (Aug 1987) – Alt. II (Apr 1984)</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52.244-6</w:t>
      </w:r>
      <w:r w:rsidRPr="00156C56">
        <w:rPr>
          <w:rFonts w:asciiTheme="minorHAnsi" w:hAnsiTheme="minorHAnsi" w:cs="Lucida Sans Unicode"/>
          <w:color w:val="000000"/>
        </w:rPr>
        <w:tab/>
        <w:t>Subcontracts for Commercial Items (Dec 2010)</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52.245-1</w:t>
      </w:r>
      <w:r w:rsidRPr="00156C56">
        <w:rPr>
          <w:rFonts w:asciiTheme="minorHAnsi" w:hAnsiTheme="minorHAnsi" w:cs="Lucida Sans Unicode"/>
          <w:color w:val="000000"/>
        </w:rPr>
        <w:tab/>
        <w:t>Government Property (Apr 2012)</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52.245-2</w:t>
      </w:r>
      <w:r w:rsidRPr="00156C56">
        <w:rPr>
          <w:rFonts w:asciiTheme="minorHAnsi" w:hAnsiTheme="minorHAnsi" w:cs="Lucida Sans Unicode"/>
          <w:color w:val="000000"/>
        </w:rPr>
        <w:tab/>
        <w:t>Government Property Installation Operation Services (Apr 2012)</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52.245-18</w:t>
      </w:r>
      <w:r w:rsidRPr="00156C56">
        <w:rPr>
          <w:rFonts w:asciiTheme="minorHAnsi" w:hAnsiTheme="minorHAnsi" w:cs="Lucida Sans Unicode"/>
          <w:color w:val="000000"/>
        </w:rPr>
        <w:tab/>
        <w:t>Special Test Equipment (Feb 1993)</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52.249-1</w:t>
      </w:r>
      <w:r w:rsidRPr="00156C56">
        <w:rPr>
          <w:rFonts w:asciiTheme="minorHAnsi" w:hAnsiTheme="minorHAnsi" w:cs="Lucida Sans Unicode"/>
          <w:color w:val="000000"/>
        </w:rPr>
        <w:tab/>
        <w:t>Termination for Convenience of the Government (Fixed Price) (Short Form) (Apr 1984)</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52.249-8</w:t>
      </w:r>
      <w:r w:rsidRPr="00156C56">
        <w:rPr>
          <w:rFonts w:asciiTheme="minorHAnsi" w:hAnsiTheme="minorHAnsi" w:cs="Lucida Sans Unicode"/>
          <w:color w:val="000000"/>
        </w:rPr>
        <w:tab/>
        <w:t>Default (Fixed-Price Supply and Service) (Apr 1984)</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52.251-1</w:t>
      </w:r>
      <w:r w:rsidRPr="00156C56">
        <w:rPr>
          <w:rFonts w:asciiTheme="minorHAnsi" w:hAnsiTheme="minorHAnsi" w:cs="Lucida Sans Unicode"/>
          <w:color w:val="000000"/>
        </w:rPr>
        <w:tab/>
        <w:t>Government Supply Sources (Apr 2012)</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52.253-1</w:t>
      </w:r>
      <w:r w:rsidRPr="00156C56">
        <w:rPr>
          <w:rFonts w:asciiTheme="minorHAnsi" w:hAnsiTheme="minorHAnsi" w:cs="Lucida Sans Unicode"/>
          <w:color w:val="000000"/>
        </w:rPr>
        <w:tab/>
        <w:t>Computer Generated Forms (Jan 1991)</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252.225-7001</w:t>
      </w:r>
      <w:r w:rsidRPr="00156C56">
        <w:rPr>
          <w:rFonts w:asciiTheme="minorHAnsi" w:hAnsiTheme="minorHAnsi" w:cs="Lucida Sans Unicode"/>
          <w:color w:val="000000"/>
        </w:rPr>
        <w:tab/>
        <w:t xml:space="preserve">Buy American Act and Balance of Payments Program (Mar 1998) </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252.225-7002</w:t>
      </w:r>
      <w:r w:rsidRPr="00156C56">
        <w:rPr>
          <w:rFonts w:asciiTheme="minorHAnsi" w:hAnsiTheme="minorHAnsi" w:cs="Lucida Sans Unicode"/>
          <w:color w:val="000000"/>
        </w:rPr>
        <w:tab/>
        <w:t xml:space="preserve">Qualifying Country Sources as Subcontractors (Dec 1991) </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252.225-7007</w:t>
      </w:r>
      <w:r w:rsidRPr="00156C56">
        <w:rPr>
          <w:rFonts w:asciiTheme="minorHAnsi" w:hAnsiTheme="minorHAnsi" w:cs="Lucida Sans Unicode"/>
          <w:color w:val="000000"/>
        </w:rPr>
        <w:tab/>
        <w:t>Trade Agreements Act (Sep 2001)</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252.225-7009</w:t>
      </w:r>
      <w:r w:rsidRPr="00156C56">
        <w:rPr>
          <w:rFonts w:asciiTheme="minorHAnsi" w:hAnsiTheme="minorHAnsi" w:cs="Lucida Sans Unicode"/>
          <w:color w:val="000000"/>
        </w:rPr>
        <w:tab/>
        <w:t>Duty-Free Entry-Qualifying Country End Products and Supplies (Aug 2000)</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252.225-7016</w:t>
      </w:r>
      <w:r w:rsidRPr="00156C56">
        <w:rPr>
          <w:rFonts w:asciiTheme="minorHAnsi" w:hAnsiTheme="minorHAnsi" w:cs="Lucida Sans Unicode"/>
          <w:color w:val="000000"/>
        </w:rPr>
        <w:tab/>
        <w:t xml:space="preserve">Restriction on Acquisition of Ball and Roller Bearings (Dec 2000) </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252.227-7013</w:t>
      </w:r>
      <w:r w:rsidRPr="00156C56">
        <w:rPr>
          <w:rFonts w:asciiTheme="minorHAnsi" w:hAnsiTheme="minorHAnsi" w:cs="Lucida Sans Unicode"/>
          <w:color w:val="000000"/>
        </w:rPr>
        <w:tab/>
        <w:t xml:space="preserve">Rights in Technical Data and Computer Software (Nov 1995) </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252.227-7026</w:t>
      </w:r>
      <w:r w:rsidRPr="00156C56">
        <w:rPr>
          <w:rFonts w:asciiTheme="minorHAnsi" w:hAnsiTheme="minorHAnsi" w:cs="Lucida Sans Unicode"/>
          <w:color w:val="000000"/>
        </w:rPr>
        <w:tab/>
        <w:t xml:space="preserve">Deferred Delivery of Technical Data or Computer Software (Apr 1988) </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252.227-7027</w:t>
      </w:r>
      <w:r w:rsidRPr="00156C56">
        <w:rPr>
          <w:rFonts w:asciiTheme="minorHAnsi" w:hAnsiTheme="minorHAnsi" w:cs="Lucida Sans Unicode"/>
          <w:color w:val="000000"/>
        </w:rPr>
        <w:tab/>
        <w:t xml:space="preserve">Deferred Ordering of Technical Data or Computer Software (Apr 1988) </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252.227-7030</w:t>
      </w:r>
      <w:r w:rsidRPr="00156C56">
        <w:rPr>
          <w:rFonts w:asciiTheme="minorHAnsi" w:hAnsiTheme="minorHAnsi" w:cs="Lucida Sans Unicode"/>
          <w:color w:val="000000"/>
        </w:rPr>
        <w:tab/>
        <w:t>Technical Data - Withholding of Payment (Mar 2000)</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252.227-7037</w:t>
      </w:r>
      <w:r w:rsidRPr="00156C56">
        <w:rPr>
          <w:rFonts w:asciiTheme="minorHAnsi" w:hAnsiTheme="minorHAnsi" w:cs="Lucida Sans Unicode"/>
          <w:color w:val="000000"/>
        </w:rPr>
        <w:tab/>
        <w:t xml:space="preserve">Validation of Restrictive Markings on Technical Data (Sep 1999) </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252.227-7039</w:t>
      </w:r>
      <w:r w:rsidRPr="00156C56">
        <w:rPr>
          <w:rFonts w:asciiTheme="minorHAnsi" w:hAnsiTheme="minorHAnsi" w:cs="Lucida Sans Unicode"/>
          <w:color w:val="000000"/>
        </w:rPr>
        <w:tab/>
        <w:t>Patents-Reporting of Subject Inventions (Apr 1990)</w:t>
      </w:r>
    </w:p>
    <w:p w:rsidR="00156C56" w:rsidRPr="00156C56" w:rsidRDefault="00156C56" w:rsidP="00156C56">
      <w:pPr>
        <w:tabs>
          <w:tab w:val="left" w:pos="1440"/>
          <w:tab w:val="left" w:pos="1920"/>
        </w:tabs>
        <w:contextualSpacing/>
        <w:rPr>
          <w:rFonts w:asciiTheme="minorHAnsi" w:hAnsiTheme="minorHAnsi" w:cs="Lucida Sans Unicode"/>
          <w:color w:val="000000"/>
        </w:rPr>
      </w:pPr>
      <w:r w:rsidRPr="00156C56">
        <w:rPr>
          <w:rFonts w:asciiTheme="minorHAnsi" w:hAnsiTheme="minorHAnsi" w:cs="Lucida Sans Unicode"/>
          <w:color w:val="000000"/>
        </w:rPr>
        <w:t>252.251-7000</w:t>
      </w:r>
      <w:r w:rsidRPr="00156C56">
        <w:rPr>
          <w:rFonts w:asciiTheme="minorHAnsi" w:hAnsiTheme="minorHAnsi" w:cs="Lucida Sans Unicode"/>
          <w:color w:val="000000"/>
        </w:rPr>
        <w:tab/>
        <w:t>Ordering from Government Supply Sources (May 1995)</w:t>
      </w:r>
    </w:p>
    <w:p w:rsidR="00156C56" w:rsidRPr="00156C56" w:rsidRDefault="00156C56" w:rsidP="00156C56">
      <w:pPr>
        <w:tabs>
          <w:tab w:val="left" w:pos="1440"/>
          <w:tab w:val="left" w:pos="1890"/>
        </w:tabs>
        <w:ind w:left="1890" w:hanging="1890"/>
        <w:contextualSpacing/>
        <w:rPr>
          <w:rFonts w:asciiTheme="minorHAnsi" w:hAnsiTheme="minorHAnsi"/>
          <w:bCs/>
        </w:rPr>
      </w:pPr>
      <w:r w:rsidRPr="00156C56">
        <w:rPr>
          <w:rFonts w:asciiTheme="minorHAnsi" w:hAnsiTheme="minorHAnsi"/>
          <w:bCs/>
        </w:rPr>
        <w:t>2 CFR 200</w:t>
      </w:r>
      <w:r w:rsidRPr="00156C56">
        <w:rPr>
          <w:rFonts w:asciiTheme="minorHAnsi" w:hAnsiTheme="minorHAnsi"/>
          <w:bCs/>
        </w:rPr>
        <w:tab/>
        <w:t>Uniform Administrative Requirements, Cost Principles and Agreements</w:t>
      </w:r>
    </w:p>
    <w:p w:rsidR="00156C56" w:rsidRPr="00156C56" w:rsidRDefault="00156C56" w:rsidP="00156C56">
      <w:pPr>
        <w:tabs>
          <w:tab w:val="left" w:pos="1440"/>
        </w:tabs>
        <w:ind w:left="1440" w:hanging="1440"/>
        <w:contextualSpacing/>
        <w:rPr>
          <w:rFonts w:asciiTheme="minorHAnsi" w:hAnsiTheme="minorHAnsi"/>
          <w:bCs/>
        </w:rPr>
      </w:pPr>
      <w:r w:rsidRPr="00156C56">
        <w:rPr>
          <w:rFonts w:asciiTheme="minorHAnsi" w:hAnsiTheme="minorHAnsi"/>
          <w:bCs/>
        </w:rPr>
        <w:t xml:space="preserve">2 CFR 215 </w:t>
      </w:r>
      <w:r w:rsidRPr="00156C56">
        <w:rPr>
          <w:rFonts w:asciiTheme="minorHAnsi" w:hAnsiTheme="minorHAnsi"/>
          <w:bCs/>
        </w:rPr>
        <w:tab/>
        <w:t xml:space="preserve">Uniform Administrative Requirements for Grants and Agreements </w:t>
      </w:r>
      <w:proofErr w:type="gramStart"/>
      <w:r w:rsidRPr="00156C56">
        <w:rPr>
          <w:rFonts w:asciiTheme="minorHAnsi" w:hAnsiTheme="minorHAnsi"/>
          <w:bCs/>
        </w:rPr>
        <w:t>With</w:t>
      </w:r>
      <w:proofErr w:type="gramEnd"/>
      <w:r w:rsidRPr="00156C56">
        <w:rPr>
          <w:rFonts w:asciiTheme="minorHAnsi" w:hAnsiTheme="minorHAnsi"/>
          <w:bCs/>
        </w:rPr>
        <w:t xml:space="preserve"> Institutions of Higher Education, Hospitals, and Other Non-Profit Organizations (OMB Circular A-110)</w:t>
      </w:r>
    </w:p>
    <w:p w:rsidR="00156C56" w:rsidRPr="00156C56" w:rsidRDefault="00156C56" w:rsidP="00156C56">
      <w:pPr>
        <w:contextualSpacing/>
        <w:rPr>
          <w:rFonts w:asciiTheme="minorHAnsi" w:hAnsiTheme="minorHAnsi" w:cs="Lucida Sans Unicode"/>
          <w:b/>
          <w:sz w:val="22"/>
          <w:szCs w:val="22"/>
        </w:rPr>
      </w:pPr>
    </w:p>
    <w:p w:rsidR="00156C56" w:rsidRPr="00156C56" w:rsidRDefault="00156C56" w:rsidP="00156C56">
      <w:pPr>
        <w:contextualSpacing/>
        <w:rPr>
          <w:rFonts w:asciiTheme="minorHAnsi" w:hAnsiTheme="minorHAnsi" w:cs="Lucida Sans Unicode"/>
          <w:b/>
          <w:sz w:val="22"/>
          <w:szCs w:val="22"/>
        </w:rPr>
      </w:pPr>
      <w:r w:rsidRPr="00156C56">
        <w:rPr>
          <w:rFonts w:asciiTheme="minorHAnsi" w:hAnsiTheme="minorHAnsi" w:cs="Lucida Sans Unicode"/>
          <w:b/>
          <w:sz w:val="22"/>
          <w:szCs w:val="22"/>
        </w:rPr>
        <w:t>Applicable when fixed price is greater than $3,000</w:t>
      </w:r>
    </w:p>
    <w:p w:rsidR="00156C56" w:rsidRPr="00156C56" w:rsidRDefault="00156C56" w:rsidP="00156C56">
      <w:pPr>
        <w:tabs>
          <w:tab w:val="left" w:pos="1440"/>
          <w:tab w:val="left" w:pos="2019"/>
        </w:tabs>
        <w:contextualSpacing/>
        <w:rPr>
          <w:rFonts w:asciiTheme="minorHAnsi" w:hAnsiTheme="minorHAnsi" w:cs="Lucida Sans Unicode"/>
          <w:color w:val="000000"/>
        </w:rPr>
      </w:pPr>
      <w:r w:rsidRPr="00156C56">
        <w:rPr>
          <w:rFonts w:asciiTheme="minorHAnsi" w:hAnsiTheme="minorHAnsi" w:cs="Lucida Sans Unicode"/>
          <w:color w:val="000000"/>
        </w:rPr>
        <w:t>52.222-3</w:t>
      </w:r>
      <w:r w:rsidRPr="00156C56">
        <w:rPr>
          <w:rFonts w:asciiTheme="minorHAnsi" w:hAnsiTheme="minorHAnsi" w:cs="Lucida Sans Unicode"/>
          <w:color w:val="000000"/>
        </w:rPr>
        <w:tab/>
        <w:t>Convict Labor (June 2003)</w:t>
      </w:r>
    </w:p>
    <w:p w:rsidR="00156C56" w:rsidRPr="00156C56" w:rsidRDefault="00156C56" w:rsidP="00156C56">
      <w:pPr>
        <w:tabs>
          <w:tab w:val="left" w:pos="1440"/>
          <w:tab w:val="left" w:pos="2019"/>
        </w:tabs>
        <w:contextualSpacing/>
        <w:rPr>
          <w:rFonts w:asciiTheme="minorHAnsi" w:hAnsiTheme="minorHAnsi" w:cs="Lucida Sans Unicode"/>
          <w:color w:val="000000"/>
        </w:rPr>
      </w:pPr>
      <w:r w:rsidRPr="00156C56">
        <w:rPr>
          <w:rFonts w:asciiTheme="minorHAnsi" w:hAnsiTheme="minorHAnsi" w:cs="Lucida Sans Unicode"/>
          <w:color w:val="000000"/>
        </w:rPr>
        <w:t>52.222-19</w:t>
      </w:r>
      <w:r w:rsidRPr="00156C56">
        <w:rPr>
          <w:rFonts w:asciiTheme="minorHAnsi" w:hAnsiTheme="minorHAnsi" w:cs="Lucida Sans Unicode"/>
          <w:color w:val="000000"/>
        </w:rPr>
        <w:tab/>
        <w:t>Child Labor – Cooperation with Authorities and Remedies (March 2012)</w:t>
      </w:r>
    </w:p>
    <w:p w:rsidR="00156C56" w:rsidRPr="00156C56" w:rsidRDefault="00156C56" w:rsidP="00156C56">
      <w:pPr>
        <w:tabs>
          <w:tab w:val="left" w:pos="1440"/>
          <w:tab w:val="left" w:pos="2019"/>
        </w:tabs>
        <w:contextualSpacing/>
        <w:rPr>
          <w:rFonts w:asciiTheme="minorHAnsi" w:hAnsiTheme="minorHAnsi" w:cs="Lucida Sans Unicode"/>
          <w:color w:val="000000"/>
        </w:rPr>
      </w:pPr>
      <w:r w:rsidRPr="00156C56">
        <w:rPr>
          <w:rFonts w:asciiTheme="minorHAnsi" w:hAnsiTheme="minorHAnsi" w:cs="Lucida Sans Unicode"/>
          <w:color w:val="000000"/>
        </w:rPr>
        <w:t>52.222-54</w:t>
      </w:r>
      <w:r w:rsidRPr="00156C56">
        <w:rPr>
          <w:rFonts w:asciiTheme="minorHAnsi" w:hAnsiTheme="minorHAnsi" w:cs="Lucida Sans Unicode"/>
          <w:color w:val="000000"/>
        </w:rPr>
        <w:tab/>
        <w:t>Employment Eligibility Verification (July 2012)</w:t>
      </w:r>
    </w:p>
    <w:p w:rsidR="00156C56" w:rsidRPr="00156C56" w:rsidRDefault="00156C56" w:rsidP="00156C56">
      <w:pPr>
        <w:tabs>
          <w:tab w:val="left" w:pos="1440"/>
          <w:tab w:val="left" w:pos="2019"/>
        </w:tabs>
        <w:contextualSpacing/>
        <w:rPr>
          <w:rFonts w:asciiTheme="minorHAnsi" w:hAnsiTheme="minorHAnsi" w:cs="Lucida Sans Unicode"/>
          <w:color w:val="000000"/>
        </w:rPr>
      </w:pPr>
      <w:r w:rsidRPr="00156C56">
        <w:rPr>
          <w:rFonts w:asciiTheme="minorHAnsi" w:hAnsiTheme="minorHAnsi" w:cs="Lucida Sans Unicode"/>
          <w:color w:val="000000"/>
        </w:rPr>
        <w:t>52.225-13</w:t>
      </w:r>
      <w:r w:rsidRPr="00156C56">
        <w:rPr>
          <w:rFonts w:asciiTheme="minorHAnsi" w:hAnsiTheme="minorHAnsi" w:cs="Lucida Sans Unicode"/>
          <w:color w:val="000000"/>
        </w:rPr>
        <w:tab/>
        <w:t>Restrictions on Certain Foreign Purchases (June 2008)</w:t>
      </w:r>
    </w:p>
    <w:p w:rsidR="00156C56" w:rsidRPr="00156C56" w:rsidRDefault="00156C56" w:rsidP="00156C56">
      <w:pPr>
        <w:tabs>
          <w:tab w:val="left" w:pos="1440"/>
          <w:tab w:val="left" w:pos="2019"/>
        </w:tabs>
        <w:contextualSpacing/>
        <w:rPr>
          <w:rFonts w:asciiTheme="minorHAnsi" w:hAnsiTheme="minorHAnsi" w:cs="Lucida Sans Unicode"/>
          <w:color w:val="000000"/>
        </w:rPr>
      </w:pPr>
      <w:r w:rsidRPr="00156C56">
        <w:rPr>
          <w:rFonts w:asciiTheme="minorHAnsi" w:hAnsiTheme="minorHAnsi" w:cs="Lucida Sans Unicode"/>
          <w:color w:val="000000"/>
        </w:rPr>
        <w:t>52.232-23</w:t>
      </w:r>
      <w:r w:rsidRPr="00156C56">
        <w:rPr>
          <w:rFonts w:asciiTheme="minorHAnsi" w:hAnsiTheme="minorHAnsi" w:cs="Lucida Sans Unicode"/>
          <w:color w:val="000000"/>
        </w:rPr>
        <w:tab/>
        <w:t>Assignment of Claims (Jan 1986)</w:t>
      </w:r>
    </w:p>
    <w:p w:rsidR="00156C56" w:rsidRPr="00156C56" w:rsidRDefault="00156C56" w:rsidP="00156C56">
      <w:pPr>
        <w:shd w:val="clear" w:color="auto" w:fill="FFFFFF"/>
        <w:contextualSpacing/>
        <w:rPr>
          <w:rFonts w:asciiTheme="minorHAnsi" w:hAnsiTheme="minorHAnsi" w:cs="Lucida Sans Unicode"/>
          <w:lang w:val="en"/>
        </w:rPr>
      </w:pPr>
    </w:p>
    <w:p w:rsidR="00156C56" w:rsidRPr="00156C56" w:rsidRDefault="00156C56" w:rsidP="00156C56">
      <w:pPr>
        <w:contextualSpacing/>
        <w:rPr>
          <w:rFonts w:asciiTheme="minorHAnsi" w:hAnsiTheme="minorHAnsi" w:cs="Lucida Sans Unicode"/>
          <w:b/>
          <w:sz w:val="22"/>
          <w:szCs w:val="22"/>
        </w:rPr>
      </w:pPr>
      <w:r w:rsidRPr="00156C56">
        <w:rPr>
          <w:rFonts w:asciiTheme="minorHAnsi" w:hAnsiTheme="minorHAnsi" w:cs="Lucida Sans Unicode"/>
          <w:b/>
          <w:sz w:val="22"/>
          <w:szCs w:val="22"/>
        </w:rPr>
        <w:t>Applicable when fixed price is greater than $10,000</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52.222-20</w:t>
      </w:r>
      <w:r w:rsidRPr="00156C56">
        <w:rPr>
          <w:rFonts w:asciiTheme="minorHAnsi" w:hAnsiTheme="minorHAnsi" w:cs="Lucida Sans Unicode"/>
          <w:color w:val="000000"/>
        </w:rPr>
        <w:tab/>
        <w:t>Walsh-Healy Public Contracts Act (Oct 2010)</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52.222-21</w:t>
      </w:r>
      <w:r w:rsidRPr="00156C56">
        <w:rPr>
          <w:rFonts w:asciiTheme="minorHAnsi" w:hAnsiTheme="minorHAnsi" w:cs="Lucida Sans Unicode"/>
          <w:color w:val="000000"/>
        </w:rPr>
        <w:tab/>
        <w:t>Prohibition of Segregated Facilities (Feb 1999)</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52.222-22</w:t>
      </w:r>
      <w:r w:rsidRPr="00156C56">
        <w:rPr>
          <w:rFonts w:asciiTheme="minorHAnsi" w:hAnsiTheme="minorHAnsi" w:cs="Lucida Sans Unicode"/>
          <w:color w:val="000000"/>
        </w:rPr>
        <w:tab/>
        <w:t>Previous Contracts &amp; Compliance Reports (Feb 1999)</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52.222-26</w:t>
      </w:r>
      <w:r w:rsidRPr="00156C56">
        <w:rPr>
          <w:rFonts w:asciiTheme="minorHAnsi" w:hAnsiTheme="minorHAnsi" w:cs="Lucida Sans Unicode"/>
          <w:color w:val="000000"/>
        </w:rPr>
        <w:tab/>
        <w:t>Equal Opportunity (Mar 2007)</w:t>
      </w:r>
    </w:p>
    <w:p w:rsidR="00156C56" w:rsidRPr="00156C56" w:rsidRDefault="00156C56" w:rsidP="00156C56">
      <w:pPr>
        <w:tabs>
          <w:tab w:val="left" w:pos="1440"/>
        </w:tabs>
        <w:contextualSpacing/>
        <w:rPr>
          <w:rFonts w:asciiTheme="minorHAnsi" w:hAnsiTheme="minorHAnsi" w:cs="Lucida Sans Unicode"/>
          <w:color w:val="000000"/>
        </w:rPr>
      </w:pPr>
      <w:r w:rsidRPr="00156C56">
        <w:rPr>
          <w:rFonts w:asciiTheme="minorHAnsi" w:hAnsiTheme="minorHAnsi" w:cs="Lucida Sans Unicode"/>
          <w:color w:val="000000"/>
        </w:rPr>
        <w:t>52.222-36</w:t>
      </w:r>
      <w:r w:rsidRPr="00156C56">
        <w:rPr>
          <w:rFonts w:asciiTheme="minorHAnsi" w:hAnsiTheme="minorHAnsi" w:cs="Lucida Sans Unicode"/>
          <w:color w:val="000000"/>
        </w:rPr>
        <w:tab/>
        <w:t>Affirmative Action for Workers with Disabilities (Oct 2010)</w:t>
      </w:r>
    </w:p>
    <w:p w:rsidR="00156C56" w:rsidRPr="00156C56" w:rsidRDefault="00156C56" w:rsidP="00156C56">
      <w:pPr>
        <w:shd w:val="clear" w:color="auto" w:fill="FFFFFF"/>
        <w:rPr>
          <w:rFonts w:asciiTheme="minorHAnsi" w:hAnsiTheme="minorHAnsi" w:cs="Lucida Sans Unicode"/>
          <w:lang w:val="en"/>
        </w:rPr>
      </w:pPr>
      <w:r w:rsidRPr="00156C56">
        <w:rPr>
          <w:rFonts w:asciiTheme="minorHAnsi" w:hAnsiTheme="minorHAnsi" w:cs="Lucida Sans Unicode"/>
          <w:lang w:val="en"/>
        </w:rPr>
        <w:t> </w:t>
      </w:r>
    </w:p>
    <w:p w:rsidR="00156C56" w:rsidRPr="00156C56" w:rsidRDefault="00156C56" w:rsidP="00156C56">
      <w:pPr>
        <w:rPr>
          <w:rFonts w:asciiTheme="minorHAnsi" w:hAnsiTheme="minorHAnsi" w:cs="Lucida Sans Unicode"/>
          <w:b/>
          <w:sz w:val="22"/>
          <w:szCs w:val="22"/>
        </w:rPr>
      </w:pPr>
      <w:r w:rsidRPr="00156C56">
        <w:rPr>
          <w:rFonts w:asciiTheme="minorHAnsi" w:hAnsiTheme="minorHAnsi" w:cs="Lucida Sans Unicode"/>
          <w:b/>
          <w:sz w:val="22"/>
          <w:szCs w:val="22"/>
        </w:rPr>
        <w:t>Applicable when fixed price is greater than $30,000</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By submitting a signed proposal or quotation in response to the University’s solicitation, the supplier is providing a negative assurance in accordance with FAR 52.209-5 Certification Regarding Debarment, Suspension, Proposed Debarment, and Other Responsibility Matters. Certification in paragraph (a) of this clause is material representation of fact upon which reliance is placed when making any resulting award.</w:t>
      </w:r>
    </w:p>
    <w:p w:rsidR="00156C56" w:rsidRPr="00156C56" w:rsidRDefault="00156C56" w:rsidP="00156C56">
      <w:pPr>
        <w:rPr>
          <w:rFonts w:asciiTheme="minorHAnsi" w:hAnsiTheme="minorHAnsi" w:cs="Lucida Sans Unicode"/>
          <w:color w:val="000000"/>
        </w:rPr>
      </w:pPr>
    </w:p>
    <w:p w:rsidR="00156C56" w:rsidRPr="00156C56" w:rsidRDefault="00156C56" w:rsidP="00156C56">
      <w:pPr>
        <w:tabs>
          <w:tab w:val="left" w:pos="1440"/>
        </w:tabs>
        <w:ind w:left="1440" w:hanging="1440"/>
        <w:rPr>
          <w:rFonts w:asciiTheme="minorHAnsi" w:hAnsiTheme="minorHAnsi" w:cs="Lucida Sans Unicode"/>
          <w:color w:val="000000"/>
        </w:rPr>
      </w:pPr>
      <w:r w:rsidRPr="00156C56">
        <w:rPr>
          <w:rFonts w:asciiTheme="minorHAnsi" w:hAnsiTheme="minorHAnsi" w:cs="Lucida Sans Unicode"/>
          <w:color w:val="000000"/>
        </w:rPr>
        <w:t>52.209-6</w:t>
      </w:r>
      <w:r w:rsidRPr="00156C56">
        <w:rPr>
          <w:rFonts w:asciiTheme="minorHAnsi" w:hAnsiTheme="minorHAnsi" w:cs="Lucida Sans Unicode"/>
          <w:color w:val="000000"/>
        </w:rPr>
        <w:tab/>
        <w:t>Protecting the Government's Interest When Subcontracting with Contractors Debarred, Suspended, or Proposed for Debarment (Dec 2010)</w:t>
      </w:r>
    </w:p>
    <w:p w:rsidR="00156C56" w:rsidRPr="00156C56" w:rsidRDefault="00156C56" w:rsidP="00156C56">
      <w:pPr>
        <w:tabs>
          <w:tab w:val="left" w:pos="1440"/>
        </w:tabs>
        <w:ind w:left="1440" w:hanging="1440"/>
        <w:rPr>
          <w:rFonts w:asciiTheme="minorHAnsi" w:hAnsiTheme="minorHAnsi" w:cs="Lucida Sans Unicode"/>
          <w:color w:val="000000"/>
        </w:rPr>
      </w:pPr>
      <w:r w:rsidRPr="00156C56">
        <w:rPr>
          <w:rFonts w:asciiTheme="minorHAnsi" w:hAnsiTheme="minorHAnsi" w:cs="Lucida Sans Unicode"/>
          <w:color w:val="000000"/>
        </w:rPr>
        <w:t>52.222-35</w:t>
      </w:r>
      <w:r w:rsidRPr="00156C56">
        <w:rPr>
          <w:rFonts w:asciiTheme="minorHAnsi" w:hAnsiTheme="minorHAnsi" w:cs="Lucida Sans Unicode"/>
          <w:color w:val="000000"/>
        </w:rPr>
        <w:tab/>
        <w:t>Affirmative Action for Special Disabled and Vietnam Era Veterans (Dec 2001)</w:t>
      </w:r>
    </w:p>
    <w:p w:rsidR="00156C56" w:rsidRPr="00156C56" w:rsidRDefault="00156C56" w:rsidP="00156C56">
      <w:pPr>
        <w:tabs>
          <w:tab w:val="left" w:pos="1440"/>
        </w:tabs>
        <w:ind w:left="1440" w:hanging="1440"/>
        <w:rPr>
          <w:rFonts w:asciiTheme="minorHAnsi" w:hAnsiTheme="minorHAnsi" w:cs="Lucida Sans Unicode"/>
          <w:color w:val="000000"/>
        </w:rPr>
      </w:pPr>
      <w:r w:rsidRPr="00156C56">
        <w:rPr>
          <w:rFonts w:asciiTheme="minorHAnsi" w:hAnsiTheme="minorHAnsi" w:cs="Lucida Sans Unicode"/>
          <w:color w:val="000000"/>
        </w:rPr>
        <w:t>52.222-37</w:t>
      </w:r>
      <w:r w:rsidRPr="00156C56">
        <w:rPr>
          <w:rFonts w:asciiTheme="minorHAnsi" w:hAnsiTheme="minorHAnsi" w:cs="Lucida Sans Unicode"/>
          <w:color w:val="000000"/>
        </w:rPr>
        <w:tab/>
        <w:t>Employment Reports on Veterans (Sep 2010)</w:t>
      </w:r>
    </w:p>
    <w:p w:rsidR="00156C56" w:rsidRPr="00156C56" w:rsidRDefault="00156C56" w:rsidP="00156C56">
      <w:pPr>
        <w:tabs>
          <w:tab w:val="left" w:pos="1440"/>
        </w:tabs>
        <w:ind w:left="1440" w:hanging="1440"/>
        <w:rPr>
          <w:rFonts w:asciiTheme="minorHAnsi" w:hAnsiTheme="minorHAnsi" w:cs="Lucida Sans Unicode"/>
          <w:color w:val="000000"/>
        </w:rPr>
      </w:pPr>
      <w:r w:rsidRPr="00156C56">
        <w:rPr>
          <w:rFonts w:asciiTheme="minorHAnsi" w:hAnsiTheme="minorHAnsi" w:cs="Lucida Sans Unicode"/>
          <w:color w:val="000000"/>
        </w:rPr>
        <w:t>252.231-7000</w:t>
      </w:r>
      <w:r w:rsidRPr="00156C56">
        <w:rPr>
          <w:rFonts w:asciiTheme="minorHAnsi" w:hAnsiTheme="minorHAnsi" w:cs="Lucida Sans Unicode"/>
          <w:color w:val="000000"/>
        </w:rPr>
        <w:tab/>
        <w:t>Supplemental Cost Principles (Dec 1991)</w:t>
      </w:r>
    </w:p>
    <w:p w:rsidR="00156C56" w:rsidRPr="00156C56" w:rsidRDefault="00156C56" w:rsidP="00156C56">
      <w:pPr>
        <w:tabs>
          <w:tab w:val="left" w:pos="1440"/>
        </w:tabs>
        <w:ind w:left="1440" w:hanging="1440"/>
        <w:rPr>
          <w:rFonts w:asciiTheme="minorHAnsi" w:hAnsiTheme="minorHAnsi" w:cs="Lucida Sans Unicode"/>
          <w:color w:val="000000"/>
        </w:rPr>
      </w:pPr>
      <w:r w:rsidRPr="00156C56">
        <w:rPr>
          <w:rFonts w:asciiTheme="minorHAnsi" w:hAnsiTheme="minorHAnsi" w:cs="Lucida Sans Unicode"/>
          <w:color w:val="000000"/>
        </w:rPr>
        <w:t>252.246-7000</w:t>
      </w:r>
      <w:r w:rsidRPr="00156C56">
        <w:rPr>
          <w:rFonts w:asciiTheme="minorHAnsi" w:hAnsiTheme="minorHAnsi" w:cs="Lucida Sans Unicode"/>
          <w:color w:val="000000"/>
        </w:rPr>
        <w:tab/>
        <w:t>Material Inspection and Receiving Report (Dec 1991)</w:t>
      </w:r>
    </w:p>
    <w:p w:rsidR="00156C56" w:rsidRPr="00156C56" w:rsidRDefault="00156C56" w:rsidP="00156C56">
      <w:pPr>
        <w:tabs>
          <w:tab w:val="left" w:pos="1440"/>
        </w:tabs>
        <w:ind w:left="1440" w:hanging="1440"/>
        <w:rPr>
          <w:rFonts w:asciiTheme="minorHAnsi" w:hAnsiTheme="minorHAnsi" w:cs="Lucida Sans Unicode"/>
          <w:color w:val="000000"/>
        </w:rPr>
      </w:pPr>
      <w:r w:rsidRPr="00156C56">
        <w:rPr>
          <w:rFonts w:asciiTheme="minorHAnsi" w:hAnsiTheme="minorHAnsi" w:cs="Lucida Sans Unicode"/>
          <w:color w:val="000000"/>
        </w:rPr>
        <w:tab/>
        <w:t>(Note: Not required for subcontracts for which the deliverable is a scientific or technical report)</w:t>
      </w:r>
    </w:p>
    <w:p w:rsidR="00156C56" w:rsidRPr="00156C56" w:rsidRDefault="00156C56" w:rsidP="00156C56">
      <w:pPr>
        <w:shd w:val="clear" w:color="auto" w:fill="FFFFFF"/>
        <w:rPr>
          <w:rFonts w:asciiTheme="minorHAnsi" w:hAnsiTheme="minorHAnsi" w:cs="Lucida Sans Unicode"/>
          <w:lang w:val="en"/>
        </w:rPr>
      </w:pPr>
      <w:r w:rsidRPr="00156C56">
        <w:rPr>
          <w:rFonts w:asciiTheme="minorHAnsi" w:hAnsiTheme="minorHAnsi" w:cs="Lucida Sans Unicode"/>
          <w:lang w:val="en"/>
        </w:rPr>
        <w:t> </w:t>
      </w:r>
    </w:p>
    <w:p w:rsidR="00156C56" w:rsidRPr="00156C56" w:rsidRDefault="00156C56" w:rsidP="00156C56">
      <w:pPr>
        <w:rPr>
          <w:rFonts w:asciiTheme="minorHAnsi" w:hAnsiTheme="minorHAnsi" w:cs="Lucida Sans Unicode"/>
          <w:b/>
          <w:sz w:val="22"/>
          <w:szCs w:val="22"/>
        </w:rPr>
      </w:pPr>
    </w:p>
    <w:p w:rsidR="00156C56" w:rsidRPr="00156C56" w:rsidRDefault="00156C56" w:rsidP="00156C56">
      <w:pPr>
        <w:rPr>
          <w:rFonts w:asciiTheme="minorHAnsi" w:hAnsiTheme="minorHAnsi" w:cs="Lucida Sans Unicode"/>
          <w:b/>
          <w:sz w:val="22"/>
          <w:szCs w:val="22"/>
        </w:rPr>
      </w:pPr>
    </w:p>
    <w:p w:rsidR="00156C56" w:rsidRPr="00156C56" w:rsidRDefault="00156C56" w:rsidP="00156C56">
      <w:pPr>
        <w:rPr>
          <w:rFonts w:asciiTheme="minorHAnsi" w:hAnsiTheme="minorHAnsi" w:cs="Lucida Sans Unicode"/>
          <w:b/>
          <w:sz w:val="22"/>
          <w:szCs w:val="22"/>
        </w:rPr>
      </w:pPr>
      <w:r w:rsidRPr="00156C56">
        <w:rPr>
          <w:rFonts w:asciiTheme="minorHAnsi" w:hAnsiTheme="minorHAnsi" w:cs="Lucida Sans Unicode"/>
          <w:b/>
          <w:sz w:val="22"/>
          <w:szCs w:val="22"/>
        </w:rPr>
        <w:t>Applicable when price is greater than $150,000</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lastRenderedPageBreak/>
        <w:t>By submitting a signed proposal or quotation in response to the University’s solicitation, the supplier is providing positive assurance to the best of his or her knowledge and belief that on or after December 23, 1989:</w:t>
      </w:r>
    </w:p>
    <w:p w:rsidR="00156C56" w:rsidRPr="00156C56" w:rsidRDefault="00156C56" w:rsidP="00156C56">
      <w:pPr>
        <w:numPr>
          <w:ilvl w:val="0"/>
          <w:numId w:val="1"/>
        </w:numPr>
        <w:rPr>
          <w:rFonts w:asciiTheme="minorHAnsi" w:hAnsiTheme="minorHAnsi" w:cs="Lucida Sans Unicode"/>
          <w:color w:val="000000"/>
        </w:rPr>
      </w:pPr>
      <w:r w:rsidRPr="00156C56">
        <w:rPr>
          <w:rFonts w:asciiTheme="minorHAnsi" w:hAnsiTheme="minorHAnsi" w:cs="Lucida Sans Unicode"/>
          <w:color w:val="000000"/>
        </w:rPr>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loan, or cooperative agreement;</w:t>
      </w:r>
    </w:p>
    <w:p w:rsidR="00156C56" w:rsidRPr="00156C56" w:rsidRDefault="00156C56" w:rsidP="00156C56">
      <w:pPr>
        <w:numPr>
          <w:ilvl w:val="0"/>
          <w:numId w:val="1"/>
        </w:numPr>
        <w:rPr>
          <w:rFonts w:asciiTheme="minorHAnsi" w:hAnsiTheme="minorHAnsi" w:cs="Lucida Sans Unicode"/>
          <w:color w:val="000000"/>
        </w:rPr>
      </w:pPr>
      <w:r w:rsidRPr="00156C56">
        <w:rPr>
          <w:rFonts w:asciiTheme="minorHAnsi" w:hAnsiTheme="minorHAnsi" w:cs="Lucida Sans Unicode"/>
          <w:color w:val="000000"/>
        </w:rPr>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resulting purchase order; and</w:t>
      </w:r>
    </w:p>
    <w:p w:rsidR="00156C56" w:rsidRPr="00156C56" w:rsidRDefault="00156C56" w:rsidP="00156C56">
      <w:pPr>
        <w:numPr>
          <w:ilvl w:val="0"/>
          <w:numId w:val="1"/>
        </w:numPr>
        <w:rPr>
          <w:rFonts w:asciiTheme="minorHAnsi" w:hAnsiTheme="minorHAnsi" w:cs="Lucida Sans Unicode"/>
          <w:color w:val="000000"/>
        </w:rPr>
      </w:pPr>
      <w:r w:rsidRPr="00156C56">
        <w:rPr>
          <w:rFonts w:asciiTheme="minorHAnsi" w:hAnsiTheme="minorHAnsi" w:cs="Lucida Sans Unicode"/>
          <w:color w:val="000000"/>
        </w:rPr>
        <w:t>He or she will include the language in this assurance in all subcontract awards at any tier and require that all recipients of subcontract awards in excess of $150,000 shall certify and provide disclosure accordingly.</w:t>
      </w:r>
    </w:p>
    <w:p w:rsidR="00156C56" w:rsidRPr="00156C56" w:rsidRDefault="00156C56" w:rsidP="00156C56">
      <w:pPr>
        <w:ind w:left="360"/>
        <w:rPr>
          <w:rFonts w:asciiTheme="minorHAnsi" w:hAnsiTheme="minorHAnsi" w:cs="Lucida Sans Unicode"/>
          <w:color w:val="000000"/>
        </w:rPr>
      </w:pP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Assurance and disclosure by submission of your signed proposal is a prerequisite for making or entering into any resulting purchase order imposed by section 1352, title 31, United States Code. Any person who makes an expenditure prohibited under this provision or who fails to file or amend the disclosure form to be filed or amended by this provision, shall be subject to a civil penalty of not less than $10,000 and not more than $100,000, for each such failure.</w:t>
      </w:r>
    </w:p>
    <w:p w:rsidR="00156C56" w:rsidRPr="00156C56" w:rsidRDefault="00156C56" w:rsidP="00156C56">
      <w:pPr>
        <w:rPr>
          <w:rFonts w:asciiTheme="minorHAnsi" w:hAnsiTheme="minorHAnsi" w:cs="Lucida Sans Unicode"/>
          <w:color w:val="000000"/>
        </w:rPr>
      </w:pP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52.203-3</w:t>
      </w:r>
      <w:r w:rsidRPr="00156C56">
        <w:rPr>
          <w:rFonts w:asciiTheme="minorHAnsi" w:hAnsiTheme="minorHAnsi" w:cs="Lucida Sans Unicode"/>
          <w:color w:val="000000"/>
        </w:rPr>
        <w:tab/>
      </w:r>
      <w:r w:rsidRPr="00156C56">
        <w:rPr>
          <w:rFonts w:asciiTheme="minorHAnsi" w:hAnsiTheme="minorHAnsi" w:cs="Lucida Sans Unicode"/>
          <w:color w:val="000000"/>
        </w:rPr>
        <w:tab/>
        <w:t>Gratuities (Apr 1984)</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52.203-5</w:t>
      </w:r>
      <w:r w:rsidRPr="00156C56">
        <w:rPr>
          <w:rFonts w:asciiTheme="minorHAnsi" w:hAnsiTheme="minorHAnsi" w:cs="Lucida Sans Unicode"/>
          <w:color w:val="000000"/>
        </w:rPr>
        <w:tab/>
      </w:r>
      <w:r w:rsidRPr="00156C56">
        <w:rPr>
          <w:rFonts w:asciiTheme="minorHAnsi" w:hAnsiTheme="minorHAnsi" w:cs="Lucida Sans Unicode"/>
          <w:color w:val="000000"/>
        </w:rPr>
        <w:tab/>
        <w:t xml:space="preserve">Covenant </w:t>
      </w:r>
      <w:proofErr w:type="gramStart"/>
      <w:r w:rsidRPr="00156C56">
        <w:rPr>
          <w:rFonts w:asciiTheme="minorHAnsi" w:hAnsiTheme="minorHAnsi" w:cs="Lucida Sans Unicode"/>
          <w:color w:val="000000"/>
        </w:rPr>
        <w:t>Against</w:t>
      </w:r>
      <w:proofErr w:type="gramEnd"/>
      <w:r w:rsidRPr="00156C56">
        <w:rPr>
          <w:rFonts w:asciiTheme="minorHAnsi" w:hAnsiTheme="minorHAnsi" w:cs="Lucida Sans Unicode"/>
          <w:color w:val="000000"/>
        </w:rPr>
        <w:t xml:space="preserve"> Contingent Fees (Apr 1984)</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52.203-6</w:t>
      </w:r>
      <w:r w:rsidRPr="00156C56">
        <w:rPr>
          <w:rFonts w:asciiTheme="minorHAnsi" w:hAnsiTheme="minorHAnsi" w:cs="Lucida Sans Unicode"/>
          <w:color w:val="000000"/>
        </w:rPr>
        <w:tab/>
      </w:r>
      <w:r w:rsidRPr="00156C56">
        <w:rPr>
          <w:rFonts w:asciiTheme="minorHAnsi" w:hAnsiTheme="minorHAnsi" w:cs="Lucida Sans Unicode"/>
          <w:color w:val="000000"/>
        </w:rPr>
        <w:tab/>
        <w:t>Restrictions on Sub-Contractor Sales to the Government (Sep 2006)</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52.203-7</w:t>
      </w:r>
      <w:r w:rsidRPr="00156C56">
        <w:rPr>
          <w:rFonts w:asciiTheme="minorHAnsi" w:hAnsiTheme="minorHAnsi" w:cs="Lucida Sans Unicode"/>
          <w:color w:val="000000"/>
        </w:rPr>
        <w:tab/>
      </w:r>
      <w:r w:rsidRPr="00156C56">
        <w:rPr>
          <w:rFonts w:asciiTheme="minorHAnsi" w:hAnsiTheme="minorHAnsi" w:cs="Lucida Sans Unicode"/>
          <w:color w:val="000000"/>
        </w:rPr>
        <w:tab/>
        <w:t>Anti-Kickback Procedures (Oct 2010)</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52.203-8</w:t>
      </w:r>
      <w:r w:rsidRPr="00156C56">
        <w:rPr>
          <w:rFonts w:asciiTheme="minorHAnsi" w:hAnsiTheme="minorHAnsi" w:cs="Lucida Sans Unicode"/>
          <w:color w:val="000000"/>
        </w:rPr>
        <w:tab/>
      </w:r>
      <w:r w:rsidRPr="00156C56">
        <w:rPr>
          <w:rFonts w:asciiTheme="minorHAnsi" w:hAnsiTheme="minorHAnsi" w:cs="Lucida Sans Unicode"/>
          <w:color w:val="000000"/>
        </w:rPr>
        <w:tab/>
        <w:t>Cancellation, Rescission, and Recovery of Funds for Illegal or Improper Activity (Jan 1997)</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52.203-9</w:t>
      </w:r>
      <w:r w:rsidRPr="00156C56">
        <w:rPr>
          <w:rFonts w:asciiTheme="minorHAnsi" w:hAnsiTheme="minorHAnsi" w:cs="Lucida Sans Unicode"/>
          <w:color w:val="000000"/>
        </w:rPr>
        <w:tab/>
      </w:r>
      <w:r w:rsidRPr="00156C56">
        <w:rPr>
          <w:rFonts w:asciiTheme="minorHAnsi" w:hAnsiTheme="minorHAnsi" w:cs="Lucida Sans Unicode"/>
          <w:color w:val="000000"/>
        </w:rPr>
        <w:tab/>
        <w:t>Procurement Integrity-Service Contracting (Oct 1996)</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52.203-10</w:t>
      </w:r>
      <w:r w:rsidRPr="00156C56">
        <w:rPr>
          <w:rFonts w:asciiTheme="minorHAnsi" w:hAnsiTheme="minorHAnsi" w:cs="Lucida Sans Unicode"/>
          <w:color w:val="000000"/>
        </w:rPr>
        <w:tab/>
        <w:t>Price or Fee Adjustment for Illegal or Improper Activity (Jan 1997)</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52.203-12</w:t>
      </w:r>
      <w:r w:rsidRPr="00156C56">
        <w:rPr>
          <w:rFonts w:asciiTheme="minorHAnsi" w:hAnsiTheme="minorHAnsi" w:cs="Lucida Sans Unicode"/>
          <w:color w:val="000000"/>
        </w:rPr>
        <w:tab/>
        <w:t>Limitation on Payments to Influence Certain Federal Transactions (Oct 2010)</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52.215-2</w:t>
      </w:r>
      <w:r w:rsidRPr="00156C56">
        <w:rPr>
          <w:rFonts w:asciiTheme="minorHAnsi" w:hAnsiTheme="minorHAnsi" w:cs="Lucida Sans Unicode"/>
          <w:color w:val="000000"/>
        </w:rPr>
        <w:tab/>
      </w:r>
      <w:r w:rsidRPr="00156C56">
        <w:rPr>
          <w:rFonts w:asciiTheme="minorHAnsi" w:hAnsiTheme="minorHAnsi" w:cs="Lucida Sans Unicode"/>
          <w:color w:val="000000"/>
        </w:rPr>
        <w:tab/>
        <w:t>Audit and Records- Negotiation (Oct 2010) (Alt. II) (Apr 1998)</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52.215-14</w:t>
      </w:r>
      <w:r w:rsidRPr="00156C56">
        <w:rPr>
          <w:rFonts w:asciiTheme="minorHAnsi" w:hAnsiTheme="minorHAnsi" w:cs="Lucida Sans Unicode"/>
          <w:color w:val="000000"/>
        </w:rPr>
        <w:tab/>
        <w:t>Integrity of Unit Prices (Oct 2010)</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52.219-8</w:t>
      </w:r>
      <w:r w:rsidRPr="00156C56">
        <w:rPr>
          <w:rFonts w:asciiTheme="minorHAnsi" w:hAnsiTheme="minorHAnsi" w:cs="Lucida Sans Unicode"/>
          <w:color w:val="000000"/>
        </w:rPr>
        <w:tab/>
      </w:r>
      <w:r w:rsidRPr="00156C56">
        <w:rPr>
          <w:rFonts w:asciiTheme="minorHAnsi" w:hAnsiTheme="minorHAnsi" w:cs="Lucida Sans Unicode"/>
          <w:color w:val="000000"/>
        </w:rPr>
        <w:tab/>
        <w:t>Utilization of Small Business Concerns (Jan 2011)</w:t>
      </w:r>
    </w:p>
    <w:p w:rsidR="00156C56" w:rsidRPr="00156C56" w:rsidRDefault="00156C56" w:rsidP="00156C56">
      <w:pPr>
        <w:rPr>
          <w:rFonts w:asciiTheme="minorHAnsi" w:hAnsiTheme="minorHAnsi" w:cs="Lucida Sans Unicode"/>
        </w:rPr>
      </w:pPr>
      <w:r w:rsidRPr="00156C56">
        <w:rPr>
          <w:rFonts w:asciiTheme="minorHAnsi" w:hAnsiTheme="minorHAnsi" w:cs="Lucida Sans Unicode"/>
        </w:rPr>
        <w:t>52.222-4</w:t>
      </w:r>
      <w:r w:rsidRPr="00156C56">
        <w:rPr>
          <w:rFonts w:asciiTheme="minorHAnsi" w:hAnsiTheme="minorHAnsi" w:cs="Lucida Sans Unicode"/>
        </w:rPr>
        <w:tab/>
      </w:r>
      <w:r w:rsidRPr="00156C56">
        <w:rPr>
          <w:rFonts w:asciiTheme="minorHAnsi" w:hAnsiTheme="minorHAnsi" w:cs="Lucida Sans Unicode"/>
        </w:rPr>
        <w:tab/>
        <w:t>Contract Work Hours and Safety Standards Act - Overtime Compensation (Jul 2005)</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52.222-35</w:t>
      </w:r>
      <w:r w:rsidRPr="00156C56">
        <w:rPr>
          <w:rFonts w:asciiTheme="minorHAnsi" w:hAnsiTheme="minorHAnsi" w:cs="Lucida Sans Unicode"/>
          <w:color w:val="000000"/>
        </w:rPr>
        <w:tab/>
        <w:t>Equal Opportunity for Veterans (Sep 2010)</w:t>
      </w:r>
    </w:p>
    <w:p w:rsidR="00156C56" w:rsidRPr="00156C56" w:rsidRDefault="00156C56" w:rsidP="00156C56">
      <w:pPr>
        <w:tabs>
          <w:tab w:val="left" w:pos="1440"/>
        </w:tabs>
        <w:ind w:left="2265" w:hanging="2265"/>
        <w:rPr>
          <w:rFonts w:asciiTheme="minorHAnsi" w:hAnsiTheme="minorHAnsi" w:cs="Lucida Sans Unicode"/>
          <w:color w:val="000000"/>
        </w:rPr>
      </w:pPr>
      <w:r w:rsidRPr="00156C56">
        <w:rPr>
          <w:rFonts w:asciiTheme="minorHAnsi" w:hAnsiTheme="minorHAnsi" w:cs="Lucida Sans Unicode"/>
          <w:color w:val="000000"/>
        </w:rPr>
        <w:t>52.222-37</w:t>
      </w:r>
      <w:r w:rsidRPr="00156C56">
        <w:rPr>
          <w:rFonts w:asciiTheme="minorHAnsi" w:hAnsiTheme="minorHAnsi" w:cs="Lucida Sans Unicode"/>
          <w:color w:val="000000"/>
        </w:rPr>
        <w:tab/>
        <w:t>Employment Reports on Veterans (Feb 2016)</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52.223-2</w:t>
      </w:r>
      <w:r w:rsidRPr="00156C56">
        <w:rPr>
          <w:rFonts w:asciiTheme="minorHAnsi" w:hAnsiTheme="minorHAnsi" w:cs="Lucida Sans Unicode"/>
          <w:color w:val="000000"/>
        </w:rPr>
        <w:tab/>
        <w:t xml:space="preserve">Clean Air and Water (Apr 1984) </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52.223-6</w:t>
      </w:r>
      <w:r w:rsidRPr="00156C56">
        <w:rPr>
          <w:rFonts w:asciiTheme="minorHAnsi" w:hAnsiTheme="minorHAnsi" w:cs="Lucida Sans Unicode"/>
          <w:color w:val="000000"/>
        </w:rPr>
        <w:tab/>
        <w:t>Drug-Free Workplace (May 2001)</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52.227-1</w:t>
      </w:r>
      <w:r w:rsidRPr="00156C56">
        <w:rPr>
          <w:rFonts w:asciiTheme="minorHAnsi" w:hAnsiTheme="minorHAnsi" w:cs="Lucida Sans Unicode"/>
          <w:color w:val="000000"/>
        </w:rPr>
        <w:tab/>
        <w:t>Authorization and Consent (Dec 2007)</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52.227-2</w:t>
      </w:r>
      <w:r w:rsidRPr="00156C56">
        <w:rPr>
          <w:rFonts w:asciiTheme="minorHAnsi" w:hAnsiTheme="minorHAnsi" w:cs="Lucida Sans Unicode"/>
          <w:color w:val="000000"/>
        </w:rPr>
        <w:tab/>
        <w:t>Notice and Assistance Regarding Patent and Copyright Infringement (Dec 2007)</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52.232.17</w:t>
      </w:r>
      <w:r w:rsidRPr="00156C56">
        <w:rPr>
          <w:rFonts w:asciiTheme="minorHAnsi" w:hAnsiTheme="minorHAnsi" w:cs="Lucida Sans Unicode"/>
          <w:color w:val="000000"/>
        </w:rPr>
        <w:tab/>
        <w:t>Interest (Oct 2010)</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52.242-13</w:t>
      </w:r>
      <w:r w:rsidRPr="00156C56">
        <w:rPr>
          <w:rFonts w:asciiTheme="minorHAnsi" w:hAnsiTheme="minorHAnsi" w:cs="Lucida Sans Unicode"/>
          <w:color w:val="000000"/>
        </w:rPr>
        <w:tab/>
        <w:t>Bankruptcy (July 1995)</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52.244-2</w:t>
      </w:r>
      <w:r w:rsidRPr="00156C56">
        <w:rPr>
          <w:rFonts w:asciiTheme="minorHAnsi" w:hAnsiTheme="minorHAnsi" w:cs="Lucida Sans Unicode"/>
          <w:color w:val="000000"/>
        </w:rPr>
        <w:tab/>
        <w:t>Subcontracts (Oct 2010) (Alt 1) (June 2007)</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52.244-5</w:t>
      </w:r>
      <w:r w:rsidRPr="00156C56">
        <w:rPr>
          <w:rFonts w:asciiTheme="minorHAnsi" w:hAnsiTheme="minorHAnsi" w:cs="Lucida Sans Unicode"/>
          <w:color w:val="000000"/>
        </w:rPr>
        <w:tab/>
        <w:t>Competition in Subcontracting (Dec 1996)</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52.246-2</w:t>
      </w:r>
      <w:r w:rsidRPr="00156C56">
        <w:rPr>
          <w:rFonts w:asciiTheme="minorHAnsi" w:hAnsiTheme="minorHAnsi" w:cs="Lucida Sans Unicode"/>
          <w:color w:val="000000"/>
        </w:rPr>
        <w:tab/>
        <w:t>Inspection of Supplies - Fixed Price (Aug 1996)</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52.246-4</w:t>
      </w:r>
      <w:r w:rsidRPr="00156C56">
        <w:rPr>
          <w:rFonts w:asciiTheme="minorHAnsi" w:hAnsiTheme="minorHAnsi" w:cs="Lucida Sans Unicode"/>
          <w:color w:val="000000"/>
        </w:rPr>
        <w:tab/>
        <w:t>Inspection of Services - Fixed Price (Aug 1996)</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52.246-24</w:t>
      </w:r>
      <w:r w:rsidRPr="00156C56">
        <w:rPr>
          <w:rFonts w:asciiTheme="minorHAnsi" w:hAnsiTheme="minorHAnsi" w:cs="Lucida Sans Unicode"/>
          <w:color w:val="000000"/>
        </w:rPr>
        <w:tab/>
        <w:t>Limitation of Liability-High Value Items (Feb 1997)</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52.249-2</w:t>
      </w:r>
      <w:r w:rsidRPr="00156C56">
        <w:rPr>
          <w:rFonts w:asciiTheme="minorHAnsi" w:hAnsiTheme="minorHAnsi" w:cs="Lucida Sans Unicode"/>
          <w:color w:val="000000"/>
        </w:rPr>
        <w:tab/>
        <w:t>Termination for Convenience of the Government (Fixed Price) (Apr 2012)</w:t>
      </w:r>
    </w:p>
    <w:p w:rsidR="00156C56" w:rsidRPr="00156C56" w:rsidRDefault="00156C56" w:rsidP="00156C56">
      <w:pPr>
        <w:tabs>
          <w:tab w:val="left" w:pos="1440"/>
        </w:tabs>
        <w:ind w:left="2265" w:hanging="2265"/>
        <w:rPr>
          <w:rFonts w:asciiTheme="minorHAnsi" w:hAnsiTheme="minorHAnsi" w:cs="Lucida Sans Unicode"/>
          <w:color w:val="000000"/>
        </w:rPr>
      </w:pPr>
      <w:r w:rsidRPr="00156C56">
        <w:rPr>
          <w:rFonts w:asciiTheme="minorHAnsi" w:hAnsiTheme="minorHAnsi" w:cs="Lucida Sans Unicode"/>
          <w:color w:val="000000"/>
        </w:rPr>
        <w:t>252.203-7000</w:t>
      </w:r>
      <w:r w:rsidRPr="00156C56">
        <w:rPr>
          <w:rFonts w:asciiTheme="minorHAnsi" w:hAnsiTheme="minorHAnsi" w:cs="Lucida Sans Unicode"/>
          <w:color w:val="000000"/>
        </w:rPr>
        <w:tab/>
        <w:t>Statutory Prohibitions on Compensation to Former Department of Defense Employees (Dec 1991)</w:t>
      </w:r>
    </w:p>
    <w:p w:rsidR="00156C56" w:rsidRPr="00156C56" w:rsidRDefault="00156C56" w:rsidP="00156C56">
      <w:pPr>
        <w:tabs>
          <w:tab w:val="left" w:pos="1440"/>
        </w:tabs>
        <w:ind w:left="2265" w:hanging="2265"/>
        <w:rPr>
          <w:rFonts w:asciiTheme="minorHAnsi" w:hAnsiTheme="minorHAnsi" w:cs="Lucida Sans Unicode"/>
          <w:color w:val="000000"/>
        </w:rPr>
      </w:pPr>
      <w:r w:rsidRPr="00156C56">
        <w:rPr>
          <w:rFonts w:asciiTheme="minorHAnsi" w:hAnsiTheme="minorHAnsi" w:cs="Lucida Sans Unicode"/>
          <w:color w:val="000000"/>
        </w:rPr>
        <w:t>252.203-7001</w:t>
      </w:r>
      <w:r w:rsidRPr="00156C56">
        <w:rPr>
          <w:rFonts w:asciiTheme="minorHAnsi" w:hAnsiTheme="minorHAnsi" w:cs="Lucida Sans Unicode"/>
          <w:color w:val="000000"/>
        </w:rPr>
        <w:tab/>
        <w:t>Prohibition on Persons Convicted on Fraud or Other Defense Contract Related Felonies (Mar 1999)</w:t>
      </w:r>
    </w:p>
    <w:p w:rsidR="00156C56" w:rsidRPr="00156C56" w:rsidRDefault="00156C56" w:rsidP="00156C56">
      <w:pPr>
        <w:tabs>
          <w:tab w:val="left" w:pos="1440"/>
        </w:tabs>
        <w:ind w:left="2265" w:hanging="2265"/>
        <w:rPr>
          <w:rFonts w:asciiTheme="minorHAnsi" w:hAnsiTheme="minorHAnsi" w:cs="Lucida Sans Unicode"/>
          <w:color w:val="000000"/>
        </w:rPr>
      </w:pPr>
      <w:r w:rsidRPr="00156C56">
        <w:rPr>
          <w:rFonts w:asciiTheme="minorHAnsi" w:hAnsiTheme="minorHAnsi" w:cs="Lucida Sans Unicode"/>
          <w:color w:val="000000"/>
        </w:rPr>
        <w:t>252.242-7004</w:t>
      </w:r>
      <w:r w:rsidRPr="00156C56">
        <w:rPr>
          <w:rFonts w:asciiTheme="minorHAnsi" w:hAnsiTheme="minorHAnsi" w:cs="Lucida Sans Unicode"/>
          <w:color w:val="000000"/>
        </w:rPr>
        <w:tab/>
        <w:t>Material Management and Accounting System (Dec 2000)</w:t>
      </w:r>
    </w:p>
    <w:p w:rsidR="00156C56" w:rsidRPr="00156C56" w:rsidRDefault="00156C56" w:rsidP="00156C56">
      <w:pPr>
        <w:tabs>
          <w:tab w:val="left" w:pos="1440"/>
        </w:tabs>
        <w:ind w:left="2265" w:hanging="2265"/>
        <w:rPr>
          <w:rFonts w:asciiTheme="minorHAnsi" w:hAnsiTheme="minorHAnsi" w:cs="Lucida Sans Unicode"/>
          <w:color w:val="000000"/>
        </w:rPr>
      </w:pPr>
      <w:r w:rsidRPr="00156C56">
        <w:rPr>
          <w:rFonts w:asciiTheme="minorHAnsi" w:hAnsiTheme="minorHAnsi" w:cs="Lucida Sans Unicode"/>
          <w:color w:val="000000"/>
        </w:rPr>
        <w:t>252-247-7023</w:t>
      </w:r>
      <w:r w:rsidRPr="00156C56">
        <w:rPr>
          <w:rFonts w:asciiTheme="minorHAnsi" w:hAnsiTheme="minorHAnsi" w:cs="Lucida Sans Unicode"/>
          <w:color w:val="000000"/>
        </w:rPr>
        <w:tab/>
        <w:t>Transportation of Supplies by Sea (May 2002)</w:t>
      </w:r>
    </w:p>
    <w:p w:rsidR="00156C56" w:rsidRPr="00156C56" w:rsidRDefault="00156C56" w:rsidP="00156C56">
      <w:pPr>
        <w:tabs>
          <w:tab w:val="left" w:pos="2266"/>
        </w:tabs>
        <w:ind w:left="2265" w:hanging="2265"/>
        <w:rPr>
          <w:rFonts w:asciiTheme="minorHAnsi" w:hAnsiTheme="minorHAnsi" w:cs="Lucida Sans Unicode"/>
          <w:color w:val="000000"/>
        </w:rPr>
      </w:pPr>
      <w:r w:rsidRPr="00156C56">
        <w:rPr>
          <w:rFonts w:asciiTheme="minorHAnsi" w:hAnsiTheme="minorHAnsi" w:cs="Lucida Sans Unicode"/>
          <w:color w:val="000000"/>
        </w:rPr>
        <w:t>2 CFR 200.323(b)</w:t>
      </w:r>
      <w:r w:rsidRPr="00156C56">
        <w:rPr>
          <w:rFonts w:asciiTheme="minorHAnsi" w:hAnsiTheme="minorHAnsi" w:cs="Lucida Sans Unicode"/>
          <w:color w:val="000000"/>
        </w:rPr>
        <w:tab/>
        <w:t xml:space="preserve">Profit is </w:t>
      </w:r>
      <w:proofErr w:type="gramStart"/>
      <w:r w:rsidRPr="00156C56">
        <w:rPr>
          <w:rFonts w:asciiTheme="minorHAnsi" w:hAnsiTheme="minorHAnsi" w:cs="Lucida Sans Unicode"/>
          <w:color w:val="000000"/>
        </w:rPr>
        <w:t>Fair</w:t>
      </w:r>
      <w:proofErr w:type="gramEnd"/>
      <w:r w:rsidRPr="00156C56">
        <w:rPr>
          <w:rFonts w:asciiTheme="minorHAnsi" w:hAnsiTheme="minorHAnsi" w:cs="Lucida Sans Unicode"/>
          <w:color w:val="000000"/>
        </w:rPr>
        <w:t xml:space="preserve"> and Reasonable</w:t>
      </w:r>
    </w:p>
    <w:p w:rsidR="00156C56" w:rsidRPr="00156C56" w:rsidRDefault="00156C56" w:rsidP="00156C56">
      <w:pPr>
        <w:shd w:val="clear" w:color="auto" w:fill="FFFFFF"/>
        <w:rPr>
          <w:rFonts w:asciiTheme="minorHAnsi" w:hAnsiTheme="minorHAnsi" w:cs="Lucida Sans Unicode"/>
          <w:lang w:val="en"/>
        </w:rPr>
      </w:pPr>
      <w:r w:rsidRPr="00156C56">
        <w:rPr>
          <w:rFonts w:asciiTheme="minorHAnsi" w:hAnsiTheme="minorHAnsi" w:cs="Lucida Sans Unicode"/>
          <w:lang w:val="en"/>
        </w:rPr>
        <w:t> </w:t>
      </w:r>
    </w:p>
    <w:p w:rsidR="00156C56" w:rsidRPr="00156C56" w:rsidRDefault="00156C56" w:rsidP="00156C56">
      <w:pPr>
        <w:rPr>
          <w:rFonts w:asciiTheme="minorHAnsi" w:hAnsiTheme="minorHAnsi" w:cs="Lucida Sans Unicode"/>
          <w:b/>
          <w:sz w:val="22"/>
          <w:szCs w:val="22"/>
        </w:rPr>
      </w:pPr>
      <w:r w:rsidRPr="00156C56">
        <w:rPr>
          <w:rFonts w:asciiTheme="minorHAnsi" w:hAnsiTheme="minorHAnsi" w:cs="Lucida Sans Unicode"/>
          <w:b/>
          <w:sz w:val="22"/>
          <w:szCs w:val="22"/>
        </w:rPr>
        <w:t>Applicable when fixed price is greater than $500,000</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52.226-1</w:t>
      </w:r>
      <w:r w:rsidRPr="00156C56">
        <w:rPr>
          <w:rFonts w:asciiTheme="minorHAnsi" w:hAnsiTheme="minorHAnsi" w:cs="Lucida Sans Unicode"/>
          <w:color w:val="000000"/>
        </w:rPr>
        <w:tab/>
        <w:t>Utilization of Indian Organizations and Indian-Owned Economic Enterprises (Jun 2000)</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52.230-2</w:t>
      </w:r>
      <w:r w:rsidRPr="00156C56">
        <w:rPr>
          <w:rFonts w:asciiTheme="minorHAnsi" w:hAnsiTheme="minorHAnsi" w:cs="Lucida Sans Unicode"/>
          <w:color w:val="000000"/>
        </w:rPr>
        <w:tab/>
        <w:t>Cost Accounting Standards (May 2012)</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52.230-3</w:t>
      </w:r>
      <w:r w:rsidRPr="00156C56">
        <w:rPr>
          <w:rFonts w:asciiTheme="minorHAnsi" w:hAnsiTheme="minorHAnsi" w:cs="Lucida Sans Unicode"/>
          <w:color w:val="000000"/>
        </w:rPr>
        <w:tab/>
        <w:t>Disclosure and Consistency of Cost Accounting Practices (Oct 2015)</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52.230-5</w:t>
      </w:r>
      <w:r w:rsidRPr="00156C56">
        <w:rPr>
          <w:rFonts w:asciiTheme="minorHAnsi" w:hAnsiTheme="minorHAnsi" w:cs="Lucida Sans Unicode"/>
          <w:color w:val="000000"/>
        </w:rPr>
        <w:tab/>
        <w:t>Cost Accounting Standards - Educational Institutions (May 2012)</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52.230-6</w:t>
      </w:r>
      <w:r w:rsidRPr="00156C56">
        <w:rPr>
          <w:rFonts w:asciiTheme="minorHAnsi" w:hAnsiTheme="minorHAnsi" w:cs="Lucida Sans Unicode"/>
          <w:color w:val="000000"/>
        </w:rPr>
        <w:tab/>
        <w:t>Administration of Cost Accounting Standards (June 2010)</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252.205-7000</w:t>
      </w:r>
      <w:r w:rsidRPr="00156C56">
        <w:rPr>
          <w:rFonts w:asciiTheme="minorHAnsi" w:hAnsiTheme="minorHAnsi" w:cs="Lucida Sans Unicode"/>
          <w:color w:val="000000"/>
        </w:rPr>
        <w:tab/>
        <w:t>Provision of Information to Cooperative Agreement Holders (Dec 1991)</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252.219-7003</w:t>
      </w:r>
      <w:r w:rsidRPr="00156C56">
        <w:rPr>
          <w:rFonts w:asciiTheme="minorHAnsi" w:hAnsiTheme="minorHAnsi" w:cs="Lucida Sans Unicode"/>
          <w:color w:val="000000"/>
        </w:rPr>
        <w:tab/>
        <w:t>Small Business and Small Disadvantaged Business Subcontracting Plan (DOD Contracts) (Apr 1996)</w:t>
      </w:r>
    </w:p>
    <w:p w:rsidR="00156C56" w:rsidRPr="00156C56" w:rsidRDefault="00156C56" w:rsidP="00156C56">
      <w:pPr>
        <w:shd w:val="clear" w:color="auto" w:fill="FFFFFF"/>
        <w:rPr>
          <w:rFonts w:asciiTheme="minorHAnsi" w:hAnsiTheme="minorHAnsi" w:cs="Lucida Sans Unicode"/>
          <w:lang w:val="en"/>
        </w:rPr>
      </w:pPr>
      <w:r w:rsidRPr="00156C56">
        <w:rPr>
          <w:rFonts w:asciiTheme="minorHAnsi" w:hAnsiTheme="minorHAnsi" w:cs="Lucida Sans Unicode"/>
          <w:lang w:val="en"/>
        </w:rPr>
        <w:lastRenderedPageBreak/>
        <w:t> </w:t>
      </w:r>
    </w:p>
    <w:p w:rsidR="00156C56" w:rsidRPr="00156C56" w:rsidRDefault="00156C56" w:rsidP="00156C56">
      <w:pPr>
        <w:rPr>
          <w:rFonts w:asciiTheme="minorHAnsi" w:hAnsiTheme="minorHAnsi" w:cs="Lucida Sans Unicode"/>
          <w:b/>
          <w:sz w:val="22"/>
          <w:szCs w:val="22"/>
        </w:rPr>
      </w:pPr>
      <w:r w:rsidRPr="00156C56">
        <w:rPr>
          <w:rFonts w:asciiTheme="minorHAnsi" w:hAnsiTheme="minorHAnsi" w:cs="Lucida Sans Unicode"/>
          <w:b/>
          <w:sz w:val="22"/>
          <w:szCs w:val="22"/>
        </w:rPr>
        <w:t>Applicable when fixed price is greater than $650,000</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52.219-9</w:t>
      </w:r>
      <w:r w:rsidRPr="00156C56">
        <w:rPr>
          <w:rFonts w:asciiTheme="minorHAnsi" w:hAnsiTheme="minorHAnsi" w:cs="Lucida Sans Unicode"/>
          <w:color w:val="000000"/>
        </w:rPr>
        <w:tab/>
        <w:t>Small Business Subcontracting Plan (Jan 2017)</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52.219-16</w:t>
      </w:r>
      <w:r w:rsidRPr="00156C56">
        <w:rPr>
          <w:rFonts w:asciiTheme="minorHAnsi" w:hAnsiTheme="minorHAnsi" w:cs="Lucida Sans Unicode"/>
          <w:color w:val="000000"/>
        </w:rPr>
        <w:tab/>
        <w:t>Liquidated Damages – Subcontracting Plan (Jan 1999)</w:t>
      </w:r>
    </w:p>
    <w:p w:rsidR="00156C56" w:rsidRPr="00156C56" w:rsidRDefault="00156C56" w:rsidP="00156C56">
      <w:pPr>
        <w:shd w:val="clear" w:color="auto" w:fill="FFFFFF"/>
        <w:rPr>
          <w:rFonts w:asciiTheme="minorHAnsi" w:hAnsiTheme="minorHAnsi" w:cs="Lucida Sans Unicode"/>
          <w:lang w:val="en"/>
        </w:rPr>
      </w:pPr>
      <w:r w:rsidRPr="00156C56">
        <w:rPr>
          <w:rFonts w:asciiTheme="minorHAnsi" w:hAnsiTheme="minorHAnsi" w:cs="Lucida Sans Unicode"/>
          <w:lang w:val="en"/>
        </w:rPr>
        <w:t> </w:t>
      </w:r>
    </w:p>
    <w:p w:rsidR="00156C56" w:rsidRPr="00156C56" w:rsidRDefault="00156C56" w:rsidP="00156C56">
      <w:pPr>
        <w:rPr>
          <w:rFonts w:asciiTheme="minorHAnsi" w:hAnsiTheme="minorHAnsi" w:cs="Lucida Sans Unicode"/>
          <w:b/>
          <w:sz w:val="22"/>
          <w:szCs w:val="22"/>
        </w:rPr>
      </w:pPr>
      <w:r w:rsidRPr="00156C56">
        <w:rPr>
          <w:rFonts w:asciiTheme="minorHAnsi" w:hAnsiTheme="minorHAnsi" w:cs="Lucida Sans Unicode"/>
          <w:b/>
          <w:sz w:val="22"/>
          <w:szCs w:val="22"/>
        </w:rPr>
        <w:t>Applicable when fixed price is greater than $700,000</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52.215-10</w:t>
      </w:r>
      <w:r w:rsidRPr="00156C56">
        <w:rPr>
          <w:rFonts w:asciiTheme="minorHAnsi" w:hAnsiTheme="minorHAnsi" w:cs="Lucida Sans Unicode"/>
          <w:color w:val="000000"/>
        </w:rPr>
        <w:tab/>
        <w:t>Price Reduction for Defective Cost or Pricing Data (Aug 2011)</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52.215-12</w:t>
      </w:r>
      <w:r w:rsidRPr="00156C56">
        <w:rPr>
          <w:rFonts w:asciiTheme="minorHAnsi" w:hAnsiTheme="minorHAnsi" w:cs="Lucida Sans Unicode"/>
          <w:color w:val="000000"/>
        </w:rPr>
        <w:tab/>
        <w:t>Subcontractor Certified Cost or Pricing Data (Oct 2010)</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52.215-13</w:t>
      </w:r>
      <w:r w:rsidRPr="00156C56">
        <w:rPr>
          <w:rFonts w:asciiTheme="minorHAnsi" w:hAnsiTheme="minorHAnsi" w:cs="Lucida Sans Unicode"/>
          <w:color w:val="000000"/>
        </w:rPr>
        <w:tab/>
        <w:t>Subcontractor Certified Cost or Pricing Data – Modifications (Oct 2010)</w:t>
      </w:r>
    </w:p>
    <w:p w:rsidR="00156C56" w:rsidRPr="00156C56" w:rsidRDefault="00156C56" w:rsidP="00156C56">
      <w:pPr>
        <w:rPr>
          <w:rFonts w:asciiTheme="minorHAnsi" w:hAnsiTheme="minorHAnsi" w:cs="Lucida Sans Unicode"/>
          <w:color w:val="000000"/>
        </w:rPr>
      </w:pPr>
      <w:r w:rsidRPr="00156C56">
        <w:rPr>
          <w:rFonts w:asciiTheme="minorHAnsi" w:hAnsiTheme="minorHAnsi" w:cs="Lucida Sans Unicode"/>
          <w:color w:val="000000"/>
        </w:rPr>
        <w:t>52.215-15</w:t>
      </w:r>
      <w:r w:rsidRPr="00156C56">
        <w:rPr>
          <w:rFonts w:asciiTheme="minorHAnsi" w:hAnsiTheme="minorHAnsi" w:cs="Lucida Sans Unicode"/>
          <w:color w:val="000000"/>
        </w:rPr>
        <w:tab/>
        <w:t>Pension Adjustment and Asset Revisions (Oct 2010)</w:t>
      </w:r>
    </w:p>
    <w:p w:rsidR="00156C56" w:rsidRPr="00156C56" w:rsidRDefault="00156C56" w:rsidP="00156C56">
      <w:pPr>
        <w:ind w:left="1440" w:hanging="1440"/>
        <w:rPr>
          <w:rFonts w:asciiTheme="minorHAnsi" w:hAnsiTheme="minorHAnsi" w:cs="Lucida Sans Unicode"/>
          <w:color w:val="000000"/>
        </w:rPr>
      </w:pPr>
      <w:r w:rsidRPr="00156C56">
        <w:rPr>
          <w:rFonts w:asciiTheme="minorHAnsi" w:hAnsiTheme="minorHAnsi" w:cs="Lucida Sans Unicode"/>
          <w:color w:val="000000"/>
        </w:rPr>
        <w:t>52.215-18</w:t>
      </w:r>
      <w:r w:rsidRPr="00156C56">
        <w:rPr>
          <w:rFonts w:asciiTheme="minorHAnsi" w:hAnsiTheme="minorHAnsi" w:cs="Lucida Sans Unicode"/>
          <w:color w:val="000000"/>
        </w:rPr>
        <w:tab/>
        <w:t>Reversion or Adjustment of Plans for Postretirement Benefits (PRB) other than Pensions (PRB) (July 2005)</w:t>
      </w:r>
    </w:p>
    <w:p w:rsidR="00156C56" w:rsidRPr="00156C56" w:rsidRDefault="00156C56" w:rsidP="00156C56">
      <w:pPr>
        <w:ind w:left="1440" w:hanging="1440"/>
        <w:rPr>
          <w:rFonts w:asciiTheme="minorHAnsi" w:hAnsiTheme="minorHAnsi" w:cs="Lucida Sans Unicode"/>
          <w:color w:val="000000"/>
        </w:rPr>
      </w:pPr>
      <w:r w:rsidRPr="00156C56">
        <w:rPr>
          <w:rFonts w:asciiTheme="minorHAnsi" w:hAnsiTheme="minorHAnsi" w:cs="Lucida Sans Unicode"/>
          <w:color w:val="000000"/>
        </w:rPr>
        <w:t>252.215-7000</w:t>
      </w:r>
      <w:r w:rsidRPr="00156C56">
        <w:rPr>
          <w:rFonts w:asciiTheme="minorHAnsi" w:hAnsiTheme="minorHAnsi" w:cs="Lucida Sans Unicode"/>
          <w:color w:val="000000"/>
        </w:rPr>
        <w:tab/>
        <w:t>Pricing Adjustment (Dec 1991)</w:t>
      </w:r>
    </w:p>
    <w:p w:rsidR="00156C56" w:rsidRPr="00156C56" w:rsidRDefault="00156C56" w:rsidP="00156C56">
      <w:pPr>
        <w:ind w:left="1440" w:hanging="1440"/>
        <w:rPr>
          <w:rFonts w:asciiTheme="minorHAnsi" w:hAnsiTheme="minorHAnsi" w:cs="Lucida Sans Unicode"/>
          <w:color w:val="000000"/>
        </w:rPr>
      </w:pPr>
    </w:p>
    <w:p w:rsidR="00156C56" w:rsidRPr="00156C56" w:rsidRDefault="00156C56" w:rsidP="00156C56">
      <w:pPr>
        <w:rPr>
          <w:rFonts w:asciiTheme="minorHAnsi" w:hAnsiTheme="minorHAnsi" w:cs="Lucida Sans Unicode"/>
          <w:b/>
          <w:sz w:val="22"/>
          <w:szCs w:val="22"/>
        </w:rPr>
      </w:pPr>
      <w:r w:rsidRPr="00156C56">
        <w:rPr>
          <w:rFonts w:asciiTheme="minorHAnsi" w:hAnsiTheme="minorHAnsi" w:cs="Lucida Sans Unicode"/>
          <w:b/>
          <w:sz w:val="22"/>
          <w:szCs w:val="22"/>
        </w:rPr>
        <w:t>Applicable when fixed price is greater than $1,000,000</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52.222-26</w:t>
      </w:r>
      <w:r w:rsidRPr="00156C56">
        <w:rPr>
          <w:rFonts w:asciiTheme="minorHAnsi" w:hAnsiTheme="minorHAnsi" w:cs="Lucida Sans Unicode"/>
          <w:color w:val="000000"/>
        </w:rPr>
        <w:tab/>
        <w:t xml:space="preserve">Equal Opportunity </w:t>
      </w:r>
      <w:proofErr w:type="spellStart"/>
      <w:r w:rsidRPr="00156C56">
        <w:rPr>
          <w:rFonts w:asciiTheme="minorHAnsi" w:hAnsiTheme="minorHAnsi" w:cs="Lucida Sans Unicode"/>
          <w:color w:val="000000"/>
        </w:rPr>
        <w:t>Preaward</w:t>
      </w:r>
      <w:proofErr w:type="spellEnd"/>
      <w:r w:rsidRPr="00156C56">
        <w:rPr>
          <w:rFonts w:asciiTheme="minorHAnsi" w:hAnsiTheme="minorHAnsi" w:cs="Lucida Sans Unicode"/>
          <w:color w:val="000000"/>
        </w:rPr>
        <w:t xml:space="preserve"> Clearance (Sept 2016)</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52.243-7</w:t>
      </w:r>
      <w:r w:rsidRPr="00156C56">
        <w:rPr>
          <w:rFonts w:asciiTheme="minorHAnsi" w:hAnsiTheme="minorHAnsi" w:cs="Lucida Sans Unicode"/>
          <w:color w:val="000000"/>
        </w:rPr>
        <w:tab/>
        <w:t>Notification of Changes (Apr 1984) (Note: Paragraph (b) - 30 days; paragraph (d) -60 days)</w:t>
      </w:r>
    </w:p>
    <w:p w:rsidR="00156C56" w:rsidRPr="00156C56" w:rsidRDefault="00156C56" w:rsidP="00156C56">
      <w:pPr>
        <w:shd w:val="clear" w:color="auto" w:fill="FFFFFF"/>
        <w:rPr>
          <w:rFonts w:asciiTheme="minorHAnsi" w:hAnsiTheme="minorHAnsi" w:cs="Lucida Sans Unicode"/>
          <w:lang w:val="en"/>
        </w:rPr>
      </w:pPr>
      <w:r w:rsidRPr="00156C56">
        <w:rPr>
          <w:rFonts w:asciiTheme="minorHAnsi" w:hAnsiTheme="minorHAnsi" w:cs="Lucida Sans Unicode"/>
          <w:lang w:val="en"/>
        </w:rPr>
        <w:t> </w:t>
      </w:r>
    </w:p>
    <w:p w:rsidR="00156C56" w:rsidRPr="00156C56" w:rsidRDefault="00156C56" w:rsidP="00156C56">
      <w:pPr>
        <w:rPr>
          <w:rFonts w:asciiTheme="minorHAnsi" w:hAnsiTheme="minorHAnsi" w:cs="Lucida Sans Unicode"/>
          <w:b/>
          <w:sz w:val="22"/>
          <w:szCs w:val="22"/>
        </w:rPr>
      </w:pPr>
      <w:r w:rsidRPr="00156C56">
        <w:rPr>
          <w:rFonts w:asciiTheme="minorHAnsi" w:hAnsiTheme="minorHAnsi" w:cs="Lucida Sans Unicode"/>
          <w:b/>
          <w:sz w:val="22"/>
          <w:szCs w:val="22"/>
        </w:rPr>
        <w:t>Applicable when fixed price is greater than $5,000,000</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52.203-13</w:t>
      </w:r>
      <w:r w:rsidRPr="00156C56">
        <w:rPr>
          <w:rFonts w:asciiTheme="minorHAnsi" w:hAnsiTheme="minorHAnsi" w:cs="Lucida Sans Unicode"/>
          <w:color w:val="000000"/>
        </w:rPr>
        <w:tab/>
        <w:t>Contractor Code of Business Ethics and Conduct (Apr 2010)</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52.203-14</w:t>
      </w:r>
      <w:r w:rsidRPr="00156C56">
        <w:rPr>
          <w:rFonts w:asciiTheme="minorHAnsi" w:hAnsiTheme="minorHAnsi" w:cs="Lucida Sans Unicode"/>
          <w:color w:val="000000"/>
        </w:rPr>
        <w:tab/>
        <w:t>Display of Hotline Posters (Dec 2007)</w:t>
      </w:r>
    </w:p>
    <w:p w:rsidR="00156C56" w:rsidRPr="00156C56" w:rsidRDefault="00156C56" w:rsidP="00156C56">
      <w:pPr>
        <w:tabs>
          <w:tab w:val="left" w:pos="1440"/>
        </w:tabs>
        <w:rPr>
          <w:rFonts w:asciiTheme="minorHAnsi" w:hAnsiTheme="minorHAnsi" w:cs="Lucida Sans Unicode"/>
          <w:color w:val="000000"/>
        </w:rPr>
      </w:pPr>
      <w:r w:rsidRPr="00156C56">
        <w:rPr>
          <w:rFonts w:asciiTheme="minorHAnsi" w:hAnsiTheme="minorHAnsi" w:cs="Lucida Sans Unicode"/>
          <w:color w:val="000000"/>
        </w:rPr>
        <w:t>252.203-7002</w:t>
      </w:r>
      <w:r w:rsidRPr="00156C56">
        <w:rPr>
          <w:rFonts w:asciiTheme="minorHAnsi" w:hAnsiTheme="minorHAnsi" w:cs="Lucida Sans Unicode"/>
          <w:color w:val="000000"/>
        </w:rPr>
        <w:tab/>
        <w:t>Display of DOD Hotline Poster (Dec 1991)</w:t>
      </w:r>
    </w:p>
    <w:p w:rsidR="00156C56" w:rsidRPr="00156C56" w:rsidRDefault="00156C56" w:rsidP="00156C56">
      <w:pPr>
        <w:rPr>
          <w:rFonts w:asciiTheme="minorHAnsi" w:hAnsiTheme="minorHAnsi"/>
        </w:rPr>
      </w:pPr>
    </w:p>
    <w:p w:rsidR="00156C56" w:rsidRPr="00156C56" w:rsidRDefault="00156C56" w:rsidP="00156C56">
      <w:pPr>
        <w:rPr>
          <w:rFonts w:asciiTheme="minorHAnsi" w:hAnsiTheme="minorHAnsi"/>
        </w:rPr>
      </w:pPr>
    </w:p>
    <w:p w:rsidR="00156C56" w:rsidRPr="00156C56" w:rsidRDefault="00156C56" w:rsidP="00156C56">
      <w:pPr>
        <w:rPr>
          <w:rFonts w:asciiTheme="minorHAnsi" w:hAnsiTheme="minorHAnsi"/>
        </w:rPr>
      </w:pPr>
    </w:p>
    <w:p w:rsidR="00156C56" w:rsidRPr="00156C56" w:rsidRDefault="00156C56" w:rsidP="00156C56">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Theme="minorHAnsi" w:hAnsiTheme="minorHAnsi"/>
          <w:sz w:val="16"/>
        </w:rPr>
      </w:pPr>
    </w:p>
    <w:p w:rsidR="00156C56" w:rsidRPr="00156C56" w:rsidRDefault="00156C56" w:rsidP="00156C56">
      <w:pPr>
        <w:rPr>
          <w:rFonts w:asciiTheme="minorHAnsi" w:hAnsiTheme="minorHAnsi"/>
        </w:rPr>
      </w:pPr>
    </w:p>
    <w:p w:rsidR="00156C56" w:rsidRPr="00156C56" w:rsidRDefault="00156C56" w:rsidP="00156C56">
      <w:pPr>
        <w:rPr>
          <w:rFonts w:asciiTheme="minorHAnsi" w:hAnsiTheme="minorHAnsi"/>
        </w:rPr>
      </w:pP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1.0</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TERMINATION OF CONTRACT: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This Agreement may be terminated in whole or in part in writing by either party provided that no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such termination may be effected unless the other party is given not less than thirty (30) days written notice of intent to 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erminate.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Final payment will be</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adjusted to reflect actual work completed.</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2.0</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CHANGES: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The University may, from time to time, request changes in the scope of services to be performed by the Contractor in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this Agreement. These changes, including any increase or decrease in the amount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of compensation which are mutually agreed upon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by and between both parties, shall be incorporated in written modifications to this Agreement.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3.0</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NONDISCRIMINATION IN EMPLOYMENT: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In connection with the performance of work under the Agreement, the Contra</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ctor agrees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not to discriminate against any employee or applicant for employment because of age, race, religion, color, handicap, sex, ph</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ysical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condition, sexual orientation, national origin, or developmental disability as defined in Wisconsin Statutes s.5</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1.01(5). This provision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shall include, but not be limited to, the following: employment, upgrading, demotion or transfer; recruitment or recruitment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advertising;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layoff or termination; rates of pay or other form of compensation; and selection for trainin</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g, including apprenticeship. The Contractor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further agrees to take affirmative action to ensure equal employment opportunities for persons with disabilities. The Contra</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ctor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agrees to post in conspicuous place, available for employees and applicants for e</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mployment notices to be provided by the contracting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officer setting forth the provisions of the nondiscrimination clause.</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4.0</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EXAMINATION OF RECORDS</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 All records incurred under this Agreement are subject to audit by the University and/or the cognizant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fe</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deral audit agency. The Contractor agrees to give government auditors access to its records where necessary to support costs</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relating to this contract.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5.0</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INTELLECTUAL PROPERTY: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he Contractor warrants that to the best of its knowledge all materials furnished and used are its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own original material or material which they have obtained permission to use for the purposes of this Agreement.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The Contractor and the University agree 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hat any data, inventions, discoveries and/or deliverables the Contractor generates during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the performance of this Agreement shall be the property of, and belong to, the Contractor. The Contractor grants the Universi</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ty to a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royalty</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free, non</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exclusive, perp</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etual license to use the deliverables provided under this Agreement for internal research and training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purposes. The University understands and acknowledges that the Contractor, through its employees, has knowledge, experience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and expertise in performing w</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ork and analysis of the type to be provided under this Agreement, which has been acquired over a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substantial number of years prior to entering into this Agreement (“Contractor’s Background Intellectual Property”). The Cont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ractor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shall retain all rights to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such Contractor Background Intellectual Property. Nothing in this Agreement shall confer any right to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Contractor (UNM</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to</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acquire by assignment or license, exclusive ownership or use of Contractor’s Background Intellectual Property.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6.0</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PUBLICATION REQU</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IREMENTS: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Any publication resulting from this Agreement must include the following acknowledgement of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support: “This material is based upon work supported by....” The University and/or the sponsoring government agency reserve a</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royalty</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free, nonexclusive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and irrevocable License to reproduce, publish, otherwise use and to authorize others to use the work for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government purposes.</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7.0</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LIABILITY: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The Contractor shall save, keep harmless and defend The State of Wisconsin, The Board of Regents of The Universit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y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of Wisconsin System and all of its officers, employees and agents against any and all liability claims, costs of whatever kin</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d and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nature, for injury to or death of any person or persons, and for loss or damage to any property (state or other) occurring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in connection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with or in any way incidental to or arising out of the services performed under this Agreement.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8.0</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INSURANCE: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The Contractor performing services to the University shall: 1) Maintain</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worker's compensation insurance as required</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by Wisconsin</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Statutes for all employees engaged in the work; 2) Maintain all appropriate insurance, including auto liability, if using a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vehicle in the performance of services under this agreement; and 3) Maintain commercial general liability insurance against a</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ny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cla</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im(s) which might occur in carrying out this Agreement. Minimum coverage shall be one million dollars ($1,000,000) liability</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for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bodily injury and property damage including products liability and completed operations. Contractor shall add the Board of R</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e</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gents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of the University of Wisconsin System, its officers, agents and employees on behalf of the UW institution as an additional in</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sured for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liability coverage.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Upon request by the University, the Contractor is required to provide a Certificate of Insu</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rance, from an insurance company licensed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to do business in the State of Wisconsin, with a minimum AM Best rating of A</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 and signed by an authorized agent. A minimum 60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day cancellation notice is desired.</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9.0</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EMPLOYMENT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The Contractor, its officers, ag</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ents and employees (if applicable), in the performance of this Agreement shall act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in the capacity of an Independent Contractor and not as an officer, employee or agent of the University. Contractor agrees 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hat it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shall take such steps as may be necessary</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to ensure that any subcontractor or contractor shall be deemed to be an independent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contractor and will not be considered or permitted to be an agent, servant, joint venturer or partner of the University.</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10.0</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ENTIRE AGREEMENT:</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This Agreement represents the entire agreement between the parties with respect to the subject matter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hereof and supersedes any prior or contemporaneous agreement or understanding, whether in writing or oral.</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11.0</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APPLICABLE LAW:</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This Agreement shall b</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e construed under the laws of the State of Wisconsin Jurisdiction and venue for any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disputes under this agreement shall be in Dane County, Wisconsin. The Contractor shall at all times comply with and observe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all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federal and state laws, local laws, ordinan</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 xml:space="preserve">ces and regulations which are in effect during the period of this contract and which in any </w:t>
      </w:r>
    </w:p>
    <w:p w:rsidR="003113E4" w:rsidRPr="003113E4" w:rsidRDefault="003113E4" w:rsidP="003113E4">
      <w:pPr>
        <w:shd w:val="clear" w:color="auto" w:fill="FFFFFF"/>
        <w:rPr>
          <w:rFonts w:ascii="Arial" w:hAnsi="Arial" w:cs="Arial"/>
          <w:vanish/>
          <w:color w:val="494949"/>
          <w:sz w:val="22"/>
          <w:szCs w:val="22"/>
        </w:rPr>
      </w:pPr>
      <w:r w:rsidRPr="003113E4">
        <w:rPr>
          <w:rFonts w:ascii="Arial" w:hAnsi="Arial" w:cs="Arial"/>
          <w:vanish/>
          <w:color w:val="494949"/>
          <w:sz w:val="22"/>
          <w:szCs w:val="22"/>
        </w:rPr>
        <w:t>manner affect the work or its conduct.</w:t>
      </w:r>
    </w:p>
    <w:p w:rsidR="006D61A6" w:rsidRPr="00A16EFA" w:rsidRDefault="006D61A6" w:rsidP="00156C56">
      <w:pPr>
        <w:rPr>
          <w:rFonts w:asciiTheme="minorHAnsi" w:hAnsiTheme="minorHAnsi" w:cs="Lucida Sans Unicode"/>
          <w:color w:val="000000"/>
        </w:rPr>
      </w:pPr>
    </w:p>
    <w:p w:rsidR="009E0839" w:rsidRPr="00862862" w:rsidRDefault="009E0839" w:rsidP="006D61A6"/>
    <w:sectPr w:rsidR="009E0839" w:rsidRPr="00862862" w:rsidSect="006562EB">
      <w:headerReference w:type="first" r:id="rId17"/>
      <w:footnotePr>
        <w:numRestart w:val="eachSect"/>
      </w:footnotePr>
      <w:pgSz w:w="12240" w:h="15840" w:code="1"/>
      <w:pgMar w:top="720" w:right="1008" w:bottom="720" w:left="720" w:header="432" w:footer="2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4D" w:rsidRDefault="0015524D">
      <w:r>
        <w:separator/>
      </w:r>
    </w:p>
  </w:endnote>
  <w:endnote w:type="continuationSeparator" w:id="0">
    <w:p w:rsidR="0015524D" w:rsidRDefault="0015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4D" w:rsidRDefault="0015524D">
      <w:r>
        <w:separator/>
      </w:r>
    </w:p>
  </w:footnote>
  <w:footnote w:type="continuationSeparator" w:id="0">
    <w:p w:rsidR="0015524D" w:rsidRDefault="0015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0E" w:rsidRDefault="005F5163">
    <w:pPr>
      <w:pStyle w:val="Header"/>
    </w:pPr>
    <w:r>
      <w:rPr>
        <w:noProof/>
      </w:rPr>
      <w:drawing>
        <wp:anchor distT="0" distB="0" distL="114300" distR="114300" simplePos="0" relativeHeight="251657728" behindDoc="1" locked="0" layoutInCell="1" allowOverlap="0">
          <wp:simplePos x="0" y="0"/>
          <wp:positionH relativeFrom="page">
            <wp:align>center</wp:align>
          </wp:positionH>
          <wp:positionV relativeFrom="page">
            <wp:posOffset>59055</wp:posOffset>
          </wp:positionV>
          <wp:extent cx="2261235" cy="1311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2500"/>
                  <a:stretch>
                    <a:fillRect/>
                  </a:stretch>
                </pic:blipFill>
                <pic:spPr bwMode="auto">
                  <a:xfrm>
                    <a:off x="0" y="0"/>
                    <a:ext cx="226123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47224"/>
    <w:multiLevelType w:val="multilevel"/>
    <w:tmpl w:val="24FE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5A57A0"/>
    <w:multiLevelType w:val="hybridMultilevel"/>
    <w:tmpl w:val="13ECB78C"/>
    <w:lvl w:ilvl="0" w:tplc="6E342CB8">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3E493892"/>
    <w:multiLevelType w:val="hybridMultilevel"/>
    <w:tmpl w:val="C28608AA"/>
    <w:lvl w:ilvl="0" w:tplc="BAC00C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63"/>
    <w:rsid w:val="000228E9"/>
    <w:rsid w:val="000560D7"/>
    <w:rsid w:val="00061BD9"/>
    <w:rsid w:val="00063930"/>
    <w:rsid w:val="000651D8"/>
    <w:rsid w:val="0007040B"/>
    <w:rsid w:val="0009583A"/>
    <w:rsid w:val="000A7177"/>
    <w:rsid w:val="000B280B"/>
    <w:rsid w:val="000F155F"/>
    <w:rsid w:val="000F575E"/>
    <w:rsid w:val="000F62C2"/>
    <w:rsid w:val="001200FE"/>
    <w:rsid w:val="00123DFC"/>
    <w:rsid w:val="0013472A"/>
    <w:rsid w:val="00147D1F"/>
    <w:rsid w:val="001504C6"/>
    <w:rsid w:val="00152A8C"/>
    <w:rsid w:val="0015524D"/>
    <w:rsid w:val="00156C56"/>
    <w:rsid w:val="00166385"/>
    <w:rsid w:val="001663C4"/>
    <w:rsid w:val="001B0238"/>
    <w:rsid w:val="001B0801"/>
    <w:rsid w:val="001B0B96"/>
    <w:rsid w:val="001B3FB1"/>
    <w:rsid w:val="001B4740"/>
    <w:rsid w:val="001C26F7"/>
    <w:rsid w:val="001C2F01"/>
    <w:rsid w:val="001F781D"/>
    <w:rsid w:val="0022175F"/>
    <w:rsid w:val="00231FA2"/>
    <w:rsid w:val="00267334"/>
    <w:rsid w:val="0029581F"/>
    <w:rsid w:val="002B3D01"/>
    <w:rsid w:val="002C60AC"/>
    <w:rsid w:val="002D5BBC"/>
    <w:rsid w:val="002E2286"/>
    <w:rsid w:val="002E3760"/>
    <w:rsid w:val="002E71D1"/>
    <w:rsid w:val="00306819"/>
    <w:rsid w:val="00306F90"/>
    <w:rsid w:val="003113E4"/>
    <w:rsid w:val="00324C95"/>
    <w:rsid w:val="00327809"/>
    <w:rsid w:val="00337B13"/>
    <w:rsid w:val="00393EDF"/>
    <w:rsid w:val="003977A0"/>
    <w:rsid w:val="003A1BF0"/>
    <w:rsid w:val="003B0690"/>
    <w:rsid w:val="003B617C"/>
    <w:rsid w:val="003C482B"/>
    <w:rsid w:val="003E0FE2"/>
    <w:rsid w:val="003E57A5"/>
    <w:rsid w:val="003F06AB"/>
    <w:rsid w:val="003F296C"/>
    <w:rsid w:val="003F4ACA"/>
    <w:rsid w:val="00413257"/>
    <w:rsid w:val="004201C9"/>
    <w:rsid w:val="004228AF"/>
    <w:rsid w:val="00433184"/>
    <w:rsid w:val="004439B8"/>
    <w:rsid w:val="00463811"/>
    <w:rsid w:val="0047764B"/>
    <w:rsid w:val="004A3295"/>
    <w:rsid w:val="004C2C73"/>
    <w:rsid w:val="004D00E6"/>
    <w:rsid w:val="004D106A"/>
    <w:rsid w:val="004D535F"/>
    <w:rsid w:val="004D6075"/>
    <w:rsid w:val="004D6A04"/>
    <w:rsid w:val="004E19FC"/>
    <w:rsid w:val="004F27C9"/>
    <w:rsid w:val="0050473D"/>
    <w:rsid w:val="005234C6"/>
    <w:rsid w:val="0054474F"/>
    <w:rsid w:val="00561006"/>
    <w:rsid w:val="00563391"/>
    <w:rsid w:val="00570CB6"/>
    <w:rsid w:val="005865CD"/>
    <w:rsid w:val="005906A6"/>
    <w:rsid w:val="00590F25"/>
    <w:rsid w:val="00591038"/>
    <w:rsid w:val="005B65AB"/>
    <w:rsid w:val="005C5F32"/>
    <w:rsid w:val="005F5163"/>
    <w:rsid w:val="005F533C"/>
    <w:rsid w:val="006207A2"/>
    <w:rsid w:val="0062088E"/>
    <w:rsid w:val="00637437"/>
    <w:rsid w:val="00642306"/>
    <w:rsid w:val="006562EB"/>
    <w:rsid w:val="006579EF"/>
    <w:rsid w:val="00673D5A"/>
    <w:rsid w:val="00686D31"/>
    <w:rsid w:val="006D4881"/>
    <w:rsid w:val="006D533D"/>
    <w:rsid w:val="006D61A6"/>
    <w:rsid w:val="006E06F1"/>
    <w:rsid w:val="006E1C91"/>
    <w:rsid w:val="006E2CAF"/>
    <w:rsid w:val="006F13A7"/>
    <w:rsid w:val="006F7A8C"/>
    <w:rsid w:val="007125E9"/>
    <w:rsid w:val="007157D9"/>
    <w:rsid w:val="00734428"/>
    <w:rsid w:val="00752061"/>
    <w:rsid w:val="007555CA"/>
    <w:rsid w:val="00756CDD"/>
    <w:rsid w:val="00763587"/>
    <w:rsid w:val="00784E4F"/>
    <w:rsid w:val="00792B50"/>
    <w:rsid w:val="007A467F"/>
    <w:rsid w:val="007A5A75"/>
    <w:rsid w:val="007B1291"/>
    <w:rsid w:val="007B3FFD"/>
    <w:rsid w:val="007B5963"/>
    <w:rsid w:val="007C6D70"/>
    <w:rsid w:val="0080470E"/>
    <w:rsid w:val="00820953"/>
    <w:rsid w:val="008222EC"/>
    <w:rsid w:val="00824A3B"/>
    <w:rsid w:val="00825F6E"/>
    <w:rsid w:val="00830A56"/>
    <w:rsid w:val="00841184"/>
    <w:rsid w:val="00842668"/>
    <w:rsid w:val="008462E2"/>
    <w:rsid w:val="00862862"/>
    <w:rsid w:val="00863366"/>
    <w:rsid w:val="00866FBF"/>
    <w:rsid w:val="008C02EB"/>
    <w:rsid w:val="008C365F"/>
    <w:rsid w:val="008D5560"/>
    <w:rsid w:val="008E0A25"/>
    <w:rsid w:val="008E6B7F"/>
    <w:rsid w:val="008F3623"/>
    <w:rsid w:val="0091263E"/>
    <w:rsid w:val="0091710E"/>
    <w:rsid w:val="00922C2C"/>
    <w:rsid w:val="00925C4A"/>
    <w:rsid w:val="009359BD"/>
    <w:rsid w:val="00952704"/>
    <w:rsid w:val="0095662A"/>
    <w:rsid w:val="009B7EDE"/>
    <w:rsid w:val="009D2D50"/>
    <w:rsid w:val="009E0839"/>
    <w:rsid w:val="00A00D13"/>
    <w:rsid w:val="00A048E8"/>
    <w:rsid w:val="00A07265"/>
    <w:rsid w:val="00A312EA"/>
    <w:rsid w:val="00A6342C"/>
    <w:rsid w:val="00A67633"/>
    <w:rsid w:val="00A95B05"/>
    <w:rsid w:val="00AA4BC4"/>
    <w:rsid w:val="00AC045F"/>
    <w:rsid w:val="00AC2264"/>
    <w:rsid w:val="00AF0ACD"/>
    <w:rsid w:val="00B03912"/>
    <w:rsid w:val="00B4225D"/>
    <w:rsid w:val="00B50716"/>
    <w:rsid w:val="00B712CB"/>
    <w:rsid w:val="00B86AC0"/>
    <w:rsid w:val="00B91AB8"/>
    <w:rsid w:val="00BA343D"/>
    <w:rsid w:val="00BA6C6B"/>
    <w:rsid w:val="00BB20B0"/>
    <w:rsid w:val="00BC1CFC"/>
    <w:rsid w:val="00BD799A"/>
    <w:rsid w:val="00BE19E4"/>
    <w:rsid w:val="00BE284F"/>
    <w:rsid w:val="00C36FB1"/>
    <w:rsid w:val="00C52CD1"/>
    <w:rsid w:val="00C64398"/>
    <w:rsid w:val="00C65A4D"/>
    <w:rsid w:val="00C76824"/>
    <w:rsid w:val="00CA6743"/>
    <w:rsid w:val="00CC488F"/>
    <w:rsid w:val="00CE3DC5"/>
    <w:rsid w:val="00CF11E3"/>
    <w:rsid w:val="00D01AE0"/>
    <w:rsid w:val="00D156D4"/>
    <w:rsid w:val="00D24E22"/>
    <w:rsid w:val="00D26F59"/>
    <w:rsid w:val="00D407C7"/>
    <w:rsid w:val="00D676DD"/>
    <w:rsid w:val="00D7722F"/>
    <w:rsid w:val="00D90ADA"/>
    <w:rsid w:val="00DC23A9"/>
    <w:rsid w:val="00DD10A3"/>
    <w:rsid w:val="00DD2D60"/>
    <w:rsid w:val="00E01807"/>
    <w:rsid w:val="00E15828"/>
    <w:rsid w:val="00E21157"/>
    <w:rsid w:val="00E307CC"/>
    <w:rsid w:val="00E44330"/>
    <w:rsid w:val="00E71424"/>
    <w:rsid w:val="00E760AA"/>
    <w:rsid w:val="00E80C5F"/>
    <w:rsid w:val="00E927FF"/>
    <w:rsid w:val="00EA086B"/>
    <w:rsid w:val="00EA7DB5"/>
    <w:rsid w:val="00EB489B"/>
    <w:rsid w:val="00EB4966"/>
    <w:rsid w:val="00EB5C40"/>
    <w:rsid w:val="00ED4299"/>
    <w:rsid w:val="00F2776F"/>
    <w:rsid w:val="00F31FBC"/>
    <w:rsid w:val="00F417FE"/>
    <w:rsid w:val="00F53C93"/>
    <w:rsid w:val="00F53D8D"/>
    <w:rsid w:val="00F614DE"/>
    <w:rsid w:val="00F67C70"/>
    <w:rsid w:val="00F77193"/>
    <w:rsid w:val="00F86417"/>
    <w:rsid w:val="00F9194C"/>
    <w:rsid w:val="00F92A78"/>
    <w:rsid w:val="00FC616B"/>
    <w:rsid w:val="00FD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F3A28D5B-48E7-4FE0-8017-7D0913B8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ms Rmn" w:hAnsi="Tms Rmn"/>
    </w:rPr>
  </w:style>
  <w:style w:type="paragraph" w:styleId="Heading1">
    <w:name w:val="heading 1"/>
    <w:basedOn w:val="Normal"/>
    <w:next w:val="Normal"/>
    <w:link w:val="Heading1Char"/>
    <w:qFormat/>
    <w:pPr>
      <w:keepNext/>
      <w:tabs>
        <w:tab w:val="left" w:pos="936"/>
        <w:tab w:val="left" w:pos="1656"/>
        <w:tab w:val="left" w:pos="2376"/>
        <w:tab w:val="left" w:pos="3096"/>
        <w:tab w:val="left" w:pos="3816"/>
        <w:tab w:val="left" w:pos="4536"/>
        <w:tab w:val="left" w:pos="5256"/>
        <w:tab w:val="left" w:pos="5976"/>
        <w:tab w:val="left" w:pos="6696"/>
        <w:tab w:val="left" w:pos="7416"/>
        <w:tab w:val="left" w:pos="8280"/>
        <w:tab w:val="left" w:pos="9144"/>
        <w:tab w:val="left" w:pos="10260"/>
        <w:tab w:val="left" w:pos="10872"/>
      </w:tabs>
      <w:spacing w:line="240" w:lineRule="exact"/>
      <w:jc w:val="center"/>
      <w:outlineLvl w:val="0"/>
    </w:pPr>
    <w:rPr>
      <w:rFonts w:ascii="Helvetica" w:hAnsi="Helvetica"/>
      <w:b/>
      <w:sz w:val="24"/>
    </w:rPr>
  </w:style>
  <w:style w:type="paragraph" w:styleId="Heading2">
    <w:name w:val="heading 2"/>
    <w:basedOn w:val="Normal"/>
    <w:next w:val="Normal"/>
    <w:link w:val="Heading2Char"/>
    <w:qFormat/>
    <w:pPr>
      <w:keepNext/>
      <w:tabs>
        <w:tab w:val="left" w:pos="936"/>
        <w:tab w:val="left" w:pos="1656"/>
        <w:tab w:val="left" w:pos="2376"/>
        <w:tab w:val="left" w:pos="3096"/>
        <w:tab w:val="left" w:pos="3816"/>
        <w:tab w:val="left" w:pos="4536"/>
        <w:tab w:val="left" w:pos="5760"/>
        <w:tab w:val="left" w:pos="6696"/>
        <w:tab w:val="left" w:pos="7416"/>
        <w:tab w:val="left" w:pos="8280"/>
        <w:tab w:val="left" w:pos="9144"/>
        <w:tab w:val="left" w:pos="10350"/>
        <w:tab w:val="left" w:pos="10872"/>
      </w:tabs>
      <w:spacing w:line="240" w:lineRule="exact"/>
      <w:outlineLvl w:val="1"/>
    </w:pPr>
    <w:rPr>
      <w:rFonts w:ascii="Helvetica" w:hAnsi="Helvetica"/>
      <w:b/>
      <w:sz w:val="24"/>
    </w:rPr>
  </w:style>
  <w:style w:type="paragraph" w:styleId="Heading3">
    <w:name w:val="heading 3"/>
    <w:basedOn w:val="Normal"/>
    <w:next w:val="Normal"/>
    <w:link w:val="Heading3Char"/>
    <w:qFormat/>
    <w:pPr>
      <w:keepNext/>
      <w:tabs>
        <w:tab w:val="left" w:pos="5760"/>
        <w:tab w:val="left" w:pos="6696"/>
        <w:tab w:val="left" w:pos="7416"/>
        <w:tab w:val="left" w:pos="8280"/>
        <w:tab w:val="left" w:pos="9144"/>
        <w:tab w:val="left" w:pos="10350"/>
        <w:tab w:val="left" w:pos="10872"/>
      </w:tabs>
      <w:spacing w:line="240" w:lineRule="exact"/>
      <w:outlineLvl w:val="2"/>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link w:val="BodyTextChar"/>
    <w:rPr>
      <w:rFonts w:ascii="AvantGarde" w:hAnsi="AvantGarde"/>
      <w:snapToGrid w:val="0"/>
      <w:color w:val="000000"/>
      <w:sz w:val="24"/>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link w:val="TitleChar"/>
    <w:qFormat/>
    <w:pPr>
      <w:jc w:val="center"/>
    </w:pPr>
    <w:rPr>
      <w:rFonts w:ascii="Arial" w:hAnsi="Arial"/>
      <w:b/>
    </w:rPr>
  </w:style>
  <w:style w:type="paragraph" w:styleId="BalloonText">
    <w:name w:val="Balloon Text"/>
    <w:basedOn w:val="Normal"/>
    <w:semiHidden/>
    <w:rsid w:val="006207A2"/>
    <w:rPr>
      <w:rFonts w:ascii="Tahoma" w:hAnsi="Tahoma" w:cs="Tahoma"/>
      <w:sz w:val="16"/>
      <w:szCs w:val="16"/>
    </w:rPr>
  </w:style>
  <w:style w:type="table" w:styleId="TableGrid">
    <w:name w:val="Table Grid"/>
    <w:basedOn w:val="TableNormal"/>
    <w:rsid w:val="009B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3C93"/>
    <w:rPr>
      <w:color w:val="0000FF"/>
      <w:u w:val="single"/>
    </w:rPr>
  </w:style>
  <w:style w:type="paragraph" w:styleId="BodyTextIndent">
    <w:name w:val="Body Text Indent"/>
    <w:basedOn w:val="Normal"/>
    <w:link w:val="BodyTextIndentChar"/>
    <w:rsid w:val="00EB489B"/>
    <w:pPr>
      <w:spacing w:after="120"/>
      <w:ind w:left="360"/>
    </w:pPr>
  </w:style>
  <w:style w:type="character" w:styleId="FollowedHyperlink">
    <w:name w:val="FollowedHyperlink"/>
    <w:rsid w:val="004228AF"/>
    <w:rPr>
      <w:color w:val="800080"/>
      <w:u w:val="single"/>
    </w:rPr>
  </w:style>
  <w:style w:type="paragraph" w:styleId="PlainText">
    <w:name w:val="Plain Text"/>
    <w:basedOn w:val="Normal"/>
    <w:link w:val="PlainTextChar"/>
    <w:uiPriority w:val="99"/>
    <w:unhideWhenUsed/>
    <w:rsid w:val="00D26F59"/>
    <w:rPr>
      <w:rFonts w:ascii="Calibri" w:eastAsia="Calibri" w:hAnsi="Calibri" w:cs="Consolas"/>
      <w:sz w:val="22"/>
      <w:szCs w:val="21"/>
    </w:rPr>
  </w:style>
  <w:style w:type="character" w:customStyle="1" w:styleId="PlainTextChar">
    <w:name w:val="Plain Text Char"/>
    <w:link w:val="PlainText"/>
    <w:uiPriority w:val="99"/>
    <w:rsid w:val="00D26F59"/>
    <w:rPr>
      <w:rFonts w:ascii="Calibri" w:eastAsia="Calibri" w:hAnsi="Calibri" w:cs="Consolas"/>
      <w:sz w:val="22"/>
      <w:szCs w:val="21"/>
    </w:rPr>
  </w:style>
  <w:style w:type="paragraph" w:styleId="NormalWeb">
    <w:name w:val="Normal (Web)"/>
    <w:basedOn w:val="Normal"/>
    <w:uiPriority w:val="99"/>
    <w:unhideWhenUsed/>
    <w:rsid w:val="00BA6C6B"/>
    <w:pPr>
      <w:spacing w:before="100" w:beforeAutospacing="1" w:after="100" w:afterAutospacing="1" w:line="384" w:lineRule="atLeast"/>
    </w:pPr>
    <w:rPr>
      <w:rFonts w:ascii="Times New Roman" w:hAnsi="Times New Roman"/>
      <w:sz w:val="24"/>
      <w:szCs w:val="24"/>
    </w:rPr>
  </w:style>
  <w:style w:type="character" w:customStyle="1" w:styleId="Heading3Char">
    <w:name w:val="Heading 3 Char"/>
    <w:link w:val="Heading3"/>
    <w:rsid w:val="00F77193"/>
    <w:rPr>
      <w:rFonts w:ascii="Helvetica" w:hAnsi="Helvetica"/>
      <w:sz w:val="24"/>
    </w:rPr>
  </w:style>
  <w:style w:type="character" w:customStyle="1" w:styleId="Heading1Char">
    <w:name w:val="Heading 1 Char"/>
    <w:link w:val="Heading1"/>
    <w:rsid w:val="00841184"/>
    <w:rPr>
      <w:rFonts w:ascii="Helvetica" w:hAnsi="Helvetica"/>
      <w:b/>
      <w:sz w:val="24"/>
    </w:rPr>
  </w:style>
  <w:style w:type="character" w:customStyle="1" w:styleId="Heading2Char">
    <w:name w:val="Heading 2 Char"/>
    <w:link w:val="Heading2"/>
    <w:rsid w:val="00841184"/>
    <w:rPr>
      <w:rFonts w:ascii="Helvetica" w:hAnsi="Helvetica"/>
      <w:b/>
      <w:sz w:val="24"/>
    </w:rPr>
  </w:style>
  <w:style w:type="character" w:customStyle="1" w:styleId="BodyTextChar">
    <w:name w:val="Body Text Char"/>
    <w:link w:val="BodyText"/>
    <w:rsid w:val="00841184"/>
    <w:rPr>
      <w:rFonts w:ascii="AvantGarde" w:hAnsi="AvantGarde"/>
      <w:snapToGrid w:val="0"/>
      <w:color w:val="000000"/>
      <w:sz w:val="24"/>
    </w:rPr>
  </w:style>
  <w:style w:type="character" w:customStyle="1" w:styleId="TitleChar">
    <w:name w:val="Title Char"/>
    <w:link w:val="Title"/>
    <w:rsid w:val="00841184"/>
    <w:rPr>
      <w:rFonts w:ascii="Arial" w:hAnsi="Arial"/>
      <w:b/>
    </w:rPr>
  </w:style>
  <w:style w:type="character" w:customStyle="1" w:styleId="BodyTextIndentChar">
    <w:name w:val="Body Text Indent Char"/>
    <w:link w:val="BodyTextIndent"/>
    <w:rsid w:val="00841184"/>
    <w:rPr>
      <w:rFonts w:ascii="Tms Rmn" w:hAnsi="Tms Rmn"/>
    </w:rPr>
  </w:style>
  <w:style w:type="paragraph" w:styleId="ListParagraph">
    <w:name w:val="List Paragraph"/>
    <w:basedOn w:val="Normal"/>
    <w:uiPriority w:val="34"/>
    <w:qFormat/>
    <w:rsid w:val="00F53D8D"/>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2E22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9506">
      <w:bodyDiv w:val="1"/>
      <w:marLeft w:val="0"/>
      <w:marRight w:val="0"/>
      <w:marTop w:val="0"/>
      <w:marBottom w:val="0"/>
      <w:divBdr>
        <w:top w:val="none" w:sz="0" w:space="0" w:color="auto"/>
        <w:left w:val="none" w:sz="0" w:space="0" w:color="auto"/>
        <w:bottom w:val="none" w:sz="0" w:space="0" w:color="auto"/>
        <w:right w:val="none" w:sz="0" w:space="0" w:color="auto"/>
      </w:divBdr>
      <w:divsChild>
        <w:div w:id="1677465441">
          <w:marLeft w:val="0"/>
          <w:marRight w:val="0"/>
          <w:marTop w:val="0"/>
          <w:marBottom w:val="0"/>
          <w:divBdr>
            <w:top w:val="none" w:sz="0" w:space="0" w:color="auto"/>
            <w:left w:val="none" w:sz="0" w:space="0" w:color="auto"/>
            <w:bottom w:val="none" w:sz="0" w:space="0" w:color="auto"/>
            <w:right w:val="none" w:sz="0" w:space="0" w:color="auto"/>
          </w:divBdr>
          <w:divsChild>
            <w:div w:id="319307202">
              <w:marLeft w:val="0"/>
              <w:marRight w:val="0"/>
              <w:marTop w:val="900"/>
              <w:marBottom w:val="0"/>
              <w:divBdr>
                <w:top w:val="none" w:sz="0" w:space="0" w:color="auto"/>
                <w:left w:val="none" w:sz="0" w:space="0" w:color="auto"/>
                <w:bottom w:val="none" w:sz="0" w:space="0" w:color="auto"/>
                <w:right w:val="none" w:sz="0" w:space="0" w:color="auto"/>
              </w:divBdr>
              <w:divsChild>
                <w:div w:id="257830409">
                  <w:marLeft w:val="0"/>
                  <w:marRight w:val="0"/>
                  <w:marTop w:val="0"/>
                  <w:marBottom w:val="0"/>
                  <w:divBdr>
                    <w:top w:val="none" w:sz="0" w:space="0" w:color="auto"/>
                    <w:left w:val="none" w:sz="0" w:space="0" w:color="auto"/>
                    <w:bottom w:val="none" w:sz="0" w:space="0" w:color="auto"/>
                    <w:right w:val="none" w:sz="0" w:space="0" w:color="auto"/>
                  </w:divBdr>
                  <w:divsChild>
                    <w:div w:id="1280526845">
                      <w:marLeft w:val="0"/>
                      <w:marRight w:val="0"/>
                      <w:marTop w:val="0"/>
                      <w:marBottom w:val="0"/>
                      <w:divBdr>
                        <w:top w:val="none" w:sz="0" w:space="0" w:color="auto"/>
                        <w:left w:val="none" w:sz="0" w:space="0" w:color="auto"/>
                        <w:bottom w:val="none" w:sz="0" w:space="0" w:color="auto"/>
                        <w:right w:val="none" w:sz="0" w:space="0" w:color="auto"/>
                      </w:divBdr>
                      <w:divsChild>
                        <w:div w:id="647320777">
                          <w:marLeft w:val="0"/>
                          <w:marRight w:val="0"/>
                          <w:marTop w:val="0"/>
                          <w:marBottom w:val="0"/>
                          <w:divBdr>
                            <w:top w:val="none" w:sz="0" w:space="0" w:color="auto"/>
                            <w:left w:val="none" w:sz="0" w:space="0" w:color="auto"/>
                            <w:bottom w:val="none" w:sz="0" w:space="0" w:color="auto"/>
                            <w:right w:val="none" w:sz="0" w:space="0" w:color="auto"/>
                          </w:divBdr>
                          <w:divsChild>
                            <w:div w:id="1737245969">
                              <w:marLeft w:val="0"/>
                              <w:marRight w:val="0"/>
                              <w:marTop w:val="0"/>
                              <w:marBottom w:val="0"/>
                              <w:divBdr>
                                <w:top w:val="none" w:sz="0" w:space="0" w:color="auto"/>
                                <w:left w:val="none" w:sz="0" w:space="0" w:color="auto"/>
                                <w:bottom w:val="none" w:sz="0" w:space="0" w:color="auto"/>
                                <w:right w:val="none" w:sz="0" w:space="0" w:color="auto"/>
                              </w:divBdr>
                              <w:divsChild>
                                <w:div w:id="788744143">
                                  <w:marLeft w:val="0"/>
                                  <w:marRight w:val="0"/>
                                  <w:marTop w:val="0"/>
                                  <w:marBottom w:val="0"/>
                                  <w:divBdr>
                                    <w:top w:val="none" w:sz="0" w:space="0" w:color="auto"/>
                                    <w:left w:val="none" w:sz="0" w:space="0" w:color="auto"/>
                                    <w:bottom w:val="none" w:sz="0" w:space="0" w:color="auto"/>
                                    <w:right w:val="none" w:sz="0" w:space="0" w:color="auto"/>
                                  </w:divBdr>
                                  <w:divsChild>
                                    <w:div w:id="2009360492">
                                      <w:marLeft w:val="0"/>
                                      <w:marRight w:val="0"/>
                                      <w:marTop w:val="0"/>
                                      <w:marBottom w:val="0"/>
                                      <w:divBdr>
                                        <w:top w:val="none" w:sz="0" w:space="0" w:color="auto"/>
                                        <w:left w:val="none" w:sz="0" w:space="0" w:color="auto"/>
                                        <w:bottom w:val="none" w:sz="0" w:space="0" w:color="auto"/>
                                        <w:right w:val="none" w:sz="0" w:space="0" w:color="auto"/>
                                      </w:divBdr>
                                      <w:divsChild>
                                        <w:div w:id="531192821">
                                          <w:marLeft w:val="0"/>
                                          <w:marRight w:val="0"/>
                                          <w:marTop w:val="15"/>
                                          <w:marBottom w:val="0"/>
                                          <w:divBdr>
                                            <w:top w:val="none" w:sz="0" w:space="0" w:color="auto"/>
                                            <w:left w:val="none" w:sz="0" w:space="0" w:color="auto"/>
                                            <w:bottom w:val="none" w:sz="0" w:space="0" w:color="auto"/>
                                            <w:right w:val="none" w:sz="0" w:space="0" w:color="auto"/>
                                          </w:divBdr>
                                          <w:divsChild>
                                            <w:div w:id="1345400369">
                                              <w:marLeft w:val="0"/>
                                              <w:marRight w:val="0"/>
                                              <w:marTop w:val="0"/>
                                              <w:marBottom w:val="0"/>
                                              <w:divBdr>
                                                <w:top w:val="none" w:sz="0" w:space="0" w:color="auto"/>
                                                <w:left w:val="none" w:sz="0" w:space="0" w:color="auto"/>
                                                <w:bottom w:val="none" w:sz="0" w:space="0" w:color="auto"/>
                                                <w:right w:val="none" w:sz="0" w:space="0" w:color="auto"/>
                                              </w:divBdr>
                                              <w:divsChild>
                                                <w:div w:id="780804051">
                                                  <w:marLeft w:val="0"/>
                                                  <w:marRight w:val="0"/>
                                                  <w:marTop w:val="0"/>
                                                  <w:marBottom w:val="0"/>
                                                  <w:divBdr>
                                                    <w:top w:val="none" w:sz="0" w:space="0" w:color="auto"/>
                                                    <w:left w:val="none" w:sz="0" w:space="0" w:color="auto"/>
                                                    <w:bottom w:val="none" w:sz="0" w:space="0" w:color="auto"/>
                                                    <w:right w:val="none" w:sz="0" w:space="0" w:color="auto"/>
                                                  </w:divBdr>
                                                </w:div>
                                                <w:div w:id="1933732923">
                                                  <w:marLeft w:val="0"/>
                                                  <w:marRight w:val="0"/>
                                                  <w:marTop w:val="0"/>
                                                  <w:marBottom w:val="0"/>
                                                  <w:divBdr>
                                                    <w:top w:val="none" w:sz="0" w:space="0" w:color="auto"/>
                                                    <w:left w:val="none" w:sz="0" w:space="0" w:color="auto"/>
                                                    <w:bottom w:val="none" w:sz="0" w:space="0" w:color="auto"/>
                                                    <w:right w:val="none" w:sz="0" w:space="0" w:color="auto"/>
                                                  </w:divBdr>
                                                </w:div>
                                                <w:div w:id="683823808">
                                                  <w:marLeft w:val="0"/>
                                                  <w:marRight w:val="0"/>
                                                  <w:marTop w:val="0"/>
                                                  <w:marBottom w:val="0"/>
                                                  <w:divBdr>
                                                    <w:top w:val="none" w:sz="0" w:space="0" w:color="auto"/>
                                                    <w:left w:val="none" w:sz="0" w:space="0" w:color="auto"/>
                                                    <w:bottom w:val="none" w:sz="0" w:space="0" w:color="auto"/>
                                                    <w:right w:val="none" w:sz="0" w:space="0" w:color="auto"/>
                                                  </w:divBdr>
                                                </w:div>
                                                <w:div w:id="1109007558">
                                                  <w:marLeft w:val="0"/>
                                                  <w:marRight w:val="0"/>
                                                  <w:marTop w:val="0"/>
                                                  <w:marBottom w:val="0"/>
                                                  <w:divBdr>
                                                    <w:top w:val="none" w:sz="0" w:space="0" w:color="auto"/>
                                                    <w:left w:val="none" w:sz="0" w:space="0" w:color="auto"/>
                                                    <w:bottom w:val="none" w:sz="0" w:space="0" w:color="auto"/>
                                                    <w:right w:val="none" w:sz="0" w:space="0" w:color="auto"/>
                                                  </w:divBdr>
                                                </w:div>
                                                <w:div w:id="1693259045">
                                                  <w:marLeft w:val="0"/>
                                                  <w:marRight w:val="0"/>
                                                  <w:marTop w:val="0"/>
                                                  <w:marBottom w:val="0"/>
                                                  <w:divBdr>
                                                    <w:top w:val="none" w:sz="0" w:space="0" w:color="auto"/>
                                                    <w:left w:val="none" w:sz="0" w:space="0" w:color="auto"/>
                                                    <w:bottom w:val="none" w:sz="0" w:space="0" w:color="auto"/>
                                                    <w:right w:val="none" w:sz="0" w:space="0" w:color="auto"/>
                                                  </w:divBdr>
                                                </w:div>
                                                <w:div w:id="1256981964">
                                                  <w:marLeft w:val="0"/>
                                                  <w:marRight w:val="0"/>
                                                  <w:marTop w:val="0"/>
                                                  <w:marBottom w:val="0"/>
                                                  <w:divBdr>
                                                    <w:top w:val="none" w:sz="0" w:space="0" w:color="auto"/>
                                                    <w:left w:val="none" w:sz="0" w:space="0" w:color="auto"/>
                                                    <w:bottom w:val="none" w:sz="0" w:space="0" w:color="auto"/>
                                                    <w:right w:val="none" w:sz="0" w:space="0" w:color="auto"/>
                                                  </w:divBdr>
                                                </w:div>
                                                <w:div w:id="2038581785">
                                                  <w:marLeft w:val="0"/>
                                                  <w:marRight w:val="0"/>
                                                  <w:marTop w:val="0"/>
                                                  <w:marBottom w:val="0"/>
                                                  <w:divBdr>
                                                    <w:top w:val="none" w:sz="0" w:space="0" w:color="auto"/>
                                                    <w:left w:val="none" w:sz="0" w:space="0" w:color="auto"/>
                                                    <w:bottom w:val="none" w:sz="0" w:space="0" w:color="auto"/>
                                                    <w:right w:val="none" w:sz="0" w:space="0" w:color="auto"/>
                                                  </w:divBdr>
                                                </w:div>
                                                <w:div w:id="894241535">
                                                  <w:marLeft w:val="0"/>
                                                  <w:marRight w:val="0"/>
                                                  <w:marTop w:val="0"/>
                                                  <w:marBottom w:val="0"/>
                                                  <w:divBdr>
                                                    <w:top w:val="none" w:sz="0" w:space="0" w:color="auto"/>
                                                    <w:left w:val="none" w:sz="0" w:space="0" w:color="auto"/>
                                                    <w:bottom w:val="none" w:sz="0" w:space="0" w:color="auto"/>
                                                    <w:right w:val="none" w:sz="0" w:space="0" w:color="auto"/>
                                                  </w:divBdr>
                                                </w:div>
                                                <w:div w:id="1757628748">
                                                  <w:marLeft w:val="0"/>
                                                  <w:marRight w:val="0"/>
                                                  <w:marTop w:val="0"/>
                                                  <w:marBottom w:val="0"/>
                                                  <w:divBdr>
                                                    <w:top w:val="none" w:sz="0" w:space="0" w:color="auto"/>
                                                    <w:left w:val="none" w:sz="0" w:space="0" w:color="auto"/>
                                                    <w:bottom w:val="none" w:sz="0" w:space="0" w:color="auto"/>
                                                    <w:right w:val="none" w:sz="0" w:space="0" w:color="auto"/>
                                                  </w:divBdr>
                                                </w:div>
                                                <w:div w:id="15692104">
                                                  <w:marLeft w:val="0"/>
                                                  <w:marRight w:val="0"/>
                                                  <w:marTop w:val="0"/>
                                                  <w:marBottom w:val="0"/>
                                                  <w:divBdr>
                                                    <w:top w:val="none" w:sz="0" w:space="0" w:color="auto"/>
                                                    <w:left w:val="none" w:sz="0" w:space="0" w:color="auto"/>
                                                    <w:bottom w:val="none" w:sz="0" w:space="0" w:color="auto"/>
                                                    <w:right w:val="none" w:sz="0" w:space="0" w:color="auto"/>
                                                  </w:divBdr>
                                                </w:div>
                                                <w:div w:id="163907623">
                                                  <w:marLeft w:val="0"/>
                                                  <w:marRight w:val="0"/>
                                                  <w:marTop w:val="0"/>
                                                  <w:marBottom w:val="0"/>
                                                  <w:divBdr>
                                                    <w:top w:val="none" w:sz="0" w:space="0" w:color="auto"/>
                                                    <w:left w:val="none" w:sz="0" w:space="0" w:color="auto"/>
                                                    <w:bottom w:val="none" w:sz="0" w:space="0" w:color="auto"/>
                                                    <w:right w:val="none" w:sz="0" w:space="0" w:color="auto"/>
                                                  </w:divBdr>
                                                </w:div>
                                                <w:div w:id="983853326">
                                                  <w:marLeft w:val="0"/>
                                                  <w:marRight w:val="0"/>
                                                  <w:marTop w:val="0"/>
                                                  <w:marBottom w:val="0"/>
                                                  <w:divBdr>
                                                    <w:top w:val="none" w:sz="0" w:space="0" w:color="auto"/>
                                                    <w:left w:val="none" w:sz="0" w:space="0" w:color="auto"/>
                                                    <w:bottom w:val="none" w:sz="0" w:space="0" w:color="auto"/>
                                                    <w:right w:val="none" w:sz="0" w:space="0" w:color="auto"/>
                                                  </w:divBdr>
                                                </w:div>
                                                <w:div w:id="1958753913">
                                                  <w:marLeft w:val="0"/>
                                                  <w:marRight w:val="0"/>
                                                  <w:marTop w:val="0"/>
                                                  <w:marBottom w:val="0"/>
                                                  <w:divBdr>
                                                    <w:top w:val="none" w:sz="0" w:space="0" w:color="auto"/>
                                                    <w:left w:val="none" w:sz="0" w:space="0" w:color="auto"/>
                                                    <w:bottom w:val="none" w:sz="0" w:space="0" w:color="auto"/>
                                                    <w:right w:val="none" w:sz="0" w:space="0" w:color="auto"/>
                                                  </w:divBdr>
                                                </w:div>
                                                <w:div w:id="1650479726">
                                                  <w:marLeft w:val="0"/>
                                                  <w:marRight w:val="0"/>
                                                  <w:marTop w:val="0"/>
                                                  <w:marBottom w:val="0"/>
                                                  <w:divBdr>
                                                    <w:top w:val="none" w:sz="0" w:space="0" w:color="auto"/>
                                                    <w:left w:val="none" w:sz="0" w:space="0" w:color="auto"/>
                                                    <w:bottom w:val="none" w:sz="0" w:space="0" w:color="auto"/>
                                                    <w:right w:val="none" w:sz="0" w:space="0" w:color="auto"/>
                                                  </w:divBdr>
                                                </w:div>
                                                <w:div w:id="1790734934">
                                                  <w:marLeft w:val="0"/>
                                                  <w:marRight w:val="0"/>
                                                  <w:marTop w:val="0"/>
                                                  <w:marBottom w:val="0"/>
                                                  <w:divBdr>
                                                    <w:top w:val="none" w:sz="0" w:space="0" w:color="auto"/>
                                                    <w:left w:val="none" w:sz="0" w:space="0" w:color="auto"/>
                                                    <w:bottom w:val="none" w:sz="0" w:space="0" w:color="auto"/>
                                                    <w:right w:val="none" w:sz="0" w:space="0" w:color="auto"/>
                                                  </w:divBdr>
                                                </w:div>
                                                <w:div w:id="1760253810">
                                                  <w:marLeft w:val="0"/>
                                                  <w:marRight w:val="0"/>
                                                  <w:marTop w:val="0"/>
                                                  <w:marBottom w:val="0"/>
                                                  <w:divBdr>
                                                    <w:top w:val="none" w:sz="0" w:space="0" w:color="auto"/>
                                                    <w:left w:val="none" w:sz="0" w:space="0" w:color="auto"/>
                                                    <w:bottom w:val="none" w:sz="0" w:space="0" w:color="auto"/>
                                                    <w:right w:val="none" w:sz="0" w:space="0" w:color="auto"/>
                                                  </w:divBdr>
                                                </w:div>
                                                <w:div w:id="1078405556">
                                                  <w:marLeft w:val="0"/>
                                                  <w:marRight w:val="0"/>
                                                  <w:marTop w:val="0"/>
                                                  <w:marBottom w:val="0"/>
                                                  <w:divBdr>
                                                    <w:top w:val="none" w:sz="0" w:space="0" w:color="auto"/>
                                                    <w:left w:val="none" w:sz="0" w:space="0" w:color="auto"/>
                                                    <w:bottom w:val="none" w:sz="0" w:space="0" w:color="auto"/>
                                                    <w:right w:val="none" w:sz="0" w:space="0" w:color="auto"/>
                                                  </w:divBdr>
                                                </w:div>
                                                <w:div w:id="2076120349">
                                                  <w:marLeft w:val="0"/>
                                                  <w:marRight w:val="0"/>
                                                  <w:marTop w:val="0"/>
                                                  <w:marBottom w:val="0"/>
                                                  <w:divBdr>
                                                    <w:top w:val="none" w:sz="0" w:space="0" w:color="auto"/>
                                                    <w:left w:val="none" w:sz="0" w:space="0" w:color="auto"/>
                                                    <w:bottom w:val="none" w:sz="0" w:space="0" w:color="auto"/>
                                                    <w:right w:val="none" w:sz="0" w:space="0" w:color="auto"/>
                                                  </w:divBdr>
                                                </w:div>
                                                <w:div w:id="1968704484">
                                                  <w:marLeft w:val="0"/>
                                                  <w:marRight w:val="0"/>
                                                  <w:marTop w:val="0"/>
                                                  <w:marBottom w:val="0"/>
                                                  <w:divBdr>
                                                    <w:top w:val="none" w:sz="0" w:space="0" w:color="auto"/>
                                                    <w:left w:val="none" w:sz="0" w:space="0" w:color="auto"/>
                                                    <w:bottom w:val="none" w:sz="0" w:space="0" w:color="auto"/>
                                                    <w:right w:val="none" w:sz="0" w:space="0" w:color="auto"/>
                                                  </w:divBdr>
                                                </w:div>
                                                <w:div w:id="994534489">
                                                  <w:marLeft w:val="0"/>
                                                  <w:marRight w:val="0"/>
                                                  <w:marTop w:val="0"/>
                                                  <w:marBottom w:val="0"/>
                                                  <w:divBdr>
                                                    <w:top w:val="none" w:sz="0" w:space="0" w:color="auto"/>
                                                    <w:left w:val="none" w:sz="0" w:space="0" w:color="auto"/>
                                                    <w:bottom w:val="none" w:sz="0" w:space="0" w:color="auto"/>
                                                    <w:right w:val="none" w:sz="0" w:space="0" w:color="auto"/>
                                                  </w:divBdr>
                                                </w:div>
                                                <w:div w:id="1586916627">
                                                  <w:marLeft w:val="0"/>
                                                  <w:marRight w:val="0"/>
                                                  <w:marTop w:val="0"/>
                                                  <w:marBottom w:val="0"/>
                                                  <w:divBdr>
                                                    <w:top w:val="none" w:sz="0" w:space="0" w:color="auto"/>
                                                    <w:left w:val="none" w:sz="0" w:space="0" w:color="auto"/>
                                                    <w:bottom w:val="none" w:sz="0" w:space="0" w:color="auto"/>
                                                    <w:right w:val="none" w:sz="0" w:space="0" w:color="auto"/>
                                                  </w:divBdr>
                                                </w:div>
                                                <w:div w:id="225454590">
                                                  <w:marLeft w:val="0"/>
                                                  <w:marRight w:val="0"/>
                                                  <w:marTop w:val="0"/>
                                                  <w:marBottom w:val="0"/>
                                                  <w:divBdr>
                                                    <w:top w:val="none" w:sz="0" w:space="0" w:color="auto"/>
                                                    <w:left w:val="none" w:sz="0" w:space="0" w:color="auto"/>
                                                    <w:bottom w:val="none" w:sz="0" w:space="0" w:color="auto"/>
                                                    <w:right w:val="none" w:sz="0" w:space="0" w:color="auto"/>
                                                  </w:divBdr>
                                                </w:div>
                                                <w:div w:id="2095349590">
                                                  <w:marLeft w:val="0"/>
                                                  <w:marRight w:val="0"/>
                                                  <w:marTop w:val="0"/>
                                                  <w:marBottom w:val="0"/>
                                                  <w:divBdr>
                                                    <w:top w:val="none" w:sz="0" w:space="0" w:color="auto"/>
                                                    <w:left w:val="none" w:sz="0" w:space="0" w:color="auto"/>
                                                    <w:bottom w:val="none" w:sz="0" w:space="0" w:color="auto"/>
                                                    <w:right w:val="none" w:sz="0" w:space="0" w:color="auto"/>
                                                  </w:divBdr>
                                                </w:div>
                                                <w:div w:id="571044274">
                                                  <w:marLeft w:val="0"/>
                                                  <w:marRight w:val="0"/>
                                                  <w:marTop w:val="0"/>
                                                  <w:marBottom w:val="0"/>
                                                  <w:divBdr>
                                                    <w:top w:val="none" w:sz="0" w:space="0" w:color="auto"/>
                                                    <w:left w:val="none" w:sz="0" w:space="0" w:color="auto"/>
                                                    <w:bottom w:val="none" w:sz="0" w:space="0" w:color="auto"/>
                                                    <w:right w:val="none" w:sz="0" w:space="0" w:color="auto"/>
                                                  </w:divBdr>
                                                </w:div>
                                                <w:div w:id="1635211872">
                                                  <w:marLeft w:val="0"/>
                                                  <w:marRight w:val="0"/>
                                                  <w:marTop w:val="0"/>
                                                  <w:marBottom w:val="0"/>
                                                  <w:divBdr>
                                                    <w:top w:val="none" w:sz="0" w:space="0" w:color="auto"/>
                                                    <w:left w:val="none" w:sz="0" w:space="0" w:color="auto"/>
                                                    <w:bottom w:val="none" w:sz="0" w:space="0" w:color="auto"/>
                                                    <w:right w:val="none" w:sz="0" w:space="0" w:color="auto"/>
                                                  </w:divBdr>
                                                </w:div>
                                                <w:div w:id="1003776367">
                                                  <w:marLeft w:val="0"/>
                                                  <w:marRight w:val="0"/>
                                                  <w:marTop w:val="0"/>
                                                  <w:marBottom w:val="0"/>
                                                  <w:divBdr>
                                                    <w:top w:val="none" w:sz="0" w:space="0" w:color="auto"/>
                                                    <w:left w:val="none" w:sz="0" w:space="0" w:color="auto"/>
                                                    <w:bottom w:val="none" w:sz="0" w:space="0" w:color="auto"/>
                                                    <w:right w:val="none" w:sz="0" w:space="0" w:color="auto"/>
                                                  </w:divBdr>
                                                </w:div>
                                                <w:div w:id="1936016183">
                                                  <w:marLeft w:val="0"/>
                                                  <w:marRight w:val="0"/>
                                                  <w:marTop w:val="0"/>
                                                  <w:marBottom w:val="0"/>
                                                  <w:divBdr>
                                                    <w:top w:val="none" w:sz="0" w:space="0" w:color="auto"/>
                                                    <w:left w:val="none" w:sz="0" w:space="0" w:color="auto"/>
                                                    <w:bottom w:val="none" w:sz="0" w:space="0" w:color="auto"/>
                                                    <w:right w:val="none" w:sz="0" w:space="0" w:color="auto"/>
                                                  </w:divBdr>
                                                </w:div>
                                                <w:div w:id="1137603240">
                                                  <w:marLeft w:val="0"/>
                                                  <w:marRight w:val="0"/>
                                                  <w:marTop w:val="0"/>
                                                  <w:marBottom w:val="0"/>
                                                  <w:divBdr>
                                                    <w:top w:val="none" w:sz="0" w:space="0" w:color="auto"/>
                                                    <w:left w:val="none" w:sz="0" w:space="0" w:color="auto"/>
                                                    <w:bottom w:val="none" w:sz="0" w:space="0" w:color="auto"/>
                                                    <w:right w:val="none" w:sz="0" w:space="0" w:color="auto"/>
                                                  </w:divBdr>
                                                </w:div>
                                                <w:div w:id="1229657461">
                                                  <w:marLeft w:val="0"/>
                                                  <w:marRight w:val="0"/>
                                                  <w:marTop w:val="0"/>
                                                  <w:marBottom w:val="0"/>
                                                  <w:divBdr>
                                                    <w:top w:val="none" w:sz="0" w:space="0" w:color="auto"/>
                                                    <w:left w:val="none" w:sz="0" w:space="0" w:color="auto"/>
                                                    <w:bottom w:val="none" w:sz="0" w:space="0" w:color="auto"/>
                                                    <w:right w:val="none" w:sz="0" w:space="0" w:color="auto"/>
                                                  </w:divBdr>
                                                </w:div>
                                                <w:div w:id="810557599">
                                                  <w:marLeft w:val="0"/>
                                                  <w:marRight w:val="0"/>
                                                  <w:marTop w:val="0"/>
                                                  <w:marBottom w:val="0"/>
                                                  <w:divBdr>
                                                    <w:top w:val="none" w:sz="0" w:space="0" w:color="auto"/>
                                                    <w:left w:val="none" w:sz="0" w:space="0" w:color="auto"/>
                                                    <w:bottom w:val="none" w:sz="0" w:space="0" w:color="auto"/>
                                                    <w:right w:val="none" w:sz="0" w:space="0" w:color="auto"/>
                                                  </w:divBdr>
                                                </w:div>
                                                <w:div w:id="243994211">
                                                  <w:marLeft w:val="0"/>
                                                  <w:marRight w:val="0"/>
                                                  <w:marTop w:val="0"/>
                                                  <w:marBottom w:val="0"/>
                                                  <w:divBdr>
                                                    <w:top w:val="none" w:sz="0" w:space="0" w:color="auto"/>
                                                    <w:left w:val="none" w:sz="0" w:space="0" w:color="auto"/>
                                                    <w:bottom w:val="none" w:sz="0" w:space="0" w:color="auto"/>
                                                    <w:right w:val="none" w:sz="0" w:space="0" w:color="auto"/>
                                                  </w:divBdr>
                                                </w:div>
                                                <w:div w:id="1900818091">
                                                  <w:marLeft w:val="0"/>
                                                  <w:marRight w:val="0"/>
                                                  <w:marTop w:val="0"/>
                                                  <w:marBottom w:val="0"/>
                                                  <w:divBdr>
                                                    <w:top w:val="none" w:sz="0" w:space="0" w:color="auto"/>
                                                    <w:left w:val="none" w:sz="0" w:space="0" w:color="auto"/>
                                                    <w:bottom w:val="none" w:sz="0" w:space="0" w:color="auto"/>
                                                    <w:right w:val="none" w:sz="0" w:space="0" w:color="auto"/>
                                                  </w:divBdr>
                                                </w:div>
                                                <w:div w:id="1542668871">
                                                  <w:marLeft w:val="0"/>
                                                  <w:marRight w:val="0"/>
                                                  <w:marTop w:val="0"/>
                                                  <w:marBottom w:val="0"/>
                                                  <w:divBdr>
                                                    <w:top w:val="none" w:sz="0" w:space="0" w:color="auto"/>
                                                    <w:left w:val="none" w:sz="0" w:space="0" w:color="auto"/>
                                                    <w:bottom w:val="none" w:sz="0" w:space="0" w:color="auto"/>
                                                    <w:right w:val="none" w:sz="0" w:space="0" w:color="auto"/>
                                                  </w:divBdr>
                                                </w:div>
                                                <w:div w:id="1196966950">
                                                  <w:marLeft w:val="0"/>
                                                  <w:marRight w:val="0"/>
                                                  <w:marTop w:val="0"/>
                                                  <w:marBottom w:val="0"/>
                                                  <w:divBdr>
                                                    <w:top w:val="none" w:sz="0" w:space="0" w:color="auto"/>
                                                    <w:left w:val="none" w:sz="0" w:space="0" w:color="auto"/>
                                                    <w:bottom w:val="none" w:sz="0" w:space="0" w:color="auto"/>
                                                    <w:right w:val="none" w:sz="0" w:space="0" w:color="auto"/>
                                                  </w:divBdr>
                                                </w:div>
                                                <w:div w:id="2092848526">
                                                  <w:marLeft w:val="0"/>
                                                  <w:marRight w:val="0"/>
                                                  <w:marTop w:val="0"/>
                                                  <w:marBottom w:val="0"/>
                                                  <w:divBdr>
                                                    <w:top w:val="none" w:sz="0" w:space="0" w:color="auto"/>
                                                    <w:left w:val="none" w:sz="0" w:space="0" w:color="auto"/>
                                                    <w:bottom w:val="none" w:sz="0" w:space="0" w:color="auto"/>
                                                    <w:right w:val="none" w:sz="0" w:space="0" w:color="auto"/>
                                                  </w:divBdr>
                                                </w:div>
                                                <w:div w:id="928661597">
                                                  <w:marLeft w:val="0"/>
                                                  <w:marRight w:val="0"/>
                                                  <w:marTop w:val="0"/>
                                                  <w:marBottom w:val="0"/>
                                                  <w:divBdr>
                                                    <w:top w:val="none" w:sz="0" w:space="0" w:color="auto"/>
                                                    <w:left w:val="none" w:sz="0" w:space="0" w:color="auto"/>
                                                    <w:bottom w:val="none" w:sz="0" w:space="0" w:color="auto"/>
                                                    <w:right w:val="none" w:sz="0" w:space="0" w:color="auto"/>
                                                  </w:divBdr>
                                                </w:div>
                                                <w:div w:id="1458717716">
                                                  <w:marLeft w:val="0"/>
                                                  <w:marRight w:val="0"/>
                                                  <w:marTop w:val="0"/>
                                                  <w:marBottom w:val="0"/>
                                                  <w:divBdr>
                                                    <w:top w:val="none" w:sz="0" w:space="0" w:color="auto"/>
                                                    <w:left w:val="none" w:sz="0" w:space="0" w:color="auto"/>
                                                    <w:bottom w:val="none" w:sz="0" w:space="0" w:color="auto"/>
                                                    <w:right w:val="none" w:sz="0" w:space="0" w:color="auto"/>
                                                  </w:divBdr>
                                                </w:div>
                                                <w:div w:id="1647006935">
                                                  <w:marLeft w:val="0"/>
                                                  <w:marRight w:val="0"/>
                                                  <w:marTop w:val="0"/>
                                                  <w:marBottom w:val="0"/>
                                                  <w:divBdr>
                                                    <w:top w:val="none" w:sz="0" w:space="0" w:color="auto"/>
                                                    <w:left w:val="none" w:sz="0" w:space="0" w:color="auto"/>
                                                    <w:bottom w:val="none" w:sz="0" w:space="0" w:color="auto"/>
                                                    <w:right w:val="none" w:sz="0" w:space="0" w:color="auto"/>
                                                  </w:divBdr>
                                                </w:div>
                                                <w:div w:id="1479885739">
                                                  <w:marLeft w:val="0"/>
                                                  <w:marRight w:val="0"/>
                                                  <w:marTop w:val="0"/>
                                                  <w:marBottom w:val="0"/>
                                                  <w:divBdr>
                                                    <w:top w:val="none" w:sz="0" w:space="0" w:color="auto"/>
                                                    <w:left w:val="none" w:sz="0" w:space="0" w:color="auto"/>
                                                    <w:bottom w:val="none" w:sz="0" w:space="0" w:color="auto"/>
                                                    <w:right w:val="none" w:sz="0" w:space="0" w:color="auto"/>
                                                  </w:divBdr>
                                                </w:div>
                                                <w:div w:id="446042297">
                                                  <w:marLeft w:val="0"/>
                                                  <w:marRight w:val="0"/>
                                                  <w:marTop w:val="0"/>
                                                  <w:marBottom w:val="0"/>
                                                  <w:divBdr>
                                                    <w:top w:val="none" w:sz="0" w:space="0" w:color="auto"/>
                                                    <w:left w:val="none" w:sz="0" w:space="0" w:color="auto"/>
                                                    <w:bottom w:val="none" w:sz="0" w:space="0" w:color="auto"/>
                                                    <w:right w:val="none" w:sz="0" w:space="0" w:color="auto"/>
                                                  </w:divBdr>
                                                </w:div>
                                                <w:div w:id="547764857">
                                                  <w:marLeft w:val="0"/>
                                                  <w:marRight w:val="0"/>
                                                  <w:marTop w:val="0"/>
                                                  <w:marBottom w:val="0"/>
                                                  <w:divBdr>
                                                    <w:top w:val="none" w:sz="0" w:space="0" w:color="auto"/>
                                                    <w:left w:val="none" w:sz="0" w:space="0" w:color="auto"/>
                                                    <w:bottom w:val="none" w:sz="0" w:space="0" w:color="auto"/>
                                                    <w:right w:val="none" w:sz="0" w:space="0" w:color="auto"/>
                                                  </w:divBdr>
                                                </w:div>
                                                <w:div w:id="1507355187">
                                                  <w:marLeft w:val="0"/>
                                                  <w:marRight w:val="0"/>
                                                  <w:marTop w:val="0"/>
                                                  <w:marBottom w:val="0"/>
                                                  <w:divBdr>
                                                    <w:top w:val="none" w:sz="0" w:space="0" w:color="auto"/>
                                                    <w:left w:val="none" w:sz="0" w:space="0" w:color="auto"/>
                                                    <w:bottom w:val="none" w:sz="0" w:space="0" w:color="auto"/>
                                                    <w:right w:val="none" w:sz="0" w:space="0" w:color="auto"/>
                                                  </w:divBdr>
                                                </w:div>
                                                <w:div w:id="1393964600">
                                                  <w:marLeft w:val="0"/>
                                                  <w:marRight w:val="0"/>
                                                  <w:marTop w:val="0"/>
                                                  <w:marBottom w:val="0"/>
                                                  <w:divBdr>
                                                    <w:top w:val="none" w:sz="0" w:space="0" w:color="auto"/>
                                                    <w:left w:val="none" w:sz="0" w:space="0" w:color="auto"/>
                                                    <w:bottom w:val="none" w:sz="0" w:space="0" w:color="auto"/>
                                                    <w:right w:val="none" w:sz="0" w:space="0" w:color="auto"/>
                                                  </w:divBdr>
                                                </w:div>
                                                <w:div w:id="264269870">
                                                  <w:marLeft w:val="0"/>
                                                  <w:marRight w:val="0"/>
                                                  <w:marTop w:val="0"/>
                                                  <w:marBottom w:val="0"/>
                                                  <w:divBdr>
                                                    <w:top w:val="none" w:sz="0" w:space="0" w:color="auto"/>
                                                    <w:left w:val="none" w:sz="0" w:space="0" w:color="auto"/>
                                                    <w:bottom w:val="none" w:sz="0" w:space="0" w:color="auto"/>
                                                    <w:right w:val="none" w:sz="0" w:space="0" w:color="auto"/>
                                                  </w:divBdr>
                                                </w:div>
                                                <w:div w:id="1276017324">
                                                  <w:marLeft w:val="0"/>
                                                  <w:marRight w:val="0"/>
                                                  <w:marTop w:val="0"/>
                                                  <w:marBottom w:val="0"/>
                                                  <w:divBdr>
                                                    <w:top w:val="none" w:sz="0" w:space="0" w:color="auto"/>
                                                    <w:left w:val="none" w:sz="0" w:space="0" w:color="auto"/>
                                                    <w:bottom w:val="none" w:sz="0" w:space="0" w:color="auto"/>
                                                    <w:right w:val="none" w:sz="0" w:space="0" w:color="auto"/>
                                                  </w:divBdr>
                                                </w:div>
                                                <w:div w:id="1228417967">
                                                  <w:marLeft w:val="0"/>
                                                  <w:marRight w:val="0"/>
                                                  <w:marTop w:val="0"/>
                                                  <w:marBottom w:val="0"/>
                                                  <w:divBdr>
                                                    <w:top w:val="none" w:sz="0" w:space="0" w:color="auto"/>
                                                    <w:left w:val="none" w:sz="0" w:space="0" w:color="auto"/>
                                                    <w:bottom w:val="none" w:sz="0" w:space="0" w:color="auto"/>
                                                    <w:right w:val="none" w:sz="0" w:space="0" w:color="auto"/>
                                                  </w:divBdr>
                                                </w:div>
                                                <w:div w:id="2081518430">
                                                  <w:marLeft w:val="0"/>
                                                  <w:marRight w:val="0"/>
                                                  <w:marTop w:val="0"/>
                                                  <w:marBottom w:val="0"/>
                                                  <w:divBdr>
                                                    <w:top w:val="none" w:sz="0" w:space="0" w:color="auto"/>
                                                    <w:left w:val="none" w:sz="0" w:space="0" w:color="auto"/>
                                                    <w:bottom w:val="none" w:sz="0" w:space="0" w:color="auto"/>
                                                    <w:right w:val="none" w:sz="0" w:space="0" w:color="auto"/>
                                                  </w:divBdr>
                                                </w:div>
                                                <w:div w:id="2001301318">
                                                  <w:marLeft w:val="0"/>
                                                  <w:marRight w:val="0"/>
                                                  <w:marTop w:val="0"/>
                                                  <w:marBottom w:val="0"/>
                                                  <w:divBdr>
                                                    <w:top w:val="none" w:sz="0" w:space="0" w:color="auto"/>
                                                    <w:left w:val="none" w:sz="0" w:space="0" w:color="auto"/>
                                                    <w:bottom w:val="none" w:sz="0" w:space="0" w:color="auto"/>
                                                    <w:right w:val="none" w:sz="0" w:space="0" w:color="auto"/>
                                                  </w:divBdr>
                                                </w:div>
                                                <w:div w:id="2070106361">
                                                  <w:marLeft w:val="0"/>
                                                  <w:marRight w:val="0"/>
                                                  <w:marTop w:val="0"/>
                                                  <w:marBottom w:val="0"/>
                                                  <w:divBdr>
                                                    <w:top w:val="none" w:sz="0" w:space="0" w:color="auto"/>
                                                    <w:left w:val="none" w:sz="0" w:space="0" w:color="auto"/>
                                                    <w:bottom w:val="none" w:sz="0" w:space="0" w:color="auto"/>
                                                    <w:right w:val="none" w:sz="0" w:space="0" w:color="auto"/>
                                                  </w:divBdr>
                                                </w:div>
                                                <w:div w:id="2012634754">
                                                  <w:marLeft w:val="0"/>
                                                  <w:marRight w:val="0"/>
                                                  <w:marTop w:val="0"/>
                                                  <w:marBottom w:val="0"/>
                                                  <w:divBdr>
                                                    <w:top w:val="none" w:sz="0" w:space="0" w:color="auto"/>
                                                    <w:left w:val="none" w:sz="0" w:space="0" w:color="auto"/>
                                                    <w:bottom w:val="none" w:sz="0" w:space="0" w:color="auto"/>
                                                    <w:right w:val="none" w:sz="0" w:space="0" w:color="auto"/>
                                                  </w:divBdr>
                                                </w:div>
                                                <w:div w:id="1415323672">
                                                  <w:marLeft w:val="0"/>
                                                  <w:marRight w:val="0"/>
                                                  <w:marTop w:val="0"/>
                                                  <w:marBottom w:val="0"/>
                                                  <w:divBdr>
                                                    <w:top w:val="none" w:sz="0" w:space="0" w:color="auto"/>
                                                    <w:left w:val="none" w:sz="0" w:space="0" w:color="auto"/>
                                                    <w:bottom w:val="none" w:sz="0" w:space="0" w:color="auto"/>
                                                    <w:right w:val="none" w:sz="0" w:space="0" w:color="auto"/>
                                                  </w:divBdr>
                                                </w:div>
                                                <w:div w:id="1308365590">
                                                  <w:marLeft w:val="0"/>
                                                  <w:marRight w:val="0"/>
                                                  <w:marTop w:val="0"/>
                                                  <w:marBottom w:val="0"/>
                                                  <w:divBdr>
                                                    <w:top w:val="none" w:sz="0" w:space="0" w:color="auto"/>
                                                    <w:left w:val="none" w:sz="0" w:space="0" w:color="auto"/>
                                                    <w:bottom w:val="none" w:sz="0" w:space="0" w:color="auto"/>
                                                    <w:right w:val="none" w:sz="0" w:space="0" w:color="auto"/>
                                                  </w:divBdr>
                                                </w:div>
                                                <w:div w:id="913860872">
                                                  <w:marLeft w:val="0"/>
                                                  <w:marRight w:val="0"/>
                                                  <w:marTop w:val="0"/>
                                                  <w:marBottom w:val="0"/>
                                                  <w:divBdr>
                                                    <w:top w:val="none" w:sz="0" w:space="0" w:color="auto"/>
                                                    <w:left w:val="none" w:sz="0" w:space="0" w:color="auto"/>
                                                    <w:bottom w:val="none" w:sz="0" w:space="0" w:color="auto"/>
                                                    <w:right w:val="none" w:sz="0" w:space="0" w:color="auto"/>
                                                  </w:divBdr>
                                                </w:div>
                                                <w:div w:id="191503308">
                                                  <w:marLeft w:val="0"/>
                                                  <w:marRight w:val="0"/>
                                                  <w:marTop w:val="0"/>
                                                  <w:marBottom w:val="0"/>
                                                  <w:divBdr>
                                                    <w:top w:val="none" w:sz="0" w:space="0" w:color="auto"/>
                                                    <w:left w:val="none" w:sz="0" w:space="0" w:color="auto"/>
                                                    <w:bottom w:val="none" w:sz="0" w:space="0" w:color="auto"/>
                                                    <w:right w:val="none" w:sz="0" w:space="0" w:color="auto"/>
                                                  </w:divBdr>
                                                </w:div>
                                                <w:div w:id="1761752481">
                                                  <w:marLeft w:val="0"/>
                                                  <w:marRight w:val="0"/>
                                                  <w:marTop w:val="0"/>
                                                  <w:marBottom w:val="0"/>
                                                  <w:divBdr>
                                                    <w:top w:val="none" w:sz="0" w:space="0" w:color="auto"/>
                                                    <w:left w:val="none" w:sz="0" w:space="0" w:color="auto"/>
                                                    <w:bottom w:val="none" w:sz="0" w:space="0" w:color="auto"/>
                                                    <w:right w:val="none" w:sz="0" w:space="0" w:color="auto"/>
                                                  </w:divBdr>
                                                </w:div>
                                                <w:div w:id="1979918453">
                                                  <w:marLeft w:val="0"/>
                                                  <w:marRight w:val="0"/>
                                                  <w:marTop w:val="0"/>
                                                  <w:marBottom w:val="0"/>
                                                  <w:divBdr>
                                                    <w:top w:val="none" w:sz="0" w:space="0" w:color="auto"/>
                                                    <w:left w:val="none" w:sz="0" w:space="0" w:color="auto"/>
                                                    <w:bottom w:val="none" w:sz="0" w:space="0" w:color="auto"/>
                                                    <w:right w:val="none" w:sz="0" w:space="0" w:color="auto"/>
                                                  </w:divBdr>
                                                </w:div>
                                                <w:div w:id="915628778">
                                                  <w:marLeft w:val="0"/>
                                                  <w:marRight w:val="0"/>
                                                  <w:marTop w:val="0"/>
                                                  <w:marBottom w:val="0"/>
                                                  <w:divBdr>
                                                    <w:top w:val="none" w:sz="0" w:space="0" w:color="auto"/>
                                                    <w:left w:val="none" w:sz="0" w:space="0" w:color="auto"/>
                                                    <w:bottom w:val="none" w:sz="0" w:space="0" w:color="auto"/>
                                                    <w:right w:val="none" w:sz="0" w:space="0" w:color="auto"/>
                                                  </w:divBdr>
                                                </w:div>
                                                <w:div w:id="1194423733">
                                                  <w:marLeft w:val="0"/>
                                                  <w:marRight w:val="0"/>
                                                  <w:marTop w:val="0"/>
                                                  <w:marBottom w:val="0"/>
                                                  <w:divBdr>
                                                    <w:top w:val="none" w:sz="0" w:space="0" w:color="auto"/>
                                                    <w:left w:val="none" w:sz="0" w:space="0" w:color="auto"/>
                                                    <w:bottom w:val="none" w:sz="0" w:space="0" w:color="auto"/>
                                                    <w:right w:val="none" w:sz="0" w:space="0" w:color="auto"/>
                                                  </w:divBdr>
                                                </w:div>
                                                <w:div w:id="1203597336">
                                                  <w:marLeft w:val="0"/>
                                                  <w:marRight w:val="0"/>
                                                  <w:marTop w:val="0"/>
                                                  <w:marBottom w:val="0"/>
                                                  <w:divBdr>
                                                    <w:top w:val="none" w:sz="0" w:space="0" w:color="auto"/>
                                                    <w:left w:val="none" w:sz="0" w:space="0" w:color="auto"/>
                                                    <w:bottom w:val="none" w:sz="0" w:space="0" w:color="auto"/>
                                                    <w:right w:val="none" w:sz="0" w:space="0" w:color="auto"/>
                                                  </w:divBdr>
                                                </w:div>
                                                <w:div w:id="2127962652">
                                                  <w:marLeft w:val="0"/>
                                                  <w:marRight w:val="0"/>
                                                  <w:marTop w:val="0"/>
                                                  <w:marBottom w:val="0"/>
                                                  <w:divBdr>
                                                    <w:top w:val="none" w:sz="0" w:space="0" w:color="auto"/>
                                                    <w:left w:val="none" w:sz="0" w:space="0" w:color="auto"/>
                                                    <w:bottom w:val="none" w:sz="0" w:space="0" w:color="auto"/>
                                                    <w:right w:val="none" w:sz="0" w:space="0" w:color="auto"/>
                                                  </w:divBdr>
                                                </w:div>
                                                <w:div w:id="457336764">
                                                  <w:marLeft w:val="0"/>
                                                  <w:marRight w:val="0"/>
                                                  <w:marTop w:val="0"/>
                                                  <w:marBottom w:val="0"/>
                                                  <w:divBdr>
                                                    <w:top w:val="none" w:sz="0" w:space="0" w:color="auto"/>
                                                    <w:left w:val="none" w:sz="0" w:space="0" w:color="auto"/>
                                                    <w:bottom w:val="none" w:sz="0" w:space="0" w:color="auto"/>
                                                    <w:right w:val="none" w:sz="0" w:space="0" w:color="auto"/>
                                                  </w:divBdr>
                                                </w:div>
                                                <w:div w:id="960458019">
                                                  <w:marLeft w:val="0"/>
                                                  <w:marRight w:val="0"/>
                                                  <w:marTop w:val="0"/>
                                                  <w:marBottom w:val="0"/>
                                                  <w:divBdr>
                                                    <w:top w:val="none" w:sz="0" w:space="0" w:color="auto"/>
                                                    <w:left w:val="none" w:sz="0" w:space="0" w:color="auto"/>
                                                    <w:bottom w:val="none" w:sz="0" w:space="0" w:color="auto"/>
                                                    <w:right w:val="none" w:sz="0" w:space="0" w:color="auto"/>
                                                  </w:divBdr>
                                                </w:div>
                                                <w:div w:id="2096902947">
                                                  <w:marLeft w:val="0"/>
                                                  <w:marRight w:val="0"/>
                                                  <w:marTop w:val="0"/>
                                                  <w:marBottom w:val="0"/>
                                                  <w:divBdr>
                                                    <w:top w:val="none" w:sz="0" w:space="0" w:color="auto"/>
                                                    <w:left w:val="none" w:sz="0" w:space="0" w:color="auto"/>
                                                    <w:bottom w:val="none" w:sz="0" w:space="0" w:color="auto"/>
                                                    <w:right w:val="none" w:sz="0" w:space="0" w:color="auto"/>
                                                  </w:divBdr>
                                                </w:div>
                                                <w:div w:id="1395472796">
                                                  <w:marLeft w:val="0"/>
                                                  <w:marRight w:val="0"/>
                                                  <w:marTop w:val="0"/>
                                                  <w:marBottom w:val="0"/>
                                                  <w:divBdr>
                                                    <w:top w:val="none" w:sz="0" w:space="0" w:color="auto"/>
                                                    <w:left w:val="none" w:sz="0" w:space="0" w:color="auto"/>
                                                    <w:bottom w:val="none" w:sz="0" w:space="0" w:color="auto"/>
                                                    <w:right w:val="none" w:sz="0" w:space="0" w:color="auto"/>
                                                  </w:divBdr>
                                                </w:div>
                                                <w:div w:id="995382197">
                                                  <w:marLeft w:val="0"/>
                                                  <w:marRight w:val="0"/>
                                                  <w:marTop w:val="0"/>
                                                  <w:marBottom w:val="0"/>
                                                  <w:divBdr>
                                                    <w:top w:val="none" w:sz="0" w:space="0" w:color="auto"/>
                                                    <w:left w:val="none" w:sz="0" w:space="0" w:color="auto"/>
                                                    <w:bottom w:val="none" w:sz="0" w:space="0" w:color="auto"/>
                                                    <w:right w:val="none" w:sz="0" w:space="0" w:color="auto"/>
                                                  </w:divBdr>
                                                </w:div>
                                                <w:div w:id="1952777488">
                                                  <w:marLeft w:val="0"/>
                                                  <w:marRight w:val="0"/>
                                                  <w:marTop w:val="0"/>
                                                  <w:marBottom w:val="0"/>
                                                  <w:divBdr>
                                                    <w:top w:val="none" w:sz="0" w:space="0" w:color="auto"/>
                                                    <w:left w:val="none" w:sz="0" w:space="0" w:color="auto"/>
                                                    <w:bottom w:val="none" w:sz="0" w:space="0" w:color="auto"/>
                                                    <w:right w:val="none" w:sz="0" w:space="0" w:color="auto"/>
                                                  </w:divBdr>
                                                </w:div>
                                                <w:div w:id="1381200554">
                                                  <w:marLeft w:val="0"/>
                                                  <w:marRight w:val="0"/>
                                                  <w:marTop w:val="0"/>
                                                  <w:marBottom w:val="0"/>
                                                  <w:divBdr>
                                                    <w:top w:val="none" w:sz="0" w:space="0" w:color="auto"/>
                                                    <w:left w:val="none" w:sz="0" w:space="0" w:color="auto"/>
                                                    <w:bottom w:val="none" w:sz="0" w:space="0" w:color="auto"/>
                                                    <w:right w:val="none" w:sz="0" w:space="0" w:color="auto"/>
                                                  </w:divBdr>
                                                </w:div>
                                                <w:div w:id="57241866">
                                                  <w:marLeft w:val="0"/>
                                                  <w:marRight w:val="0"/>
                                                  <w:marTop w:val="0"/>
                                                  <w:marBottom w:val="0"/>
                                                  <w:divBdr>
                                                    <w:top w:val="none" w:sz="0" w:space="0" w:color="auto"/>
                                                    <w:left w:val="none" w:sz="0" w:space="0" w:color="auto"/>
                                                    <w:bottom w:val="none" w:sz="0" w:space="0" w:color="auto"/>
                                                    <w:right w:val="none" w:sz="0" w:space="0" w:color="auto"/>
                                                  </w:divBdr>
                                                </w:div>
                                                <w:div w:id="995689718">
                                                  <w:marLeft w:val="0"/>
                                                  <w:marRight w:val="0"/>
                                                  <w:marTop w:val="0"/>
                                                  <w:marBottom w:val="0"/>
                                                  <w:divBdr>
                                                    <w:top w:val="none" w:sz="0" w:space="0" w:color="auto"/>
                                                    <w:left w:val="none" w:sz="0" w:space="0" w:color="auto"/>
                                                    <w:bottom w:val="none" w:sz="0" w:space="0" w:color="auto"/>
                                                    <w:right w:val="none" w:sz="0" w:space="0" w:color="auto"/>
                                                  </w:divBdr>
                                                </w:div>
                                                <w:div w:id="1614095263">
                                                  <w:marLeft w:val="0"/>
                                                  <w:marRight w:val="0"/>
                                                  <w:marTop w:val="0"/>
                                                  <w:marBottom w:val="0"/>
                                                  <w:divBdr>
                                                    <w:top w:val="none" w:sz="0" w:space="0" w:color="auto"/>
                                                    <w:left w:val="none" w:sz="0" w:space="0" w:color="auto"/>
                                                    <w:bottom w:val="none" w:sz="0" w:space="0" w:color="auto"/>
                                                    <w:right w:val="none" w:sz="0" w:space="0" w:color="auto"/>
                                                  </w:divBdr>
                                                </w:div>
                                                <w:div w:id="448086433">
                                                  <w:marLeft w:val="0"/>
                                                  <w:marRight w:val="0"/>
                                                  <w:marTop w:val="0"/>
                                                  <w:marBottom w:val="0"/>
                                                  <w:divBdr>
                                                    <w:top w:val="none" w:sz="0" w:space="0" w:color="auto"/>
                                                    <w:left w:val="none" w:sz="0" w:space="0" w:color="auto"/>
                                                    <w:bottom w:val="none" w:sz="0" w:space="0" w:color="auto"/>
                                                    <w:right w:val="none" w:sz="0" w:space="0" w:color="auto"/>
                                                  </w:divBdr>
                                                </w:div>
                                                <w:div w:id="1199469048">
                                                  <w:marLeft w:val="0"/>
                                                  <w:marRight w:val="0"/>
                                                  <w:marTop w:val="0"/>
                                                  <w:marBottom w:val="0"/>
                                                  <w:divBdr>
                                                    <w:top w:val="none" w:sz="0" w:space="0" w:color="auto"/>
                                                    <w:left w:val="none" w:sz="0" w:space="0" w:color="auto"/>
                                                    <w:bottom w:val="none" w:sz="0" w:space="0" w:color="auto"/>
                                                    <w:right w:val="none" w:sz="0" w:space="0" w:color="auto"/>
                                                  </w:divBdr>
                                                </w:div>
                                                <w:div w:id="1754743009">
                                                  <w:marLeft w:val="0"/>
                                                  <w:marRight w:val="0"/>
                                                  <w:marTop w:val="0"/>
                                                  <w:marBottom w:val="0"/>
                                                  <w:divBdr>
                                                    <w:top w:val="none" w:sz="0" w:space="0" w:color="auto"/>
                                                    <w:left w:val="none" w:sz="0" w:space="0" w:color="auto"/>
                                                    <w:bottom w:val="none" w:sz="0" w:space="0" w:color="auto"/>
                                                    <w:right w:val="none" w:sz="0" w:space="0" w:color="auto"/>
                                                  </w:divBdr>
                                                </w:div>
                                                <w:div w:id="106434686">
                                                  <w:marLeft w:val="0"/>
                                                  <w:marRight w:val="0"/>
                                                  <w:marTop w:val="0"/>
                                                  <w:marBottom w:val="0"/>
                                                  <w:divBdr>
                                                    <w:top w:val="none" w:sz="0" w:space="0" w:color="auto"/>
                                                    <w:left w:val="none" w:sz="0" w:space="0" w:color="auto"/>
                                                    <w:bottom w:val="none" w:sz="0" w:space="0" w:color="auto"/>
                                                    <w:right w:val="none" w:sz="0" w:space="0" w:color="auto"/>
                                                  </w:divBdr>
                                                </w:div>
                                                <w:div w:id="1097674500">
                                                  <w:marLeft w:val="0"/>
                                                  <w:marRight w:val="0"/>
                                                  <w:marTop w:val="0"/>
                                                  <w:marBottom w:val="0"/>
                                                  <w:divBdr>
                                                    <w:top w:val="none" w:sz="0" w:space="0" w:color="auto"/>
                                                    <w:left w:val="none" w:sz="0" w:space="0" w:color="auto"/>
                                                    <w:bottom w:val="none" w:sz="0" w:space="0" w:color="auto"/>
                                                    <w:right w:val="none" w:sz="0" w:space="0" w:color="auto"/>
                                                  </w:divBdr>
                                                </w:div>
                                                <w:div w:id="839856046">
                                                  <w:marLeft w:val="0"/>
                                                  <w:marRight w:val="0"/>
                                                  <w:marTop w:val="0"/>
                                                  <w:marBottom w:val="0"/>
                                                  <w:divBdr>
                                                    <w:top w:val="none" w:sz="0" w:space="0" w:color="auto"/>
                                                    <w:left w:val="none" w:sz="0" w:space="0" w:color="auto"/>
                                                    <w:bottom w:val="none" w:sz="0" w:space="0" w:color="auto"/>
                                                    <w:right w:val="none" w:sz="0" w:space="0" w:color="auto"/>
                                                  </w:divBdr>
                                                </w:div>
                                                <w:div w:id="1100954017">
                                                  <w:marLeft w:val="0"/>
                                                  <w:marRight w:val="0"/>
                                                  <w:marTop w:val="0"/>
                                                  <w:marBottom w:val="0"/>
                                                  <w:divBdr>
                                                    <w:top w:val="none" w:sz="0" w:space="0" w:color="auto"/>
                                                    <w:left w:val="none" w:sz="0" w:space="0" w:color="auto"/>
                                                    <w:bottom w:val="none" w:sz="0" w:space="0" w:color="auto"/>
                                                    <w:right w:val="none" w:sz="0" w:space="0" w:color="auto"/>
                                                  </w:divBdr>
                                                </w:div>
                                                <w:div w:id="1974870695">
                                                  <w:marLeft w:val="0"/>
                                                  <w:marRight w:val="0"/>
                                                  <w:marTop w:val="0"/>
                                                  <w:marBottom w:val="0"/>
                                                  <w:divBdr>
                                                    <w:top w:val="none" w:sz="0" w:space="0" w:color="auto"/>
                                                    <w:left w:val="none" w:sz="0" w:space="0" w:color="auto"/>
                                                    <w:bottom w:val="none" w:sz="0" w:space="0" w:color="auto"/>
                                                    <w:right w:val="none" w:sz="0" w:space="0" w:color="auto"/>
                                                  </w:divBdr>
                                                </w:div>
                                                <w:div w:id="1830293875">
                                                  <w:marLeft w:val="0"/>
                                                  <w:marRight w:val="0"/>
                                                  <w:marTop w:val="0"/>
                                                  <w:marBottom w:val="0"/>
                                                  <w:divBdr>
                                                    <w:top w:val="none" w:sz="0" w:space="0" w:color="auto"/>
                                                    <w:left w:val="none" w:sz="0" w:space="0" w:color="auto"/>
                                                    <w:bottom w:val="none" w:sz="0" w:space="0" w:color="auto"/>
                                                    <w:right w:val="none" w:sz="0" w:space="0" w:color="auto"/>
                                                  </w:divBdr>
                                                </w:div>
                                                <w:div w:id="1825124987">
                                                  <w:marLeft w:val="0"/>
                                                  <w:marRight w:val="0"/>
                                                  <w:marTop w:val="0"/>
                                                  <w:marBottom w:val="0"/>
                                                  <w:divBdr>
                                                    <w:top w:val="none" w:sz="0" w:space="0" w:color="auto"/>
                                                    <w:left w:val="none" w:sz="0" w:space="0" w:color="auto"/>
                                                    <w:bottom w:val="none" w:sz="0" w:space="0" w:color="auto"/>
                                                    <w:right w:val="none" w:sz="0" w:space="0" w:color="auto"/>
                                                  </w:divBdr>
                                                </w:div>
                                                <w:div w:id="894512020">
                                                  <w:marLeft w:val="0"/>
                                                  <w:marRight w:val="0"/>
                                                  <w:marTop w:val="0"/>
                                                  <w:marBottom w:val="0"/>
                                                  <w:divBdr>
                                                    <w:top w:val="none" w:sz="0" w:space="0" w:color="auto"/>
                                                    <w:left w:val="none" w:sz="0" w:space="0" w:color="auto"/>
                                                    <w:bottom w:val="none" w:sz="0" w:space="0" w:color="auto"/>
                                                    <w:right w:val="none" w:sz="0" w:space="0" w:color="auto"/>
                                                  </w:divBdr>
                                                </w:div>
                                                <w:div w:id="1484663825">
                                                  <w:marLeft w:val="0"/>
                                                  <w:marRight w:val="0"/>
                                                  <w:marTop w:val="0"/>
                                                  <w:marBottom w:val="0"/>
                                                  <w:divBdr>
                                                    <w:top w:val="none" w:sz="0" w:space="0" w:color="auto"/>
                                                    <w:left w:val="none" w:sz="0" w:space="0" w:color="auto"/>
                                                    <w:bottom w:val="none" w:sz="0" w:space="0" w:color="auto"/>
                                                    <w:right w:val="none" w:sz="0" w:space="0" w:color="auto"/>
                                                  </w:divBdr>
                                                </w:div>
                                                <w:div w:id="563375504">
                                                  <w:marLeft w:val="0"/>
                                                  <w:marRight w:val="0"/>
                                                  <w:marTop w:val="0"/>
                                                  <w:marBottom w:val="0"/>
                                                  <w:divBdr>
                                                    <w:top w:val="none" w:sz="0" w:space="0" w:color="auto"/>
                                                    <w:left w:val="none" w:sz="0" w:space="0" w:color="auto"/>
                                                    <w:bottom w:val="none" w:sz="0" w:space="0" w:color="auto"/>
                                                    <w:right w:val="none" w:sz="0" w:space="0" w:color="auto"/>
                                                  </w:divBdr>
                                                </w:div>
                                                <w:div w:id="1661039454">
                                                  <w:marLeft w:val="0"/>
                                                  <w:marRight w:val="0"/>
                                                  <w:marTop w:val="0"/>
                                                  <w:marBottom w:val="0"/>
                                                  <w:divBdr>
                                                    <w:top w:val="none" w:sz="0" w:space="0" w:color="auto"/>
                                                    <w:left w:val="none" w:sz="0" w:space="0" w:color="auto"/>
                                                    <w:bottom w:val="none" w:sz="0" w:space="0" w:color="auto"/>
                                                    <w:right w:val="none" w:sz="0" w:space="0" w:color="auto"/>
                                                  </w:divBdr>
                                                </w:div>
                                                <w:div w:id="1966815123">
                                                  <w:marLeft w:val="0"/>
                                                  <w:marRight w:val="0"/>
                                                  <w:marTop w:val="0"/>
                                                  <w:marBottom w:val="0"/>
                                                  <w:divBdr>
                                                    <w:top w:val="none" w:sz="0" w:space="0" w:color="auto"/>
                                                    <w:left w:val="none" w:sz="0" w:space="0" w:color="auto"/>
                                                    <w:bottom w:val="none" w:sz="0" w:space="0" w:color="auto"/>
                                                    <w:right w:val="none" w:sz="0" w:space="0" w:color="auto"/>
                                                  </w:divBdr>
                                                </w:div>
                                                <w:div w:id="288784351">
                                                  <w:marLeft w:val="0"/>
                                                  <w:marRight w:val="0"/>
                                                  <w:marTop w:val="0"/>
                                                  <w:marBottom w:val="0"/>
                                                  <w:divBdr>
                                                    <w:top w:val="none" w:sz="0" w:space="0" w:color="auto"/>
                                                    <w:left w:val="none" w:sz="0" w:space="0" w:color="auto"/>
                                                    <w:bottom w:val="none" w:sz="0" w:space="0" w:color="auto"/>
                                                    <w:right w:val="none" w:sz="0" w:space="0" w:color="auto"/>
                                                  </w:divBdr>
                                                </w:div>
                                                <w:div w:id="967710818">
                                                  <w:marLeft w:val="0"/>
                                                  <w:marRight w:val="0"/>
                                                  <w:marTop w:val="0"/>
                                                  <w:marBottom w:val="0"/>
                                                  <w:divBdr>
                                                    <w:top w:val="none" w:sz="0" w:space="0" w:color="auto"/>
                                                    <w:left w:val="none" w:sz="0" w:space="0" w:color="auto"/>
                                                    <w:bottom w:val="none" w:sz="0" w:space="0" w:color="auto"/>
                                                    <w:right w:val="none" w:sz="0" w:space="0" w:color="auto"/>
                                                  </w:divBdr>
                                                </w:div>
                                                <w:div w:id="1927499032">
                                                  <w:marLeft w:val="0"/>
                                                  <w:marRight w:val="0"/>
                                                  <w:marTop w:val="0"/>
                                                  <w:marBottom w:val="0"/>
                                                  <w:divBdr>
                                                    <w:top w:val="none" w:sz="0" w:space="0" w:color="auto"/>
                                                    <w:left w:val="none" w:sz="0" w:space="0" w:color="auto"/>
                                                    <w:bottom w:val="none" w:sz="0" w:space="0" w:color="auto"/>
                                                    <w:right w:val="none" w:sz="0" w:space="0" w:color="auto"/>
                                                  </w:divBdr>
                                                </w:div>
                                                <w:div w:id="1114400659">
                                                  <w:marLeft w:val="0"/>
                                                  <w:marRight w:val="0"/>
                                                  <w:marTop w:val="0"/>
                                                  <w:marBottom w:val="0"/>
                                                  <w:divBdr>
                                                    <w:top w:val="none" w:sz="0" w:space="0" w:color="auto"/>
                                                    <w:left w:val="none" w:sz="0" w:space="0" w:color="auto"/>
                                                    <w:bottom w:val="none" w:sz="0" w:space="0" w:color="auto"/>
                                                    <w:right w:val="none" w:sz="0" w:space="0" w:color="auto"/>
                                                  </w:divBdr>
                                                </w:div>
                                                <w:div w:id="440105083">
                                                  <w:marLeft w:val="0"/>
                                                  <w:marRight w:val="0"/>
                                                  <w:marTop w:val="0"/>
                                                  <w:marBottom w:val="0"/>
                                                  <w:divBdr>
                                                    <w:top w:val="none" w:sz="0" w:space="0" w:color="auto"/>
                                                    <w:left w:val="none" w:sz="0" w:space="0" w:color="auto"/>
                                                    <w:bottom w:val="none" w:sz="0" w:space="0" w:color="auto"/>
                                                    <w:right w:val="none" w:sz="0" w:space="0" w:color="auto"/>
                                                  </w:divBdr>
                                                </w:div>
                                                <w:div w:id="715620148">
                                                  <w:marLeft w:val="0"/>
                                                  <w:marRight w:val="0"/>
                                                  <w:marTop w:val="0"/>
                                                  <w:marBottom w:val="0"/>
                                                  <w:divBdr>
                                                    <w:top w:val="none" w:sz="0" w:space="0" w:color="auto"/>
                                                    <w:left w:val="none" w:sz="0" w:space="0" w:color="auto"/>
                                                    <w:bottom w:val="none" w:sz="0" w:space="0" w:color="auto"/>
                                                    <w:right w:val="none" w:sz="0" w:space="0" w:color="auto"/>
                                                  </w:divBdr>
                                                </w:div>
                                                <w:div w:id="748036384">
                                                  <w:marLeft w:val="0"/>
                                                  <w:marRight w:val="0"/>
                                                  <w:marTop w:val="0"/>
                                                  <w:marBottom w:val="0"/>
                                                  <w:divBdr>
                                                    <w:top w:val="none" w:sz="0" w:space="0" w:color="auto"/>
                                                    <w:left w:val="none" w:sz="0" w:space="0" w:color="auto"/>
                                                    <w:bottom w:val="none" w:sz="0" w:space="0" w:color="auto"/>
                                                    <w:right w:val="none" w:sz="0" w:space="0" w:color="auto"/>
                                                  </w:divBdr>
                                                </w:div>
                                                <w:div w:id="1241209576">
                                                  <w:marLeft w:val="0"/>
                                                  <w:marRight w:val="0"/>
                                                  <w:marTop w:val="0"/>
                                                  <w:marBottom w:val="0"/>
                                                  <w:divBdr>
                                                    <w:top w:val="none" w:sz="0" w:space="0" w:color="auto"/>
                                                    <w:left w:val="none" w:sz="0" w:space="0" w:color="auto"/>
                                                    <w:bottom w:val="none" w:sz="0" w:space="0" w:color="auto"/>
                                                    <w:right w:val="none" w:sz="0" w:space="0" w:color="auto"/>
                                                  </w:divBdr>
                                                </w:div>
                                                <w:div w:id="612593880">
                                                  <w:marLeft w:val="0"/>
                                                  <w:marRight w:val="0"/>
                                                  <w:marTop w:val="0"/>
                                                  <w:marBottom w:val="0"/>
                                                  <w:divBdr>
                                                    <w:top w:val="none" w:sz="0" w:space="0" w:color="auto"/>
                                                    <w:left w:val="none" w:sz="0" w:space="0" w:color="auto"/>
                                                    <w:bottom w:val="none" w:sz="0" w:space="0" w:color="auto"/>
                                                    <w:right w:val="none" w:sz="0" w:space="0" w:color="auto"/>
                                                  </w:divBdr>
                                                </w:div>
                                                <w:div w:id="633490346">
                                                  <w:marLeft w:val="0"/>
                                                  <w:marRight w:val="0"/>
                                                  <w:marTop w:val="0"/>
                                                  <w:marBottom w:val="0"/>
                                                  <w:divBdr>
                                                    <w:top w:val="none" w:sz="0" w:space="0" w:color="auto"/>
                                                    <w:left w:val="none" w:sz="0" w:space="0" w:color="auto"/>
                                                    <w:bottom w:val="none" w:sz="0" w:space="0" w:color="auto"/>
                                                    <w:right w:val="none" w:sz="0" w:space="0" w:color="auto"/>
                                                  </w:divBdr>
                                                </w:div>
                                                <w:div w:id="1303848785">
                                                  <w:marLeft w:val="0"/>
                                                  <w:marRight w:val="0"/>
                                                  <w:marTop w:val="0"/>
                                                  <w:marBottom w:val="0"/>
                                                  <w:divBdr>
                                                    <w:top w:val="none" w:sz="0" w:space="0" w:color="auto"/>
                                                    <w:left w:val="none" w:sz="0" w:space="0" w:color="auto"/>
                                                    <w:bottom w:val="none" w:sz="0" w:space="0" w:color="auto"/>
                                                    <w:right w:val="none" w:sz="0" w:space="0" w:color="auto"/>
                                                  </w:divBdr>
                                                </w:div>
                                                <w:div w:id="1798907492">
                                                  <w:marLeft w:val="0"/>
                                                  <w:marRight w:val="0"/>
                                                  <w:marTop w:val="0"/>
                                                  <w:marBottom w:val="0"/>
                                                  <w:divBdr>
                                                    <w:top w:val="none" w:sz="0" w:space="0" w:color="auto"/>
                                                    <w:left w:val="none" w:sz="0" w:space="0" w:color="auto"/>
                                                    <w:bottom w:val="none" w:sz="0" w:space="0" w:color="auto"/>
                                                    <w:right w:val="none" w:sz="0" w:space="0" w:color="auto"/>
                                                  </w:divBdr>
                                                </w:div>
                                                <w:div w:id="1671715390">
                                                  <w:marLeft w:val="0"/>
                                                  <w:marRight w:val="0"/>
                                                  <w:marTop w:val="0"/>
                                                  <w:marBottom w:val="0"/>
                                                  <w:divBdr>
                                                    <w:top w:val="none" w:sz="0" w:space="0" w:color="auto"/>
                                                    <w:left w:val="none" w:sz="0" w:space="0" w:color="auto"/>
                                                    <w:bottom w:val="none" w:sz="0" w:space="0" w:color="auto"/>
                                                    <w:right w:val="none" w:sz="0" w:space="0" w:color="auto"/>
                                                  </w:divBdr>
                                                </w:div>
                                                <w:div w:id="597300877">
                                                  <w:marLeft w:val="0"/>
                                                  <w:marRight w:val="0"/>
                                                  <w:marTop w:val="0"/>
                                                  <w:marBottom w:val="0"/>
                                                  <w:divBdr>
                                                    <w:top w:val="none" w:sz="0" w:space="0" w:color="auto"/>
                                                    <w:left w:val="none" w:sz="0" w:space="0" w:color="auto"/>
                                                    <w:bottom w:val="none" w:sz="0" w:space="0" w:color="auto"/>
                                                    <w:right w:val="none" w:sz="0" w:space="0" w:color="auto"/>
                                                  </w:divBdr>
                                                </w:div>
                                                <w:div w:id="873887473">
                                                  <w:marLeft w:val="0"/>
                                                  <w:marRight w:val="0"/>
                                                  <w:marTop w:val="0"/>
                                                  <w:marBottom w:val="0"/>
                                                  <w:divBdr>
                                                    <w:top w:val="none" w:sz="0" w:space="0" w:color="auto"/>
                                                    <w:left w:val="none" w:sz="0" w:space="0" w:color="auto"/>
                                                    <w:bottom w:val="none" w:sz="0" w:space="0" w:color="auto"/>
                                                    <w:right w:val="none" w:sz="0" w:space="0" w:color="auto"/>
                                                  </w:divBdr>
                                                </w:div>
                                                <w:div w:id="452793817">
                                                  <w:marLeft w:val="0"/>
                                                  <w:marRight w:val="0"/>
                                                  <w:marTop w:val="0"/>
                                                  <w:marBottom w:val="0"/>
                                                  <w:divBdr>
                                                    <w:top w:val="none" w:sz="0" w:space="0" w:color="auto"/>
                                                    <w:left w:val="none" w:sz="0" w:space="0" w:color="auto"/>
                                                    <w:bottom w:val="none" w:sz="0" w:space="0" w:color="auto"/>
                                                    <w:right w:val="none" w:sz="0" w:space="0" w:color="auto"/>
                                                  </w:divBdr>
                                                </w:div>
                                                <w:div w:id="561402787">
                                                  <w:marLeft w:val="0"/>
                                                  <w:marRight w:val="0"/>
                                                  <w:marTop w:val="0"/>
                                                  <w:marBottom w:val="0"/>
                                                  <w:divBdr>
                                                    <w:top w:val="none" w:sz="0" w:space="0" w:color="auto"/>
                                                    <w:left w:val="none" w:sz="0" w:space="0" w:color="auto"/>
                                                    <w:bottom w:val="none" w:sz="0" w:space="0" w:color="auto"/>
                                                    <w:right w:val="none" w:sz="0" w:space="0" w:color="auto"/>
                                                  </w:divBdr>
                                                </w:div>
                                                <w:div w:id="1000156307">
                                                  <w:marLeft w:val="0"/>
                                                  <w:marRight w:val="0"/>
                                                  <w:marTop w:val="0"/>
                                                  <w:marBottom w:val="0"/>
                                                  <w:divBdr>
                                                    <w:top w:val="none" w:sz="0" w:space="0" w:color="auto"/>
                                                    <w:left w:val="none" w:sz="0" w:space="0" w:color="auto"/>
                                                    <w:bottom w:val="none" w:sz="0" w:space="0" w:color="auto"/>
                                                    <w:right w:val="none" w:sz="0" w:space="0" w:color="auto"/>
                                                  </w:divBdr>
                                                </w:div>
                                                <w:div w:id="272787666">
                                                  <w:marLeft w:val="0"/>
                                                  <w:marRight w:val="0"/>
                                                  <w:marTop w:val="0"/>
                                                  <w:marBottom w:val="0"/>
                                                  <w:divBdr>
                                                    <w:top w:val="none" w:sz="0" w:space="0" w:color="auto"/>
                                                    <w:left w:val="none" w:sz="0" w:space="0" w:color="auto"/>
                                                    <w:bottom w:val="none" w:sz="0" w:space="0" w:color="auto"/>
                                                    <w:right w:val="none" w:sz="0" w:space="0" w:color="auto"/>
                                                  </w:divBdr>
                                                </w:div>
                                                <w:div w:id="1914856446">
                                                  <w:marLeft w:val="0"/>
                                                  <w:marRight w:val="0"/>
                                                  <w:marTop w:val="0"/>
                                                  <w:marBottom w:val="0"/>
                                                  <w:divBdr>
                                                    <w:top w:val="none" w:sz="0" w:space="0" w:color="auto"/>
                                                    <w:left w:val="none" w:sz="0" w:space="0" w:color="auto"/>
                                                    <w:bottom w:val="none" w:sz="0" w:space="0" w:color="auto"/>
                                                    <w:right w:val="none" w:sz="0" w:space="0" w:color="auto"/>
                                                  </w:divBdr>
                                                </w:div>
                                                <w:div w:id="498160880">
                                                  <w:marLeft w:val="0"/>
                                                  <w:marRight w:val="0"/>
                                                  <w:marTop w:val="0"/>
                                                  <w:marBottom w:val="0"/>
                                                  <w:divBdr>
                                                    <w:top w:val="none" w:sz="0" w:space="0" w:color="auto"/>
                                                    <w:left w:val="none" w:sz="0" w:space="0" w:color="auto"/>
                                                    <w:bottom w:val="none" w:sz="0" w:space="0" w:color="auto"/>
                                                    <w:right w:val="none" w:sz="0" w:space="0" w:color="auto"/>
                                                  </w:divBdr>
                                                </w:div>
                                                <w:div w:id="358510093">
                                                  <w:marLeft w:val="0"/>
                                                  <w:marRight w:val="0"/>
                                                  <w:marTop w:val="0"/>
                                                  <w:marBottom w:val="0"/>
                                                  <w:divBdr>
                                                    <w:top w:val="none" w:sz="0" w:space="0" w:color="auto"/>
                                                    <w:left w:val="none" w:sz="0" w:space="0" w:color="auto"/>
                                                    <w:bottom w:val="none" w:sz="0" w:space="0" w:color="auto"/>
                                                    <w:right w:val="none" w:sz="0" w:space="0" w:color="auto"/>
                                                  </w:divBdr>
                                                </w:div>
                                                <w:div w:id="228538625">
                                                  <w:marLeft w:val="0"/>
                                                  <w:marRight w:val="0"/>
                                                  <w:marTop w:val="0"/>
                                                  <w:marBottom w:val="0"/>
                                                  <w:divBdr>
                                                    <w:top w:val="none" w:sz="0" w:space="0" w:color="auto"/>
                                                    <w:left w:val="none" w:sz="0" w:space="0" w:color="auto"/>
                                                    <w:bottom w:val="none" w:sz="0" w:space="0" w:color="auto"/>
                                                    <w:right w:val="none" w:sz="0" w:space="0" w:color="auto"/>
                                                  </w:divBdr>
                                                </w:div>
                                                <w:div w:id="67962700">
                                                  <w:marLeft w:val="0"/>
                                                  <w:marRight w:val="0"/>
                                                  <w:marTop w:val="0"/>
                                                  <w:marBottom w:val="0"/>
                                                  <w:divBdr>
                                                    <w:top w:val="none" w:sz="0" w:space="0" w:color="auto"/>
                                                    <w:left w:val="none" w:sz="0" w:space="0" w:color="auto"/>
                                                    <w:bottom w:val="none" w:sz="0" w:space="0" w:color="auto"/>
                                                    <w:right w:val="none" w:sz="0" w:space="0" w:color="auto"/>
                                                  </w:divBdr>
                                                </w:div>
                                                <w:div w:id="26758994">
                                                  <w:marLeft w:val="0"/>
                                                  <w:marRight w:val="0"/>
                                                  <w:marTop w:val="0"/>
                                                  <w:marBottom w:val="0"/>
                                                  <w:divBdr>
                                                    <w:top w:val="none" w:sz="0" w:space="0" w:color="auto"/>
                                                    <w:left w:val="none" w:sz="0" w:space="0" w:color="auto"/>
                                                    <w:bottom w:val="none" w:sz="0" w:space="0" w:color="auto"/>
                                                    <w:right w:val="none" w:sz="0" w:space="0" w:color="auto"/>
                                                  </w:divBdr>
                                                </w:div>
                                                <w:div w:id="204372326">
                                                  <w:marLeft w:val="0"/>
                                                  <w:marRight w:val="0"/>
                                                  <w:marTop w:val="0"/>
                                                  <w:marBottom w:val="0"/>
                                                  <w:divBdr>
                                                    <w:top w:val="none" w:sz="0" w:space="0" w:color="auto"/>
                                                    <w:left w:val="none" w:sz="0" w:space="0" w:color="auto"/>
                                                    <w:bottom w:val="none" w:sz="0" w:space="0" w:color="auto"/>
                                                    <w:right w:val="none" w:sz="0" w:space="0" w:color="auto"/>
                                                  </w:divBdr>
                                                </w:div>
                                                <w:div w:id="2006665595">
                                                  <w:marLeft w:val="0"/>
                                                  <w:marRight w:val="0"/>
                                                  <w:marTop w:val="0"/>
                                                  <w:marBottom w:val="0"/>
                                                  <w:divBdr>
                                                    <w:top w:val="none" w:sz="0" w:space="0" w:color="auto"/>
                                                    <w:left w:val="none" w:sz="0" w:space="0" w:color="auto"/>
                                                    <w:bottom w:val="none" w:sz="0" w:space="0" w:color="auto"/>
                                                    <w:right w:val="none" w:sz="0" w:space="0" w:color="auto"/>
                                                  </w:divBdr>
                                                </w:div>
                                                <w:div w:id="229075789">
                                                  <w:marLeft w:val="0"/>
                                                  <w:marRight w:val="0"/>
                                                  <w:marTop w:val="0"/>
                                                  <w:marBottom w:val="0"/>
                                                  <w:divBdr>
                                                    <w:top w:val="none" w:sz="0" w:space="0" w:color="auto"/>
                                                    <w:left w:val="none" w:sz="0" w:space="0" w:color="auto"/>
                                                    <w:bottom w:val="none" w:sz="0" w:space="0" w:color="auto"/>
                                                    <w:right w:val="none" w:sz="0" w:space="0" w:color="auto"/>
                                                  </w:divBdr>
                                                </w:div>
                                                <w:div w:id="368342568">
                                                  <w:marLeft w:val="0"/>
                                                  <w:marRight w:val="0"/>
                                                  <w:marTop w:val="0"/>
                                                  <w:marBottom w:val="0"/>
                                                  <w:divBdr>
                                                    <w:top w:val="none" w:sz="0" w:space="0" w:color="auto"/>
                                                    <w:left w:val="none" w:sz="0" w:space="0" w:color="auto"/>
                                                    <w:bottom w:val="none" w:sz="0" w:space="0" w:color="auto"/>
                                                    <w:right w:val="none" w:sz="0" w:space="0" w:color="auto"/>
                                                  </w:divBdr>
                                                </w:div>
                                                <w:div w:id="295765334">
                                                  <w:marLeft w:val="0"/>
                                                  <w:marRight w:val="0"/>
                                                  <w:marTop w:val="0"/>
                                                  <w:marBottom w:val="0"/>
                                                  <w:divBdr>
                                                    <w:top w:val="none" w:sz="0" w:space="0" w:color="auto"/>
                                                    <w:left w:val="none" w:sz="0" w:space="0" w:color="auto"/>
                                                    <w:bottom w:val="none" w:sz="0" w:space="0" w:color="auto"/>
                                                    <w:right w:val="none" w:sz="0" w:space="0" w:color="auto"/>
                                                  </w:divBdr>
                                                </w:div>
                                                <w:div w:id="1172918307">
                                                  <w:marLeft w:val="0"/>
                                                  <w:marRight w:val="0"/>
                                                  <w:marTop w:val="0"/>
                                                  <w:marBottom w:val="0"/>
                                                  <w:divBdr>
                                                    <w:top w:val="none" w:sz="0" w:space="0" w:color="auto"/>
                                                    <w:left w:val="none" w:sz="0" w:space="0" w:color="auto"/>
                                                    <w:bottom w:val="none" w:sz="0" w:space="0" w:color="auto"/>
                                                    <w:right w:val="none" w:sz="0" w:space="0" w:color="auto"/>
                                                  </w:divBdr>
                                                </w:div>
                                                <w:div w:id="1770733361">
                                                  <w:marLeft w:val="0"/>
                                                  <w:marRight w:val="0"/>
                                                  <w:marTop w:val="0"/>
                                                  <w:marBottom w:val="0"/>
                                                  <w:divBdr>
                                                    <w:top w:val="none" w:sz="0" w:space="0" w:color="auto"/>
                                                    <w:left w:val="none" w:sz="0" w:space="0" w:color="auto"/>
                                                    <w:bottom w:val="none" w:sz="0" w:space="0" w:color="auto"/>
                                                    <w:right w:val="none" w:sz="0" w:space="0" w:color="auto"/>
                                                  </w:divBdr>
                                                </w:div>
                                                <w:div w:id="1408766659">
                                                  <w:marLeft w:val="0"/>
                                                  <w:marRight w:val="0"/>
                                                  <w:marTop w:val="0"/>
                                                  <w:marBottom w:val="0"/>
                                                  <w:divBdr>
                                                    <w:top w:val="none" w:sz="0" w:space="0" w:color="auto"/>
                                                    <w:left w:val="none" w:sz="0" w:space="0" w:color="auto"/>
                                                    <w:bottom w:val="none" w:sz="0" w:space="0" w:color="auto"/>
                                                    <w:right w:val="none" w:sz="0" w:space="0" w:color="auto"/>
                                                  </w:divBdr>
                                                </w:div>
                                                <w:div w:id="1208492627">
                                                  <w:marLeft w:val="0"/>
                                                  <w:marRight w:val="0"/>
                                                  <w:marTop w:val="0"/>
                                                  <w:marBottom w:val="0"/>
                                                  <w:divBdr>
                                                    <w:top w:val="none" w:sz="0" w:space="0" w:color="auto"/>
                                                    <w:left w:val="none" w:sz="0" w:space="0" w:color="auto"/>
                                                    <w:bottom w:val="none" w:sz="0" w:space="0" w:color="auto"/>
                                                    <w:right w:val="none" w:sz="0" w:space="0" w:color="auto"/>
                                                  </w:divBdr>
                                                </w:div>
                                                <w:div w:id="1480071092">
                                                  <w:marLeft w:val="0"/>
                                                  <w:marRight w:val="0"/>
                                                  <w:marTop w:val="0"/>
                                                  <w:marBottom w:val="0"/>
                                                  <w:divBdr>
                                                    <w:top w:val="none" w:sz="0" w:space="0" w:color="auto"/>
                                                    <w:left w:val="none" w:sz="0" w:space="0" w:color="auto"/>
                                                    <w:bottom w:val="none" w:sz="0" w:space="0" w:color="auto"/>
                                                    <w:right w:val="none" w:sz="0" w:space="0" w:color="auto"/>
                                                  </w:divBdr>
                                                </w:div>
                                                <w:div w:id="1543204553">
                                                  <w:marLeft w:val="0"/>
                                                  <w:marRight w:val="0"/>
                                                  <w:marTop w:val="0"/>
                                                  <w:marBottom w:val="0"/>
                                                  <w:divBdr>
                                                    <w:top w:val="none" w:sz="0" w:space="0" w:color="auto"/>
                                                    <w:left w:val="none" w:sz="0" w:space="0" w:color="auto"/>
                                                    <w:bottom w:val="none" w:sz="0" w:space="0" w:color="auto"/>
                                                    <w:right w:val="none" w:sz="0" w:space="0" w:color="auto"/>
                                                  </w:divBdr>
                                                </w:div>
                                                <w:div w:id="1203591460">
                                                  <w:marLeft w:val="0"/>
                                                  <w:marRight w:val="0"/>
                                                  <w:marTop w:val="0"/>
                                                  <w:marBottom w:val="0"/>
                                                  <w:divBdr>
                                                    <w:top w:val="none" w:sz="0" w:space="0" w:color="auto"/>
                                                    <w:left w:val="none" w:sz="0" w:space="0" w:color="auto"/>
                                                    <w:bottom w:val="none" w:sz="0" w:space="0" w:color="auto"/>
                                                    <w:right w:val="none" w:sz="0" w:space="0" w:color="auto"/>
                                                  </w:divBdr>
                                                </w:div>
                                                <w:div w:id="1411344528">
                                                  <w:marLeft w:val="0"/>
                                                  <w:marRight w:val="0"/>
                                                  <w:marTop w:val="0"/>
                                                  <w:marBottom w:val="0"/>
                                                  <w:divBdr>
                                                    <w:top w:val="none" w:sz="0" w:space="0" w:color="auto"/>
                                                    <w:left w:val="none" w:sz="0" w:space="0" w:color="auto"/>
                                                    <w:bottom w:val="none" w:sz="0" w:space="0" w:color="auto"/>
                                                    <w:right w:val="none" w:sz="0" w:space="0" w:color="auto"/>
                                                  </w:divBdr>
                                                </w:div>
                                                <w:div w:id="121315452">
                                                  <w:marLeft w:val="0"/>
                                                  <w:marRight w:val="0"/>
                                                  <w:marTop w:val="0"/>
                                                  <w:marBottom w:val="0"/>
                                                  <w:divBdr>
                                                    <w:top w:val="none" w:sz="0" w:space="0" w:color="auto"/>
                                                    <w:left w:val="none" w:sz="0" w:space="0" w:color="auto"/>
                                                    <w:bottom w:val="none" w:sz="0" w:space="0" w:color="auto"/>
                                                    <w:right w:val="none" w:sz="0" w:space="0" w:color="auto"/>
                                                  </w:divBdr>
                                                </w:div>
                                                <w:div w:id="1292438850">
                                                  <w:marLeft w:val="0"/>
                                                  <w:marRight w:val="0"/>
                                                  <w:marTop w:val="0"/>
                                                  <w:marBottom w:val="0"/>
                                                  <w:divBdr>
                                                    <w:top w:val="none" w:sz="0" w:space="0" w:color="auto"/>
                                                    <w:left w:val="none" w:sz="0" w:space="0" w:color="auto"/>
                                                    <w:bottom w:val="none" w:sz="0" w:space="0" w:color="auto"/>
                                                    <w:right w:val="none" w:sz="0" w:space="0" w:color="auto"/>
                                                  </w:divBdr>
                                                </w:div>
                                                <w:div w:id="927925753">
                                                  <w:marLeft w:val="0"/>
                                                  <w:marRight w:val="0"/>
                                                  <w:marTop w:val="0"/>
                                                  <w:marBottom w:val="0"/>
                                                  <w:divBdr>
                                                    <w:top w:val="none" w:sz="0" w:space="0" w:color="auto"/>
                                                    <w:left w:val="none" w:sz="0" w:space="0" w:color="auto"/>
                                                    <w:bottom w:val="none" w:sz="0" w:space="0" w:color="auto"/>
                                                    <w:right w:val="none" w:sz="0" w:space="0" w:color="auto"/>
                                                  </w:divBdr>
                                                </w:div>
                                                <w:div w:id="6523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713238">
      <w:bodyDiv w:val="1"/>
      <w:marLeft w:val="0"/>
      <w:marRight w:val="0"/>
      <w:marTop w:val="0"/>
      <w:marBottom w:val="0"/>
      <w:divBdr>
        <w:top w:val="none" w:sz="0" w:space="0" w:color="auto"/>
        <w:left w:val="none" w:sz="0" w:space="0" w:color="auto"/>
        <w:bottom w:val="none" w:sz="0" w:space="0" w:color="auto"/>
        <w:right w:val="none" w:sz="0" w:space="0" w:color="auto"/>
      </w:divBdr>
      <w:divsChild>
        <w:div w:id="1030841542">
          <w:marLeft w:val="0"/>
          <w:marRight w:val="0"/>
          <w:marTop w:val="0"/>
          <w:marBottom w:val="0"/>
          <w:divBdr>
            <w:top w:val="none" w:sz="0" w:space="0" w:color="auto"/>
            <w:left w:val="none" w:sz="0" w:space="0" w:color="auto"/>
            <w:bottom w:val="none" w:sz="0" w:space="0" w:color="auto"/>
            <w:right w:val="none" w:sz="0" w:space="0" w:color="auto"/>
          </w:divBdr>
        </w:div>
      </w:divsChild>
    </w:div>
    <w:div w:id="537863416">
      <w:bodyDiv w:val="1"/>
      <w:marLeft w:val="0"/>
      <w:marRight w:val="0"/>
      <w:marTop w:val="0"/>
      <w:marBottom w:val="0"/>
      <w:divBdr>
        <w:top w:val="none" w:sz="0" w:space="0" w:color="auto"/>
        <w:left w:val="none" w:sz="0" w:space="0" w:color="auto"/>
        <w:bottom w:val="none" w:sz="0" w:space="0" w:color="auto"/>
        <w:right w:val="none" w:sz="0" w:space="0" w:color="auto"/>
      </w:divBdr>
    </w:div>
    <w:div w:id="1202206524">
      <w:bodyDiv w:val="1"/>
      <w:marLeft w:val="0"/>
      <w:marRight w:val="0"/>
      <w:marTop w:val="0"/>
      <w:marBottom w:val="0"/>
      <w:divBdr>
        <w:top w:val="none" w:sz="0" w:space="0" w:color="auto"/>
        <w:left w:val="none" w:sz="0" w:space="0" w:color="auto"/>
        <w:bottom w:val="none" w:sz="0" w:space="0" w:color="auto"/>
        <w:right w:val="none" w:sz="0" w:space="0" w:color="auto"/>
      </w:divBdr>
      <w:divsChild>
        <w:div w:id="246156264">
          <w:marLeft w:val="0"/>
          <w:marRight w:val="0"/>
          <w:marTop w:val="0"/>
          <w:marBottom w:val="0"/>
          <w:divBdr>
            <w:top w:val="none" w:sz="0" w:space="0" w:color="auto"/>
            <w:left w:val="none" w:sz="0" w:space="0" w:color="auto"/>
            <w:bottom w:val="none" w:sz="0" w:space="0" w:color="auto"/>
            <w:right w:val="none" w:sz="0" w:space="0" w:color="auto"/>
          </w:divBdr>
          <w:divsChild>
            <w:div w:id="1808282574">
              <w:marLeft w:val="0"/>
              <w:marRight w:val="0"/>
              <w:marTop w:val="900"/>
              <w:marBottom w:val="0"/>
              <w:divBdr>
                <w:top w:val="none" w:sz="0" w:space="0" w:color="auto"/>
                <w:left w:val="none" w:sz="0" w:space="0" w:color="auto"/>
                <w:bottom w:val="none" w:sz="0" w:space="0" w:color="auto"/>
                <w:right w:val="none" w:sz="0" w:space="0" w:color="auto"/>
              </w:divBdr>
              <w:divsChild>
                <w:div w:id="337269285">
                  <w:marLeft w:val="0"/>
                  <w:marRight w:val="0"/>
                  <w:marTop w:val="0"/>
                  <w:marBottom w:val="0"/>
                  <w:divBdr>
                    <w:top w:val="none" w:sz="0" w:space="0" w:color="auto"/>
                    <w:left w:val="none" w:sz="0" w:space="0" w:color="auto"/>
                    <w:bottom w:val="none" w:sz="0" w:space="0" w:color="auto"/>
                    <w:right w:val="none" w:sz="0" w:space="0" w:color="auto"/>
                  </w:divBdr>
                  <w:divsChild>
                    <w:div w:id="1673600149">
                      <w:marLeft w:val="0"/>
                      <w:marRight w:val="0"/>
                      <w:marTop w:val="0"/>
                      <w:marBottom w:val="0"/>
                      <w:divBdr>
                        <w:top w:val="none" w:sz="0" w:space="0" w:color="auto"/>
                        <w:left w:val="none" w:sz="0" w:space="0" w:color="auto"/>
                        <w:bottom w:val="none" w:sz="0" w:space="0" w:color="auto"/>
                        <w:right w:val="none" w:sz="0" w:space="0" w:color="auto"/>
                      </w:divBdr>
                      <w:divsChild>
                        <w:div w:id="1604338385">
                          <w:marLeft w:val="0"/>
                          <w:marRight w:val="0"/>
                          <w:marTop w:val="0"/>
                          <w:marBottom w:val="0"/>
                          <w:divBdr>
                            <w:top w:val="none" w:sz="0" w:space="0" w:color="auto"/>
                            <w:left w:val="none" w:sz="0" w:space="0" w:color="auto"/>
                            <w:bottom w:val="none" w:sz="0" w:space="0" w:color="auto"/>
                            <w:right w:val="none" w:sz="0" w:space="0" w:color="auto"/>
                          </w:divBdr>
                          <w:divsChild>
                            <w:div w:id="314916844">
                              <w:marLeft w:val="0"/>
                              <w:marRight w:val="0"/>
                              <w:marTop w:val="0"/>
                              <w:marBottom w:val="0"/>
                              <w:divBdr>
                                <w:top w:val="none" w:sz="0" w:space="0" w:color="auto"/>
                                <w:left w:val="none" w:sz="0" w:space="0" w:color="auto"/>
                                <w:bottom w:val="none" w:sz="0" w:space="0" w:color="auto"/>
                                <w:right w:val="none" w:sz="0" w:space="0" w:color="auto"/>
                              </w:divBdr>
                              <w:divsChild>
                                <w:div w:id="564608769">
                                  <w:marLeft w:val="0"/>
                                  <w:marRight w:val="0"/>
                                  <w:marTop w:val="0"/>
                                  <w:marBottom w:val="0"/>
                                  <w:divBdr>
                                    <w:top w:val="none" w:sz="0" w:space="0" w:color="auto"/>
                                    <w:left w:val="none" w:sz="0" w:space="0" w:color="auto"/>
                                    <w:bottom w:val="none" w:sz="0" w:space="0" w:color="auto"/>
                                    <w:right w:val="none" w:sz="0" w:space="0" w:color="auto"/>
                                  </w:divBdr>
                                  <w:divsChild>
                                    <w:div w:id="606043996">
                                      <w:marLeft w:val="0"/>
                                      <w:marRight w:val="0"/>
                                      <w:marTop w:val="0"/>
                                      <w:marBottom w:val="0"/>
                                      <w:divBdr>
                                        <w:top w:val="none" w:sz="0" w:space="0" w:color="auto"/>
                                        <w:left w:val="none" w:sz="0" w:space="0" w:color="auto"/>
                                        <w:bottom w:val="none" w:sz="0" w:space="0" w:color="auto"/>
                                        <w:right w:val="none" w:sz="0" w:space="0" w:color="auto"/>
                                      </w:divBdr>
                                      <w:divsChild>
                                        <w:div w:id="2018463367">
                                          <w:marLeft w:val="0"/>
                                          <w:marRight w:val="0"/>
                                          <w:marTop w:val="15"/>
                                          <w:marBottom w:val="0"/>
                                          <w:divBdr>
                                            <w:top w:val="none" w:sz="0" w:space="0" w:color="auto"/>
                                            <w:left w:val="none" w:sz="0" w:space="0" w:color="auto"/>
                                            <w:bottom w:val="none" w:sz="0" w:space="0" w:color="auto"/>
                                            <w:right w:val="none" w:sz="0" w:space="0" w:color="auto"/>
                                          </w:divBdr>
                                          <w:divsChild>
                                            <w:div w:id="1538469354">
                                              <w:marLeft w:val="0"/>
                                              <w:marRight w:val="0"/>
                                              <w:marTop w:val="0"/>
                                              <w:marBottom w:val="0"/>
                                              <w:divBdr>
                                                <w:top w:val="none" w:sz="0" w:space="0" w:color="auto"/>
                                                <w:left w:val="none" w:sz="0" w:space="0" w:color="auto"/>
                                                <w:bottom w:val="none" w:sz="0" w:space="0" w:color="auto"/>
                                                <w:right w:val="none" w:sz="0" w:space="0" w:color="auto"/>
                                              </w:divBdr>
                                              <w:divsChild>
                                                <w:div w:id="1287543450">
                                                  <w:marLeft w:val="0"/>
                                                  <w:marRight w:val="0"/>
                                                  <w:marTop w:val="0"/>
                                                  <w:marBottom w:val="0"/>
                                                  <w:divBdr>
                                                    <w:top w:val="none" w:sz="0" w:space="0" w:color="auto"/>
                                                    <w:left w:val="none" w:sz="0" w:space="0" w:color="auto"/>
                                                    <w:bottom w:val="none" w:sz="0" w:space="0" w:color="auto"/>
                                                    <w:right w:val="none" w:sz="0" w:space="0" w:color="auto"/>
                                                  </w:divBdr>
                                                </w:div>
                                                <w:div w:id="1468619439">
                                                  <w:marLeft w:val="0"/>
                                                  <w:marRight w:val="0"/>
                                                  <w:marTop w:val="0"/>
                                                  <w:marBottom w:val="0"/>
                                                  <w:divBdr>
                                                    <w:top w:val="none" w:sz="0" w:space="0" w:color="auto"/>
                                                    <w:left w:val="none" w:sz="0" w:space="0" w:color="auto"/>
                                                    <w:bottom w:val="none" w:sz="0" w:space="0" w:color="auto"/>
                                                    <w:right w:val="none" w:sz="0" w:space="0" w:color="auto"/>
                                                  </w:divBdr>
                                                </w:div>
                                                <w:div w:id="384571484">
                                                  <w:marLeft w:val="0"/>
                                                  <w:marRight w:val="0"/>
                                                  <w:marTop w:val="0"/>
                                                  <w:marBottom w:val="0"/>
                                                  <w:divBdr>
                                                    <w:top w:val="none" w:sz="0" w:space="0" w:color="auto"/>
                                                    <w:left w:val="none" w:sz="0" w:space="0" w:color="auto"/>
                                                    <w:bottom w:val="none" w:sz="0" w:space="0" w:color="auto"/>
                                                    <w:right w:val="none" w:sz="0" w:space="0" w:color="auto"/>
                                                  </w:divBdr>
                                                </w:div>
                                                <w:div w:id="316761596">
                                                  <w:marLeft w:val="0"/>
                                                  <w:marRight w:val="0"/>
                                                  <w:marTop w:val="0"/>
                                                  <w:marBottom w:val="0"/>
                                                  <w:divBdr>
                                                    <w:top w:val="none" w:sz="0" w:space="0" w:color="auto"/>
                                                    <w:left w:val="none" w:sz="0" w:space="0" w:color="auto"/>
                                                    <w:bottom w:val="none" w:sz="0" w:space="0" w:color="auto"/>
                                                    <w:right w:val="none" w:sz="0" w:space="0" w:color="auto"/>
                                                  </w:divBdr>
                                                </w:div>
                                                <w:div w:id="579366687">
                                                  <w:marLeft w:val="0"/>
                                                  <w:marRight w:val="0"/>
                                                  <w:marTop w:val="0"/>
                                                  <w:marBottom w:val="0"/>
                                                  <w:divBdr>
                                                    <w:top w:val="none" w:sz="0" w:space="0" w:color="auto"/>
                                                    <w:left w:val="none" w:sz="0" w:space="0" w:color="auto"/>
                                                    <w:bottom w:val="none" w:sz="0" w:space="0" w:color="auto"/>
                                                    <w:right w:val="none" w:sz="0" w:space="0" w:color="auto"/>
                                                  </w:divBdr>
                                                </w:div>
                                                <w:div w:id="712585061">
                                                  <w:marLeft w:val="0"/>
                                                  <w:marRight w:val="0"/>
                                                  <w:marTop w:val="0"/>
                                                  <w:marBottom w:val="0"/>
                                                  <w:divBdr>
                                                    <w:top w:val="none" w:sz="0" w:space="0" w:color="auto"/>
                                                    <w:left w:val="none" w:sz="0" w:space="0" w:color="auto"/>
                                                    <w:bottom w:val="none" w:sz="0" w:space="0" w:color="auto"/>
                                                    <w:right w:val="none" w:sz="0" w:space="0" w:color="auto"/>
                                                  </w:divBdr>
                                                </w:div>
                                                <w:div w:id="1200127010">
                                                  <w:marLeft w:val="0"/>
                                                  <w:marRight w:val="0"/>
                                                  <w:marTop w:val="0"/>
                                                  <w:marBottom w:val="0"/>
                                                  <w:divBdr>
                                                    <w:top w:val="none" w:sz="0" w:space="0" w:color="auto"/>
                                                    <w:left w:val="none" w:sz="0" w:space="0" w:color="auto"/>
                                                    <w:bottom w:val="none" w:sz="0" w:space="0" w:color="auto"/>
                                                    <w:right w:val="none" w:sz="0" w:space="0" w:color="auto"/>
                                                  </w:divBdr>
                                                </w:div>
                                                <w:div w:id="1073308476">
                                                  <w:marLeft w:val="0"/>
                                                  <w:marRight w:val="0"/>
                                                  <w:marTop w:val="0"/>
                                                  <w:marBottom w:val="0"/>
                                                  <w:divBdr>
                                                    <w:top w:val="none" w:sz="0" w:space="0" w:color="auto"/>
                                                    <w:left w:val="none" w:sz="0" w:space="0" w:color="auto"/>
                                                    <w:bottom w:val="none" w:sz="0" w:space="0" w:color="auto"/>
                                                    <w:right w:val="none" w:sz="0" w:space="0" w:color="auto"/>
                                                  </w:divBdr>
                                                </w:div>
                                                <w:div w:id="465777661">
                                                  <w:marLeft w:val="0"/>
                                                  <w:marRight w:val="0"/>
                                                  <w:marTop w:val="0"/>
                                                  <w:marBottom w:val="0"/>
                                                  <w:divBdr>
                                                    <w:top w:val="none" w:sz="0" w:space="0" w:color="auto"/>
                                                    <w:left w:val="none" w:sz="0" w:space="0" w:color="auto"/>
                                                    <w:bottom w:val="none" w:sz="0" w:space="0" w:color="auto"/>
                                                    <w:right w:val="none" w:sz="0" w:space="0" w:color="auto"/>
                                                  </w:divBdr>
                                                </w:div>
                                                <w:div w:id="2144037916">
                                                  <w:marLeft w:val="0"/>
                                                  <w:marRight w:val="0"/>
                                                  <w:marTop w:val="0"/>
                                                  <w:marBottom w:val="0"/>
                                                  <w:divBdr>
                                                    <w:top w:val="none" w:sz="0" w:space="0" w:color="auto"/>
                                                    <w:left w:val="none" w:sz="0" w:space="0" w:color="auto"/>
                                                    <w:bottom w:val="none" w:sz="0" w:space="0" w:color="auto"/>
                                                    <w:right w:val="none" w:sz="0" w:space="0" w:color="auto"/>
                                                  </w:divBdr>
                                                </w:div>
                                                <w:div w:id="141771940">
                                                  <w:marLeft w:val="0"/>
                                                  <w:marRight w:val="0"/>
                                                  <w:marTop w:val="0"/>
                                                  <w:marBottom w:val="0"/>
                                                  <w:divBdr>
                                                    <w:top w:val="none" w:sz="0" w:space="0" w:color="auto"/>
                                                    <w:left w:val="none" w:sz="0" w:space="0" w:color="auto"/>
                                                    <w:bottom w:val="none" w:sz="0" w:space="0" w:color="auto"/>
                                                    <w:right w:val="none" w:sz="0" w:space="0" w:color="auto"/>
                                                  </w:divBdr>
                                                </w:div>
                                                <w:div w:id="1396467492">
                                                  <w:marLeft w:val="0"/>
                                                  <w:marRight w:val="0"/>
                                                  <w:marTop w:val="0"/>
                                                  <w:marBottom w:val="0"/>
                                                  <w:divBdr>
                                                    <w:top w:val="none" w:sz="0" w:space="0" w:color="auto"/>
                                                    <w:left w:val="none" w:sz="0" w:space="0" w:color="auto"/>
                                                    <w:bottom w:val="none" w:sz="0" w:space="0" w:color="auto"/>
                                                    <w:right w:val="none" w:sz="0" w:space="0" w:color="auto"/>
                                                  </w:divBdr>
                                                </w:div>
                                                <w:div w:id="47266445">
                                                  <w:marLeft w:val="0"/>
                                                  <w:marRight w:val="0"/>
                                                  <w:marTop w:val="0"/>
                                                  <w:marBottom w:val="0"/>
                                                  <w:divBdr>
                                                    <w:top w:val="none" w:sz="0" w:space="0" w:color="auto"/>
                                                    <w:left w:val="none" w:sz="0" w:space="0" w:color="auto"/>
                                                    <w:bottom w:val="none" w:sz="0" w:space="0" w:color="auto"/>
                                                    <w:right w:val="none" w:sz="0" w:space="0" w:color="auto"/>
                                                  </w:divBdr>
                                                </w:div>
                                                <w:div w:id="1101873256">
                                                  <w:marLeft w:val="0"/>
                                                  <w:marRight w:val="0"/>
                                                  <w:marTop w:val="0"/>
                                                  <w:marBottom w:val="0"/>
                                                  <w:divBdr>
                                                    <w:top w:val="none" w:sz="0" w:space="0" w:color="auto"/>
                                                    <w:left w:val="none" w:sz="0" w:space="0" w:color="auto"/>
                                                    <w:bottom w:val="none" w:sz="0" w:space="0" w:color="auto"/>
                                                    <w:right w:val="none" w:sz="0" w:space="0" w:color="auto"/>
                                                  </w:divBdr>
                                                </w:div>
                                                <w:div w:id="1844736287">
                                                  <w:marLeft w:val="0"/>
                                                  <w:marRight w:val="0"/>
                                                  <w:marTop w:val="0"/>
                                                  <w:marBottom w:val="0"/>
                                                  <w:divBdr>
                                                    <w:top w:val="none" w:sz="0" w:space="0" w:color="auto"/>
                                                    <w:left w:val="none" w:sz="0" w:space="0" w:color="auto"/>
                                                    <w:bottom w:val="none" w:sz="0" w:space="0" w:color="auto"/>
                                                    <w:right w:val="none" w:sz="0" w:space="0" w:color="auto"/>
                                                  </w:divBdr>
                                                </w:div>
                                                <w:div w:id="1729767719">
                                                  <w:marLeft w:val="0"/>
                                                  <w:marRight w:val="0"/>
                                                  <w:marTop w:val="0"/>
                                                  <w:marBottom w:val="0"/>
                                                  <w:divBdr>
                                                    <w:top w:val="none" w:sz="0" w:space="0" w:color="auto"/>
                                                    <w:left w:val="none" w:sz="0" w:space="0" w:color="auto"/>
                                                    <w:bottom w:val="none" w:sz="0" w:space="0" w:color="auto"/>
                                                    <w:right w:val="none" w:sz="0" w:space="0" w:color="auto"/>
                                                  </w:divBdr>
                                                </w:div>
                                                <w:div w:id="1684741252">
                                                  <w:marLeft w:val="0"/>
                                                  <w:marRight w:val="0"/>
                                                  <w:marTop w:val="0"/>
                                                  <w:marBottom w:val="0"/>
                                                  <w:divBdr>
                                                    <w:top w:val="none" w:sz="0" w:space="0" w:color="auto"/>
                                                    <w:left w:val="none" w:sz="0" w:space="0" w:color="auto"/>
                                                    <w:bottom w:val="none" w:sz="0" w:space="0" w:color="auto"/>
                                                    <w:right w:val="none" w:sz="0" w:space="0" w:color="auto"/>
                                                  </w:divBdr>
                                                </w:div>
                                                <w:div w:id="1953899746">
                                                  <w:marLeft w:val="0"/>
                                                  <w:marRight w:val="0"/>
                                                  <w:marTop w:val="0"/>
                                                  <w:marBottom w:val="0"/>
                                                  <w:divBdr>
                                                    <w:top w:val="none" w:sz="0" w:space="0" w:color="auto"/>
                                                    <w:left w:val="none" w:sz="0" w:space="0" w:color="auto"/>
                                                    <w:bottom w:val="none" w:sz="0" w:space="0" w:color="auto"/>
                                                    <w:right w:val="none" w:sz="0" w:space="0" w:color="auto"/>
                                                  </w:divBdr>
                                                </w:div>
                                                <w:div w:id="2144881605">
                                                  <w:marLeft w:val="0"/>
                                                  <w:marRight w:val="0"/>
                                                  <w:marTop w:val="0"/>
                                                  <w:marBottom w:val="0"/>
                                                  <w:divBdr>
                                                    <w:top w:val="none" w:sz="0" w:space="0" w:color="auto"/>
                                                    <w:left w:val="none" w:sz="0" w:space="0" w:color="auto"/>
                                                    <w:bottom w:val="none" w:sz="0" w:space="0" w:color="auto"/>
                                                    <w:right w:val="none" w:sz="0" w:space="0" w:color="auto"/>
                                                  </w:divBdr>
                                                </w:div>
                                                <w:div w:id="1573933072">
                                                  <w:marLeft w:val="0"/>
                                                  <w:marRight w:val="0"/>
                                                  <w:marTop w:val="0"/>
                                                  <w:marBottom w:val="0"/>
                                                  <w:divBdr>
                                                    <w:top w:val="none" w:sz="0" w:space="0" w:color="auto"/>
                                                    <w:left w:val="none" w:sz="0" w:space="0" w:color="auto"/>
                                                    <w:bottom w:val="none" w:sz="0" w:space="0" w:color="auto"/>
                                                    <w:right w:val="none" w:sz="0" w:space="0" w:color="auto"/>
                                                  </w:divBdr>
                                                </w:div>
                                                <w:div w:id="683896259">
                                                  <w:marLeft w:val="0"/>
                                                  <w:marRight w:val="0"/>
                                                  <w:marTop w:val="0"/>
                                                  <w:marBottom w:val="0"/>
                                                  <w:divBdr>
                                                    <w:top w:val="none" w:sz="0" w:space="0" w:color="auto"/>
                                                    <w:left w:val="none" w:sz="0" w:space="0" w:color="auto"/>
                                                    <w:bottom w:val="none" w:sz="0" w:space="0" w:color="auto"/>
                                                    <w:right w:val="none" w:sz="0" w:space="0" w:color="auto"/>
                                                  </w:divBdr>
                                                </w:div>
                                                <w:div w:id="2096779546">
                                                  <w:marLeft w:val="0"/>
                                                  <w:marRight w:val="0"/>
                                                  <w:marTop w:val="0"/>
                                                  <w:marBottom w:val="0"/>
                                                  <w:divBdr>
                                                    <w:top w:val="none" w:sz="0" w:space="0" w:color="auto"/>
                                                    <w:left w:val="none" w:sz="0" w:space="0" w:color="auto"/>
                                                    <w:bottom w:val="none" w:sz="0" w:space="0" w:color="auto"/>
                                                    <w:right w:val="none" w:sz="0" w:space="0" w:color="auto"/>
                                                  </w:divBdr>
                                                </w:div>
                                                <w:div w:id="1617907245">
                                                  <w:marLeft w:val="0"/>
                                                  <w:marRight w:val="0"/>
                                                  <w:marTop w:val="0"/>
                                                  <w:marBottom w:val="0"/>
                                                  <w:divBdr>
                                                    <w:top w:val="none" w:sz="0" w:space="0" w:color="auto"/>
                                                    <w:left w:val="none" w:sz="0" w:space="0" w:color="auto"/>
                                                    <w:bottom w:val="none" w:sz="0" w:space="0" w:color="auto"/>
                                                    <w:right w:val="none" w:sz="0" w:space="0" w:color="auto"/>
                                                  </w:divBdr>
                                                </w:div>
                                                <w:div w:id="888883065">
                                                  <w:marLeft w:val="0"/>
                                                  <w:marRight w:val="0"/>
                                                  <w:marTop w:val="0"/>
                                                  <w:marBottom w:val="0"/>
                                                  <w:divBdr>
                                                    <w:top w:val="none" w:sz="0" w:space="0" w:color="auto"/>
                                                    <w:left w:val="none" w:sz="0" w:space="0" w:color="auto"/>
                                                    <w:bottom w:val="none" w:sz="0" w:space="0" w:color="auto"/>
                                                    <w:right w:val="none" w:sz="0" w:space="0" w:color="auto"/>
                                                  </w:divBdr>
                                                </w:div>
                                                <w:div w:id="115150231">
                                                  <w:marLeft w:val="0"/>
                                                  <w:marRight w:val="0"/>
                                                  <w:marTop w:val="0"/>
                                                  <w:marBottom w:val="0"/>
                                                  <w:divBdr>
                                                    <w:top w:val="none" w:sz="0" w:space="0" w:color="auto"/>
                                                    <w:left w:val="none" w:sz="0" w:space="0" w:color="auto"/>
                                                    <w:bottom w:val="none" w:sz="0" w:space="0" w:color="auto"/>
                                                    <w:right w:val="none" w:sz="0" w:space="0" w:color="auto"/>
                                                  </w:divBdr>
                                                </w:div>
                                                <w:div w:id="1387535357">
                                                  <w:marLeft w:val="0"/>
                                                  <w:marRight w:val="0"/>
                                                  <w:marTop w:val="0"/>
                                                  <w:marBottom w:val="0"/>
                                                  <w:divBdr>
                                                    <w:top w:val="none" w:sz="0" w:space="0" w:color="auto"/>
                                                    <w:left w:val="none" w:sz="0" w:space="0" w:color="auto"/>
                                                    <w:bottom w:val="none" w:sz="0" w:space="0" w:color="auto"/>
                                                    <w:right w:val="none" w:sz="0" w:space="0" w:color="auto"/>
                                                  </w:divBdr>
                                                </w:div>
                                                <w:div w:id="1349942022">
                                                  <w:marLeft w:val="0"/>
                                                  <w:marRight w:val="0"/>
                                                  <w:marTop w:val="0"/>
                                                  <w:marBottom w:val="0"/>
                                                  <w:divBdr>
                                                    <w:top w:val="none" w:sz="0" w:space="0" w:color="auto"/>
                                                    <w:left w:val="none" w:sz="0" w:space="0" w:color="auto"/>
                                                    <w:bottom w:val="none" w:sz="0" w:space="0" w:color="auto"/>
                                                    <w:right w:val="none" w:sz="0" w:space="0" w:color="auto"/>
                                                  </w:divBdr>
                                                </w:div>
                                                <w:div w:id="1205025050">
                                                  <w:marLeft w:val="0"/>
                                                  <w:marRight w:val="0"/>
                                                  <w:marTop w:val="0"/>
                                                  <w:marBottom w:val="0"/>
                                                  <w:divBdr>
                                                    <w:top w:val="none" w:sz="0" w:space="0" w:color="auto"/>
                                                    <w:left w:val="none" w:sz="0" w:space="0" w:color="auto"/>
                                                    <w:bottom w:val="none" w:sz="0" w:space="0" w:color="auto"/>
                                                    <w:right w:val="none" w:sz="0" w:space="0" w:color="auto"/>
                                                  </w:divBdr>
                                                </w:div>
                                                <w:div w:id="893590279">
                                                  <w:marLeft w:val="0"/>
                                                  <w:marRight w:val="0"/>
                                                  <w:marTop w:val="0"/>
                                                  <w:marBottom w:val="0"/>
                                                  <w:divBdr>
                                                    <w:top w:val="none" w:sz="0" w:space="0" w:color="auto"/>
                                                    <w:left w:val="none" w:sz="0" w:space="0" w:color="auto"/>
                                                    <w:bottom w:val="none" w:sz="0" w:space="0" w:color="auto"/>
                                                    <w:right w:val="none" w:sz="0" w:space="0" w:color="auto"/>
                                                  </w:divBdr>
                                                </w:div>
                                                <w:div w:id="1783303989">
                                                  <w:marLeft w:val="0"/>
                                                  <w:marRight w:val="0"/>
                                                  <w:marTop w:val="0"/>
                                                  <w:marBottom w:val="0"/>
                                                  <w:divBdr>
                                                    <w:top w:val="none" w:sz="0" w:space="0" w:color="auto"/>
                                                    <w:left w:val="none" w:sz="0" w:space="0" w:color="auto"/>
                                                    <w:bottom w:val="none" w:sz="0" w:space="0" w:color="auto"/>
                                                    <w:right w:val="none" w:sz="0" w:space="0" w:color="auto"/>
                                                  </w:divBdr>
                                                </w:div>
                                                <w:div w:id="2146465667">
                                                  <w:marLeft w:val="0"/>
                                                  <w:marRight w:val="0"/>
                                                  <w:marTop w:val="0"/>
                                                  <w:marBottom w:val="0"/>
                                                  <w:divBdr>
                                                    <w:top w:val="none" w:sz="0" w:space="0" w:color="auto"/>
                                                    <w:left w:val="none" w:sz="0" w:space="0" w:color="auto"/>
                                                    <w:bottom w:val="none" w:sz="0" w:space="0" w:color="auto"/>
                                                    <w:right w:val="none" w:sz="0" w:space="0" w:color="auto"/>
                                                  </w:divBdr>
                                                </w:div>
                                                <w:div w:id="113907179">
                                                  <w:marLeft w:val="0"/>
                                                  <w:marRight w:val="0"/>
                                                  <w:marTop w:val="0"/>
                                                  <w:marBottom w:val="0"/>
                                                  <w:divBdr>
                                                    <w:top w:val="none" w:sz="0" w:space="0" w:color="auto"/>
                                                    <w:left w:val="none" w:sz="0" w:space="0" w:color="auto"/>
                                                    <w:bottom w:val="none" w:sz="0" w:space="0" w:color="auto"/>
                                                    <w:right w:val="none" w:sz="0" w:space="0" w:color="auto"/>
                                                  </w:divBdr>
                                                </w:div>
                                                <w:div w:id="1850560071">
                                                  <w:marLeft w:val="0"/>
                                                  <w:marRight w:val="0"/>
                                                  <w:marTop w:val="0"/>
                                                  <w:marBottom w:val="0"/>
                                                  <w:divBdr>
                                                    <w:top w:val="none" w:sz="0" w:space="0" w:color="auto"/>
                                                    <w:left w:val="none" w:sz="0" w:space="0" w:color="auto"/>
                                                    <w:bottom w:val="none" w:sz="0" w:space="0" w:color="auto"/>
                                                    <w:right w:val="none" w:sz="0" w:space="0" w:color="auto"/>
                                                  </w:divBdr>
                                                </w:div>
                                                <w:div w:id="485975587">
                                                  <w:marLeft w:val="0"/>
                                                  <w:marRight w:val="0"/>
                                                  <w:marTop w:val="0"/>
                                                  <w:marBottom w:val="0"/>
                                                  <w:divBdr>
                                                    <w:top w:val="none" w:sz="0" w:space="0" w:color="auto"/>
                                                    <w:left w:val="none" w:sz="0" w:space="0" w:color="auto"/>
                                                    <w:bottom w:val="none" w:sz="0" w:space="0" w:color="auto"/>
                                                    <w:right w:val="none" w:sz="0" w:space="0" w:color="auto"/>
                                                  </w:divBdr>
                                                </w:div>
                                                <w:div w:id="100418081">
                                                  <w:marLeft w:val="0"/>
                                                  <w:marRight w:val="0"/>
                                                  <w:marTop w:val="0"/>
                                                  <w:marBottom w:val="0"/>
                                                  <w:divBdr>
                                                    <w:top w:val="none" w:sz="0" w:space="0" w:color="auto"/>
                                                    <w:left w:val="none" w:sz="0" w:space="0" w:color="auto"/>
                                                    <w:bottom w:val="none" w:sz="0" w:space="0" w:color="auto"/>
                                                    <w:right w:val="none" w:sz="0" w:space="0" w:color="auto"/>
                                                  </w:divBdr>
                                                </w:div>
                                                <w:div w:id="104813296">
                                                  <w:marLeft w:val="0"/>
                                                  <w:marRight w:val="0"/>
                                                  <w:marTop w:val="0"/>
                                                  <w:marBottom w:val="0"/>
                                                  <w:divBdr>
                                                    <w:top w:val="none" w:sz="0" w:space="0" w:color="auto"/>
                                                    <w:left w:val="none" w:sz="0" w:space="0" w:color="auto"/>
                                                    <w:bottom w:val="none" w:sz="0" w:space="0" w:color="auto"/>
                                                    <w:right w:val="none" w:sz="0" w:space="0" w:color="auto"/>
                                                  </w:divBdr>
                                                </w:div>
                                                <w:div w:id="1621566715">
                                                  <w:marLeft w:val="0"/>
                                                  <w:marRight w:val="0"/>
                                                  <w:marTop w:val="0"/>
                                                  <w:marBottom w:val="0"/>
                                                  <w:divBdr>
                                                    <w:top w:val="none" w:sz="0" w:space="0" w:color="auto"/>
                                                    <w:left w:val="none" w:sz="0" w:space="0" w:color="auto"/>
                                                    <w:bottom w:val="none" w:sz="0" w:space="0" w:color="auto"/>
                                                    <w:right w:val="none" w:sz="0" w:space="0" w:color="auto"/>
                                                  </w:divBdr>
                                                </w:div>
                                                <w:div w:id="1054817571">
                                                  <w:marLeft w:val="0"/>
                                                  <w:marRight w:val="0"/>
                                                  <w:marTop w:val="0"/>
                                                  <w:marBottom w:val="0"/>
                                                  <w:divBdr>
                                                    <w:top w:val="none" w:sz="0" w:space="0" w:color="auto"/>
                                                    <w:left w:val="none" w:sz="0" w:space="0" w:color="auto"/>
                                                    <w:bottom w:val="none" w:sz="0" w:space="0" w:color="auto"/>
                                                    <w:right w:val="none" w:sz="0" w:space="0" w:color="auto"/>
                                                  </w:divBdr>
                                                </w:div>
                                                <w:div w:id="2055425813">
                                                  <w:marLeft w:val="0"/>
                                                  <w:marRight w:val="0"/>
                                                  <w:marTop w:val="0"/>
                                                  <w:marBottom w:val="0"/>
                                                  <w:divBdr>
                                                    <w:top w:val="none" w:sz="0" w:space="0" w:color="auto"/>
                                                    <w:left w:val="none" w:sz="0" w:space="0" w:color="auto"/>
                                                    <w:bottom w:val="none" w:sz="0" w:space="0" w:color="auto"/>
                                                    <w:right w:val="none" w:sz="0" w:space="0" w:color="auto"/>
                                                  </w:divBdr>
                                                </w:div>
                                                <w:div w:id="2096244595">
                                                  <w:marLeft w:val="0"/>
                                                  <w:marRight w:val="0"/>
                                                  <w:marTop w:val="0"/>
                                                  <w:marBottom w:val="0"/>
                                                  <w:divBdr>
                                                    <w:top w:val="none" w:sz="0" w:space="0" w:color="auto"/>
                                                    <w:left w:val="none" w:sz="0" w:space="0" w:color="auto"/>
                                                    <w:bottom w:val="none" w:sz="0" w:space="0" w:color="auto"/>
                                                    <w:right w:val="none" w:sz="0" w:space="0" w:color="auto"/>
                                                  </w:divBdr>
                                                </w:div>
                                                <w:div w:id="2069181874">
                                                  <w:marLeft w:val="0"/>
                                                  <w:marRight w:val="0"/>
                                                  <w:marTop w:val="0"/>
                                                  <w:marBottom w:val="0"/>
                                                  <w:divBdr>
                                                    <w:top w:val="none" w:sz="0" w:space="0" w:color="auto"/>
                                                    <w:left w:val="none" w:sz="0" w:space="0" w:color="auto"/>
                                                    <w:bottom w:val="none" w:sz="0" w:space="0" w:color="auto"/>
                                                    <w:right w:val="none" w:sz="0" w:space="0" w:color="auto"/>
                                                  </w:divBdr>
                                                </w:div>
                                                <w:div w:id="364405635">
                                                  <w:marLeft w:val="0"/>
                                                  <w:marRight w:val="0"/>
                                                  <w:marTop w:val="0"/>
                                                  <w:marBottom w:val="0"/>
                                                  <w:divBdr>
                                                    <w:top w:val="none" w:sz="0" w:space="0" w:color="auto"/>
                                                    <w:left w:val="none" w:sz="0" w:space="0" w:color="auto"/>
                                                    <w:bottom w:val="none" w:sz="0" w:space="0" w:color="auto"/>
                                                    <w:right w:val="none" w:sz="0" w:space="0" w:color="auto"/>
                                                  </w:divBdr>
                                                </w:div>
                                                <w:div w:id="767847952">
                                                  <w:marLeft w:val="0"/>
                                                  <w:marRight w:val="0"/>
                                                  <w:marTop w:val="0"/>
                                                  <w:marBottom w:val="0"/>
                                                  <w:divBdr>
                                                    <w:top w:val="none" w:sz="0" w:space="0" w:color="auto"/>
                                                    <w:left w:val="none" w:sz="0" w:space="0" w:color="auto"/>
                                                    <w:bottom w:val="none" w:sz="0" w:space="0" w:color="auto"/>
                                                    <w:right w:val="none" w:sz="0" w:space="0" w:color="auto"/>
                                                  </w:divBdr>
                                                </w:div>
                                                <w:div w:id="2028675001">
                                                  <w:marLeft w:val="0"/>
                                                  <w:marRight w:val="0"/>
                                                  <w:marTop w:val="0"/>
                                                  <w:marBottom w:val="0"/>
                                                  <w:divBdr>
                                                    <w:top w:val="none" w:sz="0" w:space="0" w:color="auto"/>
                                                    <w:left w:val="none" w:sz="0" w:space="0" w:color="auto"/>
                                                    <w:bottom w:val="none" w:sz="0" w:space="0" w:color="auto"/>
                                                    <w:right w:val="none" w:sz="0" w:space="0" w:color="auto"/>
                                                  </w:divBdr>
                                                </w:div>
                                                <w:div w:id="288245470">
                                                  <w:marLeft w:val="0"/>
                                                  <w:marRight w:val="0"/>
                                                  <w:marTop w:val="0"/>
                                                  <w:marBottom w:val="0"/>
                                                  <w:divBdr>
                                                    <w:top w:val="none" w:sz="0" w:space="0" w:color="auto"/>
                                                    <w:left w:val="none" w:sz="0" w:space="0" w:color="auto"/>
                                                    <w:bottom w:val="none" w:sz="0" w:space="0" w:color="auto"/>
                                                    <w:right w:val="none" w:sz="0" w:space="0" w:color="auto"/>
                                                  </w:divBdr>
                                                </w:div>
                                                <w:div w:id="1037849575">
                                                  <w:marLeft w:val="0"/>
                                                  <w:marRight w:val="0"/>
                                                  <w:marTop w:val="0"/>
                                                  <w:marBottom w:val="0"/>
                                                  <w:divBdr>
                                                    <w:top w:val="none" w:sz="0" w:space="0" w:color="auto"/>
                                                    <w:left w:val="none" w:sz="0" w:space="0" w:color="auto"/>
                                                    <w:bottom w:val="none" w:sz="0" w:space="0" w:color="auto"/>
                                                    <w:right w:val="none" w:sz="0" w:space="0" w:color="auto"/>
                                                  </w:divBdr>
                                                </w:div>
                                                <w:div w:id="1415206837">
                                                  <w:marLeft w:val="0"/>
                                                  <w:marRight w:val="0"/>
                                                  <w:marTop w:val="0"/>
                                                  <w:marBottom w:val="0"/>
                                                  <w:divBdr>
                                                    <w:top w:val="none" w:sz="0" w:space="0" w:color="auto"/>
                                                    <w:left w:val="none" w:sz="0" w:space="0" w:color="auto"/>
                                                    <w:bottom w:val="none" w:sz="0" w:space="0" w:color="auto"/>
                                                    <w:right w:val="none" w:sz="0" w:space="0" w:color="auto"/>
                                                  </w:divBdr>
                                                </w:div>
                                                <w:div w:id="1455754075">
                                                  <w:marLeft w:val="0"/>
                                                  <w:marRight w:val="0"/>
                                                  <w:marTop w:val="0"/>
                                                  <w:marBottom w:val="0"/>
                                                  <w:divBdr>
                                                    <w:top w:val="none" w:sz="0" w:space="0" w:color="auto"/>
                                                    <w:left w:val="none" w:sz="0" w:space="0" w:color="auto"/>
                                                    <w:bottom w:val="none" w:sz="0" w:space="0" w:color="auto"/>
                                                    <w:right w:val="none" w:sz="0" w:space="0" w:color="auto"/>
                                                  </w:divBdr>
                                                </w:div>
                                                <w:div w:id="1044020434">
                                                  <w:marLeft w:val="0"/>
                                                  <w:marRight w:val="0"/>
                                                  <w:marTop w:val="0"/>
                                                  <w:marBottom w:val="0"/>
                                                  <w:divBdr>
                                                    <w:top w:val="none" w:sz="0" w:space="0" w:color="auto"/>
                                                    <w:left w:val="none" w:sz="0" w:space="0" w:color="auto"/>
                                                    <w:bottom w:val="none" w:sz="0" w:space="0" w:color="auto"/>
                                                    <w:right w:val="none" w:sz="0" w:space="0" w:color="auto"/>
                                                  </w:divBdr>
                                                </w:div>
                                                <w:div w:id="884294185">
                                                  <w:marLeft w:val="0"/>
                                                  <w:marRight w:val="0"/>
                                                  <w:marTop w:val="0"/>
                                                  <w:marBottom w:val="0"/>
                                                  <w:divBdr>
                                                    <w:top w:val="none" w:sz="0" w:space="0" w:color="auto"/>
                                                    <w:left w:val="none" w:sz="0" w:space="0" w:color="auto"/>
                                                    <w:bottom w:val="none" w:sz="0" w:space="0" w:color="auto"/>
                                                    <w:right w:val="none" w:sz="0" w:space="0" w:color="auto"/>
                                                  </w:divBdr>
                                                </w:div>
                                                <w:div w:id="1022365179">
                                                  <w:marLeft w:val="0"/>
                                                  <w:marRight w:val="0"/>
                                                  <w:marTop w:val="0"/>
                                                  <w:marBottom w:val="0"/>
                                                  <w:divBdr>
                                                    <w:top w:val="none" w:sz="0" w:space="0" w:color="auto"/>
                                                    <w:left w:val="none" w:sz="0" w:space="0" w:color="auto"/>
                                                    <w:bottom w:val="none" w:sz="0" w:space="0" w:color="auto"/>
                                                    <w:right w:val="none" w:sz="0" w:space="0" w:color="auto"/>
                                                  </w:divBdr>
                                                </w:div>
                                                <w:div w:id="1724330925">
                                                  <w:marLeft w:val="0"/>
                                                  <w:marRight w:val="0"/>
                                                  <w:marTop w:val="0"/>
                                                  <w:marBottom w:val="0"/>
                                                  <w:divBdr>
                                                    <w:top w:val="none" w:sz="0" w:space="0" w:color="auto"/>
                                                    <w:left w:val="none" w:sz="0" w:space="0" w:color="auto"/>
                                                    <w:bottom w:val="none" w:sz="0" w:space="0" w:color="auto"/>
                                                    <w:right w:val="none" w:sz="0" w:space="0" w:color="auto"/>
                                                  </w:divBdr>
                                                </w:div>
                                                <w:div w:id="52318257">
                                                  <w:marLeft w:val="0"/>
                                                  <w:marRight w:val="0"/>
                                                  <w:marTop w:val="0"/>
                                                  <w:marBottom w:val="0"/>
                                                  <w:divBdr>
                                                    <w:top w:val="none" w:sz="0" w:space="0" w:color="auto"/>
                                                    <w:left w:val="none" w:sz="0" w:space="0" w:color="auto"/>
                                                    <w:bottom w:val="none" w:sz="0" w:space="0" w:color="auto"/>
                                                    <w:right w:val="none" w:sz="0" w:space="0" w:color="auto"/>
                                                  </w:divBdr>
                                                </w:div>
                                                <w:div w:id="1991982639">
                                                  <w:marLeft w:val="0"/>
                                                  <w:marRight w:val="0"/>
                                                  <w:marTop w:val="0"/>
                                                  <w:marBottom w:val="0"/>
                                                  <w:divBdr>
                                                    <w:top w:val="none" w:sz="0" w:space="0" w:color="auto"/>
                                                    <w:left w:val="none" w:sz="0" w:space="0" w:color="auto"/>
                                                    <w:bottom w:val="none" w:sz="0" w:space="0" w:color="auto"/>
                                                    <w:right w:val="none" w:sz="0" w:space="0" w:color="auto"/>
                                                  </w:divBdr>
                                                </w:div>
                                                <w:div w:id="899749556">
                                                  <w:marLeft w:val="0"/>
                                                  <w:marRight w:val="0"/>
                                                  <w:marTop w:val="0"/>
                                                  <w:marBottom w:val="0"/>
                                                  <w:divBdr>
                                                    <w:top w:val="none" w:sz="0" w:space="0" w:color="auto"/>
                                                    <w:left w:val="none" w:sz="0" w:space="0" w:color="auto"/>
                                                    <w:bottom w:val="none" w:sz="0" w:space="0" w:color="auto"/>
                                                    <w:right w:val="none" w:sz="0" w:space="0" w:color="auto"/>
                                                  </w:divBdr>
                                                </w:div>
                                                <w:div w:id="44958791">
                                                  <w:marLeft w:val="0"/>
                                                  <w:marRight w:val="0"/>
                                                  <w:marTop w:val="0"/>
                                                  <w:marBottom w:val="0"/>
                                                  <w:divBdr>
                                                    <w:top w:val="none" w:sz="0" w:space="0" w:color="auto"/>
                                                    <w:left w:val="none" w:sz="0" w:space="0" w:color="auto"/>
                                                    <w:bottom w:val="none" w:sz="0" w:space="0" w:color="auto"/>
                                                    <w:right w:val="none" w:sz="0" w:space="0" w:color="auto"/>
                                                  </w:divBdr>
                                                </w:div>
                                                <w:div w:id="848831901">
                                                  <w:marLeft w:val="0"/>
                                                  <w:marRight w:val="0"/>
                                                  <w:marTop w:val="0"/>
                                                  <w:marBottom w:val="0"/>
                                                  <w:divBdr>
                                                    <w:top w:val="none" w:sz="0" w:space="0" w:color="auto"/>
                                                    <w:left w:val="none" w:sz="0" w:space="0" w:color="auto"/>
                                                    <w:bottom w:val="none" w:sz="0" w:space="0" w:color="auto"/>
                                                    <w:right w:val="none" w:sz="0" w:space="0" w:color="auto"/>
                                                  </w:divBdr>
                                                </w:div>
                                                <w:div w:id="337074459">
                                                  <w:marLeft w:val="0"/>
                                                  <w:marRight w:val="0"/>
                                                  <w:marTop w:val="0"/>
                                                  <w:marBottom w:val="0"/>
                                                  <w:divBdr>
                                                    <w:top w:val="none" w:sz="0" w:space="0" w:color="auto"/>
                                                    <w:left w:val="none" w:sz="0" w:space="0" w:color="auto"/>
                                                    <w:bottom w:val="none" w:sz="0" w:space="0" w:color="auto"/>
                                                    <w:right w:val="none" w:sz="0" w:space="0" w:color="auto"/>
                                                  </w:divBdr>
                                                </w:div>
                                                <w:div w:id="251091787">
                                                  <w:marLeft w:val="0"/>
                                                  <w:marRight w:val="0"/>
                                                  <w:marTop w:val="0"/>
                                                  <w:marBottom w:val="0"/>
                                                  <w:divBdr>
                                                    <w:top w:val="none" w:sz="0" w:space="0" w:color="auto"/>
                                                    <w:left w:val="none" w:sz="0" w:space="0" w:color="auto"/>
                                                    <w:bottom w:val="none" w:sz="0" w:space="0" w:color="auto"/>
                                                    <w:right w:val="none" w:sz="0" w:space="0" w:color="auto"/>
                                                  </w:divBdr>
                                                </w:div>
                                                <w:div w:id="1797143357">
                                                  <w:marLeft w:val="0"/>
                                                  <w:marRight w:val="0"/>
                                                  <w:marTop w:val="0"/>
                                                  <w:marBottom w:val="0"/>
                                                  <w:divBdr>
                                                    <w:top w:val="none" w:sz="0" w:space="0" w:color="auto"/>
                                                    <w:left w:val="none" w:sz="0" w:space="0" w:color="auto"/>
                                                    <w:bottom w:val="none" w:sz="0" w:space="0" w:color="auto"/>
                                                    <w:right w:val="none" w:sz="0" w:space="0" w:color="auto"/>
                                                  </w:divBdr>
                                                </w:div>
                                                <w:div w:id="522402441">
                                                  <w:marLeft w:val="0"/>
                                                  <w:marRight w:val="0"/>
                                                  <w:marTop w:val="0"/>
                                                  <w:marBottom w:val="0"/>
                                                  <w:divBdr>
                                                    <w:top w:val="none" w:sz="0" w:space="0" w:color="auto"/>
                                                    <w:left w:val="none" w:sz="0" w:space="0" w:color="auto"/>
                                                    <w:bottom w:val="none" w:sz="0" w:space="0" w:color="auto"/>
                                                    <w:right w:val="none" w:sz="0" w:space="0" w:color="auto"/>
                                                  </w:divBdr>
                                                </w:div>
                                                <w:div w:id="1136725589">
                                                  <w:marLeft w:val="0"/>
                                                  <w:marRight w:val="0"/>
                                                  <w:marTop w:val="0"/>
                                                  <w:marBottom w:val="0"/>
                                                  <w:divBdr>
                                                    <w:top w:val="none" w:sz="0" w:space="0" w:color="auto"/>
                                                    <w:left w:val="none" w:sz="0" w:space="0" w:color="auto"/>
                                                    <w:bottom w:val="none" w:sz="0" w:space="0" w:color="auto"/>
                                                    <w:right w:val="none" w:sz="0" w:space="0" w:color="auto"/>
                                                  </w:divBdr>
                                                </w:div>
                                                <w:div w:id="1339507526">
                                                  <w:marLeft w:val="0"/>
                                                  <w:marRight w:val="0"/>
                                                  <w:marTop w:val="0"/>
                                                  <w:marBottom w:val="0"/>
                                                  <w:divBdr>
                                                    <w:top w:val="none" w:sz="0" w:space="0" w:color="auto"/>
                                                    <w:left w:val="none" w:sz="0" w:space="0" w:color="auto"/>
                                                    <w:bottom w:val="none" w:sz="0" w:space="0" w:color="auto"/>
                                                    <w:right w:val="none" w:sz="0" w:space="0" w:color="auto"/>
                                                  </w:divBdr>
                                                </w:div>
                                                <w:div w:id="2002266853">
                                                  <w:marLeft w:val="0"/>
                                                  <w:marRight w:val="0"/>
                                                  <w:marTop w:val="0"/>
                                                  <w:marBottom w:val="0"/>
                                                  <w:divBdr>
                                                    <w:top w:val="none" w:sz="0" w:space="0" w:color="auto"/>
                                                    <w:left w:val="none" w:sz="0" w:space="0" w:color="auto"/>
                                                    <w:bottom w:val="none" w:sz="0" w:space="0" w:color="auto"/>
                                                    <w:right w:val="none" w:sz="0" w:space="0" w:color="auto"/>
                                                  </w:divBdr>
                                                </w:div>
                                                <w:div w:id="952905732">
                                                  <w:marLeft w:val="0"/>
                                                  <w:marRight w:val="0"/>
                                                  <w:marTop w:val="0"/>
                                                  <w:marBottom w:val="0"/>
                                                  <w:divBdr>
                                                    <w:top w:val="none" w:sz="0" w:space="0" w:color="auto"/>
                                                    <w:left w:val="none" w:sz="0" w:space="0" w:color="auto"/>
                                                    <w:bottom w:val="none" w:sz="0" w:space="0" w:color="auto"/>
                                                    <w:right w:val="none" w:sz="0" w:space="0" w:color="auto"/>
                                                  </w:divBdr>
                                                </w:div>
                                                <w:div w:id="319891023">
                                                  <w:marLeft w:val="0"/>
                                                  <w:marRight w:val="0"/>
                                                  <w:marTop w:val="0"/>
                                                  <w:marBottom w:val="0"/>
                                                  <w:divBdr>
                                                    <w:top w:val="none" w:sz="0" w:space="0" w:color="auto"/>
                                                    <w:left w:val="none" w:sz="0" w:space="0" w:color="auto"/>
                                                    <w:bottom w:val="none" w:sz="0" w:space="0" w:color="auto"/>
                                                    <w:right w:val="none" w:sz="0" w:space="0" w:color="auto"/>
                                                  </w:divBdr>
                                                </w:div>
                                                <w:div w:id="826559904">
                                                  <w:marLeft w:val="0"/>
                                                  <w:marRight w:val="0"/>
                                                  <w:marTop w:val="0"/>
                                                  <w:marBottom w:val="0"/>
                                                  <w:divBdr>
                                                    <w:top w:val="none" w:sz="0" w:space="0" w:color="auto"/>
                                                    <w:left w:val="none" w:sz="0" w:space="0" w:color="auto"/>
                                                    <w:bottom w:val="none" w:sz="0" w:space="0" w:color="auto"/>
                                                    <w:right w:val="none" w:sz="0" w:space="0" w:color="auto"/>
                                                  </w:divBdr>
                                                </w:div>
                                                <w:div w:id="382484088">
                                                  <w:marLeft w:val="0"/>
                                                  <w:marRight w:val="0"/>
                                                  <w:marTop w:val="0"/>
                                                  <w:marBottom w:val="0"/>
                                                  <w:divBdr>
                                                    <w:top w:val="none" w:sz="0" w:space="0" w:color="auto"/>
                                                    <w:left w:val="none" w:sz="0" w:space="0" w:color="auto"/>
                                                    <w:bottom w:val="none" w:sz="0" w:space="0" w:color="auto"/>
                                                    <w:right w:val="none" w:sz="0" w:space="0" w:color="auto"/>
                                                  </w:divBdr>
                                                </w:div>
                                                <w:div w:id="623735067">
                                                  <w:marLeft w:val="0"/>
                                                  <w:marRight w:val="0"/>
                                                  <w:marTop w:val="0"/>
                                                  <w:marBottom w:val="0"/>
                                                  <w:divBdr>
                                                    <w:top w:val="none" w:sz="0" w:space="0" w:color="auto"/>
                                                    <w:left w:val="none" w:sz="0" w:space="0" w:color="auto"/>
                                                    <w:bottom w:val="none" w:sz="0" w:space="0" w:color="auto"/>
                                                    <w:right w:val="none" w:sz="0" w:space="0" w:color="auto"/>
                                                  </w:divBdr>
                                                </w:div>
                                                <w:div w:id="1383291230">
                                                  <w:marLeft w:val="0"/>
                                                  <w:marRight w:val="0"/>
                                                  <w:marTop w:val="0"/>
                                                  <w:marBottom w:val="0"/>
                                                  <w:divBdr>
                                                    <w:top w:val="none" w:sz="0" w:space="0" w:color="auto"/>
                                                    <w:left w:val="none" w:sz="0" w:space="0" w:color="auto"/>
                                                    <w:bottom w:val="none" w:sz="0" w:space="0" w:color="auto"/>
                                                    <w:right w:val="none" w:sz="0" w:space="0" w:color="auto"/>
                                                  </w:divBdr>
                                                </w:div>
                                                <w:div w:id="136261827">
                                                  <w:marLeft w:val="0"/>
                                                  <w:marRight w:val="0"/>
                                                  <w:marTop w:val="0"/>
                                                  <w:marBottom w:val="0"/>
                                                  <w:divBdr>
                                                    <w:top w:val="none" w:sz="0" w:space="0" w:color="auto"/>
                                                    <w:left w:val="none" w:sz="0" w:space="0" w:color="auto"/>
                                                    <w:bottom w:val="none" w:sz="0" w:space="0" w:color="auto"/>
                                                    <w:right w:val="none" w:sz="0" w:space="0" w:color="auto"/>
                                                  </w:divBdr>
                                                </w:div>
                                                <w:div w:id="764497153">
                                                  <w:marLeft w:val="0"/>
                                                  <w:marRight w:val="0"/>
                                                  <w:marTop w:val="0"/>
                                                  <w:marBottom w:val="0"/>
                                                  <w:divBdr>
                                                    <w:top w:val="none" w:sz="0" w:space="0" w:color="auto"/>
                                                    <w:left w:val="none" w:sz="0" w:space="0" w:color="auto"/>
                                                    <w:bottom w:val="none" w:sz="0" w:space="0" w:color="auto"/>
                                                    <w:right w:val="none" w:sz="0" w:space="0" w:color="auto"/>
                                                  </w:divBdr>
                                                </w:div>
                                                <w:div w:id="1262448145">
                                                  <w:marLeft w:val="0"/>
                                                  <w:marRight w:val="0"/>
                                                  <w:marTop w:val="0"/>
                                                  <w:marBottom w:val="0"/>
                                                  <w:divBdr>
                                                    <w:top w:val="none" w:sz="0" w:space="0" w:color="auto"/>
                                                    <w:left w:val="none" w:sz="0" w:space="0" w:color="auto"/>
                                                    <w:bottom w:val="none" w:sz="0" w:space="0" w:color="auto"/>
                                                    <w:right w:val="none" w:sz="0" w:space="0" w:color="auto"/>
                                                  </w:divBdr>
                                                </w:div>
                                                <w:div w:id="872304042">
                                                  <w:marLeft w:val="0"/>
                                                  <w:marRight w:val="0"/>
                                                  <w:marTop w:val="0"/>
                                                  <w:marBottom w:val="0"/>
                                                  <w:divBdr>
                                                    <w:top w:val="none" w:sz="0" w:space="0" w:color="auto"/>
                                                    <w:left w:val="none" w:sz="0" w:space="0" w:color="auto"/>
                                                    <w:bottom w:val="none" w:sz="0" w:space="0" w:color="auto"/>
                                                    <w:right w:val="none" w:sz="0" w:space="0" w:color="auto"/>
                                                  </w:divBdr>
                                                </w:div>
                                                <w:div w:id="172234062">
                                                  <w:marLeft w:val="0"/>
                                                  <w:marRight w:val="0"/>
                                                  <w:marTop w:val="0"/>
                                                  <w:marBottom w:val="0"/>
                                                  <w:divBdr>
                                                    <w:top w:val="none" w:sz="0" w:space="0" w:color="auto"/>
                                                    <w:left w:val="none" w:sz="0" w:space="0" w:color="auto"/>
                                                    <w:bottom w:val="none" w:sz="0" w:space="0" w:color="auto"/>
                                                    <w:right w:val="none" w:sz="0" w:space="0" w:color="auto"/>
                                                  </w:divBdr>
                                                </w:div>
                                                <w:div w:id="1455560449">
                                                  <w:marLeft w:val="0"/>
                                                  <w:marRight w:val="0"/>
                                                  <w:marTop w:val="0"/>
                                                  <w:marBottom w:val="0"/>
                                                  <w:divBdr>
                                                    <w:top w:val="none" w:sz="0" w:space="0" w:color="auto"/>
                                                    <w:left w:val="none" w:sz="0" w:space="0" w:color="auto"/>
                                                    <w:bottom w:val="none" w:sz="0" w:space="0" w:color="auto"/>
                                                    <w:right w:val="none" w:sz="0" w:space="0" w:color="auto"/>
                                                  </w:divBdr>
                                                </w:div>
                                                <w:div w:id="69930775">
                                                  <w:marLeft w:val="0"/>
                                                  <w:marRight w:val="0"/>
                                                  <w:marTop w:val="0"/>
                                                  <w:marBottom w:val="0"/>
                                                  <w:divBdr>
                                                    <w:top w:val="none" w:sz="0" w:space="0" w:color="auto"/>
                                                    <w:left w:val="none" w:sz="0" w:space="0" w:color="auto"/>
                                                    <w:bottom w:val="none" w:sz="0" w:space="0" w:color="auto"/>
                                                    <w:right w:val="none" w:sz="0" w:space="0" w:color="auto"/>
                                                  </w:divBdr>
                                                </w:div>
                                                <w:div w:id="2052679995">
                                                  <w:marLeft w:val="0"/>
                                                  <w:marRight w:val="0"/>
                                                  <w:marTop w:val="0"/>
                                                  <w:marBottom w:val="0"/>
                                                  <w:divBdr>
                                                    <w:top w:val="none" w:sz="0" w:space="0" w:color="auto"/>
                                                    <w:left w:val="none" w:sz="0" w:space="0" w:color="auto"/>
                                                    <w:bottom w:val="none" w:sz="0" w:space="0" w:color="auto"/>
                                                    <w:right w:val="none" w:sz="0" w:space="0" w:color="auto"/>
                                                  </w:divBdr>
                                                </w:div>
                                                <w:div w:id="589504739">
                                                  <w:marLeft w:val="0"/>
                                                  <w:marRight w:val="0"/>
                                                  <w:marTop w:val="0"/>
                                                  <w:marBottom w:val="0"/>
                                                  <w:divBdr>
                                                    <w:top w:val="none" w:sz="0" w:space="0" w:color="auto"/>
                                                    <w:left w:val="none" w:sz="0" w:space="0" w:color="auto"/>
                                                    <w:bottom w:val="none" w:sz="0" w:space="0" w:color="auto"/>
                                                    <w:right w:val="none" w:sz="0" w:space="0" w:color="auto"/>
                                                  </w:divBdr>
                                                </w:div>
                                                <w:div w:id="1222323448">
                                                  <w:marLeft w:val="0"/>
                                                  <w:marRight w:val="0"/>
                                                  <w:marTop w:val="0"/>
                                                  <w:marBottom w:val="0"/>
                                                  <w:divBdr>
                                                    <w:top w:val="none" w:sz="0" w:space="0" w:color="auto"/>
                                                    <w:left w:val="none" w:sz="0" w:space="0" w:color="auto"/>
                                                    <w:bottom w:val="none" w:sz="0" w:space="0" w:color="auto"/>
                                                    <w:right w:val="none" w:sz="0" w:space="0" w:color="auto"/>
                                                  </w:divBdr>
                                                </w:div>
                                                <w:div w:id="714620660">
                                                  <w:marLeft w:val="0"/>
                                                  <w:marRight w:val="0"/>
                                                  <w:marTop w:val="0"/>
                                                  <w:marBottom w:val="0"/>
                                                  <w:divBdr>
                                                    <w:top w:val="none" w:sz="0" w:space="0" w:color="auto"/>
                                                    <w:left w:val="none" w:sz="0" w:space="0" w:color="auto"/>
                                                    <w:bottom w:val="none" w:sz="0" w:space="0" w:color="auto"/>
                                                    <w:right w:val="none" w:sz="0" w:space="0" w:color="auto"/>
                                                  </w:divBdr>
                                                </w:div>
                                                <w:div w:id="887230412">
                                                  <w:marLeft w:val="0"/>
                                                  <w:marRight w:val="0"/>
                                                  <w:marTop w:val="0"/>
                                                  <w:marBottom w:val="0"/>
                                                  <w:divBdr>
                                                    <w:top w:val="none" w:sz="0" w:space="0" w:color="auto"/>
                                                    <w:left w:val="none" w:sz="0" w:space="0" w:color="auto"/>
                                                    <w:bottom w:val="none" w:sz="0" w:space="0" w:color="auto"/>
                                                    <w:right w:val="none" w:sz="0" w:space="0" w:color="auto"/>
                                                  </w:divBdr>
                                                </w:div>
                                                <w:div w:id="183136546">
                                                  <w:marLeft w:val="0"/>
                                                  <w:marRight w:val="0"/>
                                                  <w:marTop w:val="0"/>
                                                  <w:marBottom w:val="0"/>
                                                  <w:divBdr>
                                                    <w:top w:val="none" w:sz="0" w:space="0" w:color="auto"/>
                                                    <w:left w:val="none" w:sz="0" w:space="0" w:color="auto"/>
                                                    <w:bottom w:val="none" w:sz="0" w:space="0" w:color="auto"/>
                                                    <w:right w:val="none" w:sz="0" w:space="0" w:color="auto"/>
                                                  </w:divBdr>
                                                </w:div>
                                                <w:div w:id="1545945985">
                                                  <w:marLeft w:val="0"/>
                                                  <w:marRight w:val="0"/>
                                                  <w:marTop w:val="0"/>
                                                  <w:marBottom w:val="0"/>
                                                  <w:divBdr>
                                                    <w:top w:val="none" w:sz="0" w:space="0" w:color="auto"/>
                                                    <w:left w:val="none" w:sz="0" w:space="0" w:color="auto"/>
                                                    <w:bottom w:val="none" w:sz="0" w:space="0" w:color="auto"/>
                                                    <w:right w:val="none" w:sz="0" w:space="0" w:color="auto"/>
                                                  </w:divBdr>
                                                </w:div>
                                                <w:div w:id="1279340666">
                                                  <w:marLeft w:val="0"/>
                                                  <w:marRight w:val="0"/>
                                                  <w:marTop w:val="0"/>
                                                  <w:marBottom w:val="0"/>
                                                  <w:divBdr>
                                                    <w:top w:val="none" w:sz="0" w:space="0" w:color="auto"/>
                                                    <w:left w:val="none" w:sz="0" w:space="0" w:color="auto"/>
                                                    <w:bottom w:val="none" w:sz="0" w:space="0" w:color="auto"/>
                                                    <w:right w:val="none" w:sz="0" w:space="0" w:color="auto"/>
                                                  </w:divBdr>
                                                </w:div>
                                                <w:div w:id="1631133232">
                                                  <w:marLeft w:val="0"/>
                                                  <w:marRight w:val="0"/>
                                                  <w:marTop w:val="0"/>
                                                  <w:marBottom w:val="0"/>
                                                  <w:divBdr>
                                                    <w:top w:val="none" w:sz="0" w:space="0" w:color="auto"/>
                                                    <w:left w:val="none" w:sz="0" w:space="0" w:color="auto"/>
                                                    <w:bottom w:val="none" w:sz="0" w:space="0" w:color="auto"/>
                                                    <w:right w:val="none" w:sz="0" w:space="0" w:color="auto"/>
                                                  </w:divBdr>
                                                </w:div>
                                                <w:div w:id="965889514">
                                                  <w:marLeft w:val="0"/>
                                                  <w:marRight w:val="0"/>
                                                  <w:marTop w:val="0"/>
                                                  <w:marBottom w:val="0"/>
                                                  <w:divBdr>
                                                    <w:top w:val="none" w:sz="0" w:space="0" w:color="auto"/>
                                                    <w:left w:val="none" w:sz="0" w:space="0" w:color="auto"/>
                                                    <w:bottom w:val="none" w:sz="0" w:space="0" w:color="auto"/>
                                                    <w:right w:val="none" w:sz="0" w:space="0" w:color="auto"/>
                                                  </w:divBdr>
                                                </w:div>
                                                <w:div w:id="918714738">
                                                  <w:marLeft w:val="0"/>
                                                  <w:marRight w:val="0"/>
                                                  <w:marTop w:val="0"/>
                                                  <w:marBottom w:val="0"/>
                                                  <w:divBdr>
                                                    <w:top w:val="none" w:sz="0" w:space="0" w:color="auto"/>
                                                    <w:left w:val="none" w:sz="0" w:space="0" w:color="auto"/>
                                                    <w:bottom w:val="none" w:sz="0" w:space="0" w:color="auto"/>
                                                    <w:right w:val="none" w:sz="0" w:space="0" w:color="auto"/>
                                                  </w:divBdr>
                                                </w:div>
                                                <w:div w:id="749036243">
                                                  <w:marLeft w:val="0"/>
                                                  <w:marRight w:val="0"/>
                                                  <w:marTop w:val="0"/>
                                                  <w:marBottom w:val="0"/>
                                                  <w:divBdr>
                                                    <w:top w:val="none" w:sz="0" w:space="0" w:color="auto"/>
                                                    <w:left w:val="none" w:sz="0" w:space="0" w:color="auto"/>
                                                    <w:bottom w:val="none" w:sz="0" w:space="0" w:color="auto"/>
                                                    <w:right w:val="none" w:sz="0" w:space="0" w:color="auto"/>
                                                  </w:divBdr>
                                                </w:div>
                                                <w:div w:id="1601328793">
                                                  <w:marLeft w:val="0"/>
                                                  <w:marRight w:val="0"/>
                                                  <w:marTop w:val="0"/>
                                                  <w:marBottom w:val="0"/>
                                                  <w:divBdr>
                                                    <w:top w:val="none" w:sz="0" w:space="0" w:color="auto"/>
                                                    <w:left w:val="none" w:sz="0" w:space="0" w:color="auto"/>
                                                    <w:bottom w:val="none" w:sz="0" w:space="0" w:color="auto"/>
                                                    <w:right w:val="none" w:sz="0" w:space="0" w:color="auto"/>
                                                  </w:divBdr>
                                                </w:div>
                                                <w:div w:id="1387875569">
                                                  <w:marLeft w:val="0"/>
                                                  <w:marRight w:val="0"/>
                                                  <w:marTop w:val="0"/>
                                                  <w:marBottom w:val="0"/>
                                                  <w:divBdr>
                                                    <w:top w:val="none" w:sz="0" w:space="0" w:color="auto"/>
                                                    <w:left w:val="none" w:sz="0" w:space="0" w:color="auto"/>
                                                    <w:bottom w:val="none" w:sz="0" w:space="0" w:color="auto"/>
                                                    <w:right w:val="none" w:sz="0" w:space="0" w:color="auto"/>
                                                  </w:divBdr>
                                                </w:div>
                                                <w:div w:id="1375615314">
                                                  <w:marLeft w:val="0"/>
                                                  <w:marRight w:val="0"/>
                                                  <w:marTop w:val="0"/>
                                                  <w:marBottom w:val="0"/>
                                                  <w:divBdr>
                                                    <w:top w:val="none" w:sz="0" w:space="0" w:color="auto"/>
                                                    <w:left w:val="none" w:sz="0" w:space="0" w:color="auto"/>
                                                    <w:bottom w:val="none" w:sz="0" w:space="0" w:color="auto"/>
                                                    <w:right w:val="none" w:sz="0" w:space="0" w:color="auto"/>
                                                  </w:divBdr>
                                                </w:div>
                                                <w:div w:id="573902033">
                                                  <w:marLeft w:val="0"/>
                                                  <w:marRight w:val="0"/>
                                                  <w:marTop w:val="0"/>
                                                  <w:marBottom w:val="0"/>
                                                  <w:divBdr>
                                                    <w:top w:val="none" w:sz="0" w:space="0" w:color="auto"/>
                                                    <w:left w:val="none" w:sz="0" w:space="0" w:color="auto"/>
                                                    <w:bottom w:val="none" w:sz="0" w:space="0" w:color="auto"/>
                                                    <w:right w:val="none" w:sz="0" w:space="0" w:color="auto"/>
                                                  </w:divBdr>
                                                </w:div>
                                                <w:div w:id="1014066354">
                                                  <w:marLeft w:val="0"/>
                                                  <w:marRight w:val="0"/>
                                                  <w:marTop w:val="0"/>
                                                  <w:marBottom w:val="0"/>
                                                  <w:divBdr>
                                                    <w:top w:val="none" w:sz="0" w:space="0" w:color="auto"/>
                                                    <w:left w:val="none" w:sz="0" w:space="0" w:color="auto"/>
                                                    <w:bottom w:val="none" w:sz="0" w:space="0" w:color="auto"/>
                                                    <w:right w:val="none" w:sz="0" w:space="0" w:color="auto"/>
                                                  </w:divBdr>
                                                </w:div>
                                                <w:div w:id="23943552">
                                                  <w:marLeft w:val="0"/>
                                                  <w:marRight w:val="0"/>
                                                  <w:marTop w:val="0"/>
                                                  <w:marBottom w:val="0"/>
                                                  <w:divBdr>
                                                    <w:top w:val="none" w:sz="0" w:space="0" w:color="auto"/>
                                                    <w:left w:val="none" w:sz="0" w:space="0" w:color="auto"/>
                                                    <w:bottom w:val="none" w:sz="0" w:space="0" w:color="auto"/>
                                                    <w:right w:val="none" w:sz="0" w:space="0" w:color="auto"/>
                                                  </w:divBdr>
                                                </w:div>
                                                <w:div w:id="440417464">
                                                  <w:marLeft w:val="0"/>
                                                  <w:marRight w:val="0"/>
                                                  <w:marTop w:val="0"/>
                                                  <w:marBottom w:val="0"/>
                                                  <w:divBdr>
                                                    <w:top w:val="none" w:sz="0" w:space="0" w:color="auto"/>
                                                    <w:left w:val="none" w:sz="0" w:space="0" w:color="auto"/>
                                                    <w:bottom w:val="none" w:sz="0" w:space="0" w:color="auto"/>
                                                    <w:right w:val="none" w:sz="0" w:space="0" w:color="auto"/>
                                                  </w:divBdr>
                                                </w:div>
                                                <w:div w:id="2048141085">
                                                  <w:marLeft w:val="0"/>
                                                  <w:marRight w:val="0"/>
                                                  <w:marTop w:val="0"/>
                                                  <w:marBottom w:val="0"/>
                                                  <w:divBdr>
                                                    <w:top w:val="none" w:sz="0" w:space="0" w:color="auto"/>
                                                    <w:left w:val="none" w:sz="0" w:space="0" w:color="auto"/>
                                                    <w:bottom w:val="none" w:sz="0" w:space="0" w:color="auto"/>
                                                    <w:right w:val="none" w:sz="0" w:space="0" w:color="auto"/>
                                                  </w:divBdr>
                                                </w:div>
                                                <w:div w:id="574779807">
                                                  <w:marLeft w:val="0"/>
                                                  <w:marRight w:val="0"/>
                                                  <w:marTop w:val="0"/>
                                                  <w:marBottom w:val="0"/>
                                                  <w:divBdr>
                                                    <w:top w:val="none" w:sz="0" w:space="0" w:color="auto"/>
                                                    <w:left w:val="none" w:sz="0" w:space="0" w:color="auto"/>
                                                    <w:bottom w:val="none" w:sz="0" w:space="0" w:color="auto"/>
                                                    <w:right w:val="none" w:sz="0" w:space="0" w:color="auto"/>
                                                  </w:divBdr>
                                                </w:div>
                                                <w:div w:id="2122720680">
                                                  <w:marLeft w:val="0"/>
                                                  <w:marRight w:val="0"/>
                                                  <w:marTop w:val="0"/>
                                                  <w:marBottom w:val="0"/>
                                                  <w:divBdr>
                                                    <w:top w:val="none" w:sz="0" w:space="0" w:color="auto"/>
                                                    <w:left w:val="none" w:sz="0" w:space="0" w:color="auto"/>
                                                    <w:bottom w:val="none" w:sz="0" w:space="0" w:color="auto"/>
                                                    <w:right w:val="none" w:sz="0" w:space="0" w:color="auto"/>
                                                  </w:divBdr>
                                                </w:div>
                                                <w:div w:id="549805120">
                                                  <w:marLeft w:val="0"/>
                                                  <w:marRight w:val="0"/>
                                                  <w:marTop w:val="0"/>
                                                  <w:marBottom w:val="0"/>
                                                  <w:divBdr>
                                                    <w:top w:val="none" w:sz="0" w:space="0" w:color="auto"/>
                                                    <w:left w:val="none" w:sz="0" w:space="0" w:color="auto"/>
                                                    <w:bottom w:val="none" w:sz="0" w:space="0" w:color="auto"/>
                                                    <w:right w:val="none" w:sz="0" w:space="0" w:color="auto"/>
                                                  </w:divBdr>
                                                </w:div>
                                                <w:div w:id="968127042">
                                                  <w:marLeft w:val="0"/>
                                                  <w:marRight w:val="0"/>
                                                  <w:marTop w:val="0"/>
                                                  <w:marBottom w:val="0"/>
                                                  <w:divBdr>
                                                    <w:top w:val="none" w:sz="0" w:space="0" w:color="auto"/>
                                                    <w:left w:val="none" w:sz="0" w:space="0" w:color="auto"/>
                                                    <w:bottom w:val="none" w:sz="0" w:space="0" w:color="auto"/>
                                                    <w:right w:val="none" w:sz="0" w:space="0" w:color="auto"/>
                                                  </w:divBdr>
                                                </w:div>
                                                <w:div w:id="2031905793">
                                                  <w:marLeft w:val="0"/>
                                                  <w:marRight w:val="0"/>
                                                  <w:marTop w:val="0"/>
                                                  <w:marBottom w:val="0"/>
                                                  <w:divBdr>
                                                    <w:top w:val="none" w:sz="0" w:space="0" w:color="auto"/>
                                                    <w:left w:val="none" w:sz="0" w:space="0" w:color="auto"/>
                                                    <w:bottom w:val="none" w:sz="0" w:space="0" w:color="auto"/>
                                                    <w:right w:val="none" w:sz="0" w:space="0" w:color="auto"/>
                                                  </w:divBdr>
                                                </w:div>
                                                <w:div w:id="2143106958">
                                                  <w:marLeft w:val="0"/>
                                                  <w:marRight w:val="0"/>
                                                  <w:marTop w:val="0"/>
                                                  <w:marBottom w:val="0"/>
                                                  <w:divBdr>
                                                    <w:top w:val="none" w:sz="0" w:space="0" w:color="auto"/>
                                                    <w:left w:val="none" w:sz="0" w:space="0" w:color="auto"/>
                                                    <w:bottom w:val="none" w:sz="0" w:space="0" w:color="auto"/>
                                                    <w:right w:val="none" w:sz="0" w:space="0" w:color="auto"/>
                                                  </w:divBdr>
                                                </w:div>
                                                <w:div w:id="1666392389">
                                                  <w:marLeft w:val="0"/>
                                                  <w:marRight w:val="0"/>
                                                  <w:marTop w:val="0"/>
                                                  <w:marBottom w:val="0"/>
                                                  <w:divBdr>
                                                    <w:top w:val="none" w:sz="0" w:space="0" w:color="auto"/>
                                                    <w:left w:val="none" w:sz="0" w:space="0" w:color="auto"/>
                                                    <w:bottom w:val="none" w:sz="0" w:space="0" w:color="auto"/>
                                                    <w:right w:val="none" w:sz="0" w:space="0" w:color="auto"/>
                                                  </w:divBdr>
                                                </w:div>
                                                <w:div w:id="1488328872">
                                                  <w:marLeft w:val="0"/>
                                                  <w:marRight w:val="0"/>
                                                  <w:marTop w:val="0"/>
                                                  <w:marBottom w:val="0"/>
                                                  <w:divBdr>
                                                    <w:top w:val="none" w:sz="0" w:space="0" w:color="auto"/>
                                                    <w:left w:val="none" w:sz="0" w:space="0" w:color="auto"/>
                                                    <w:bottom w:val="none" w:sz="0" w:space="0" w:color="auto"/>
                                                    <w:right w:val="none" w:sz="0" w:space="0" w:color="auto"/>
                                                  </w:divBdr>
                                                </w:div>
                                                <w:div w:id="43603632">
                                                  <w:marLeft w:val="0"/>
                                                  <w:marRight w:val="0"/>
                                                  <w:marTop w:val="0"/>
                                                  <w:marBottom w:val="0"/>
                                                  <w:divBdr>
                                                    <w:top w:val="none" w:sz="0" w:space="0" w:color="auto"/>
                                                    <w:left w:val="none" w:sz="0" w:space="0" w:color="auto"/>
                                                    <w:bottom w:val="none" w:sz="0" w:space="0" w:color="auto"/>
                                                    <w:right w:val="none" w:sz="0" w:space="0" w:color="auto"/>
                                                  </w:divBdr>
                                                </w:div>
                                                <w:div w:id="904338232">
                                                  <w:marLeft w:val="0"/>
                                                  <w:marRight w:val="0"/>
                                                  <w:marTop w:val="0"/>
                                                  <w:marBottom w:val="0"/>
                                                  <w:divBdr>
                                                    <w:top w:val="none" w:sz="0" w:space="0" w:color="auto"/>
                                                    <w:left w:val="none" w:sz="0" w:space="0" w:color="auto"/>
                                                    <w:bottom w:val="none" w:sz="0" w:space="0" w:color="auto"/>
                                                    <w:right w:val="none" w:sz="0" w:space="0" w:color="auto"/>
                                                  </w:divBdr>
                                                </w:div>
                                                <w:div w:id="828135351">
                                                  <w:marLeft w:val="0"/>
                                                  <w:marRight w:val="0"/>
                                                  <w:marTop w:val="0"/>
                                                  <w:marBottom w:val="0"/>
                                                  <w:divBdr>
                                                    <w:top w:val="none" w:sz="0" w:space="0" w:color="auto"/>
                                                    <w:left w:val="none" w:sz="0" w:space="0" w:color="auto"/>
                                                    <w:bottom w:val="none" w:sz="0" w:space="0" w:color="auto"/>
                                                    <w:right w:val="none" w:sz="0" w:space="0" w:color="auto"/>
                                                  </w:divBdr>
                                                </w:div>
                                                <w:div w:id="959335364">
                                                  <w:marLeft w:val="0"/>
                                                  <w:marRight w:val="0"/>
                                                  <w:marTop w:val="0"/>
                                                  <w:marBottom w:val="0"/>
                                                  <w:divBdr>
                                                    <w:top w:val="none" w:sz="0" w:space="0" w:color="auto"/>
                                                    <w:left w:val="none" w:sz="0" w:space="0" w:color="auto"/>
                                                    <w:bottom w:val="none" w:sz="0" w:space="0" w:color="auto"/>
                                                    <w:right w:val="none" w:sz="0" w:space="0" w:color="auto"/>
                                                  </w:divBdr>
                                                </w:div>
                                                <w:div w:id="1206405550">
                                                  <w:marLeft w:val="0"/>
                                                  <w:marRight w:val="0"/>
                                                  <w:marTop w:val="0"/>
                                                  <w:marBottom w:val="0"/>
                                                  <w:divBdr>
                                                    <w:top w:val="none" w:sz="0" w:space="0" w:color="auto"/>
                                                    <w:left w:val="none" w:sz="0" w:space="0" w:color="auto"/>
                                                    <w:bottom w:val="none" w:sz="0" w:space="0" w:color="auto"/>
                                                    <w:right w:val="none" w:sz="0" w:space="0" w:color="auto"/>
                                                  </w:divBdr>
                                                </w:div>
                                                <w:div w:id="775754004">
                                                  <w:marLeft w:val="0"/>
                                                  <w:marRight w:val="0"/>
                                                  <w:marTop w:val="0"/>
                                                  <w:marBottom w:val="0"/>
                                                  <w:divBdr>
                                                    <w:top w:val="none" w:sz="0" w:space="0" w:color="auto"/>
                                                    <w:left w:val="none" w:sz="0" w:space="0" w:color="auto"/>
                                                    <w:bottom w:val="none" w:sz="0" w:space="0" w:color="auto"/>
                                                    <w:right w:val="none" w:sz="0" w:space="0" w:color="auto"/>
                                                  </w:divBdr>
                                                </w:div>
                                                <w:div w:id="948122239">
                                                  <w:marLeft w:val="0"/>
                                                  <w:marRight w:val="0"/>
                                                  <w:marTop w:val="0"/>
                                                  <w:marBottom w:val="0"/>
                                                  <w:divBdr>
                                                    <w:top w:val="none" w:sz="0" w:space="0" w:color="auto"/>
                                                    <w:left w:val="none" w:sz="0" w:space="0" w:color="auto"/>
                                                    <w:bottom w:val="none" w:sz="0" w:space="0" w:color="auto"/>
                                                    <w:right w:val="none" w:sz="0" w:space="0" w:color="auto"/>
                                                  </w:divBdr>
                                                </w:div>
                                                <w:div w:id="1402365066">
                                                  <w:marLeft w:val="0"/>
                                                  <w:marRight w:val="0"/>
                                                  <w:marTop w:val="0"/>
                                                  <w:marBottom w:val="0"/>
                                                  <w:divBdr>
                                                    <w:top w:val="none" w:sz="0" w:space="0" w:color="auto"/>
                                                    <w:left w:val="none" w:sz="0" w:space="0" w:color="auto"/>
                                                    <w:bottom w:val="none" w:sz="0" w:space="0" w:color="auto"/>
                                                    <w:right w:val="none" w:sz="0" w:space="0" w:color="auto"/>
                                                  </w:divBdr>
                                                </w:div>
                                                <w:div w:id="977418954">
                                                  <w:marLeft w:val="0"/>
                                                  <w:marRight w:val="0"/>
                                                  <w:marTop w:val="0"/>
                                                  <w:marBottom w:val="0"/>
                                                  <w:divBdr>
                                                    <w:top w:val="none" w:sz="0" w:space="0" w:color="auto"/>
                                                    <w:left w:val="none" w:sz="0" w:space="0" w:color="auto"/>
                                                    <w:bottom w:val="none" w:sz="0" w:space="0" w:color="auto"/>
                                                    <w:right w:val="none" w:sz="0" w:space="0" w:color="auto"/>
                                                  </w:divBdr>
                                                </w:div>
                                                <w:div w:id="1936471506">
                                                  <w:marLeft w:val="0"/>
                                                  <w:marRight w:val="0"/>
                                                  <w:marTop w:val="0"/>
                                                  <w:marBottom w:val="0"/>
                                                  <w:divBdr>
                                                    <w:top w:val="none" w:sz="0" w:space="0" w:color="auto"/>
                                                    <w:left w:val="none" w:sz="0" w:space="0" w:color="auto"/>
                                                    <w:bottom w:val="none" w:sz="0" w:space="0" w:color="auto"/>
                                                    <w:right w:val="none" w:sz="0" w:space="0" w:color="auto"/>
                                                  </w:divBdr>
                                                </w:div>
                                                <w:div w:id="1361708056">
                                                  <w:marLeft w:val="0"/>
                                                  <w:marRight w:val="0"/>
                                                  <w:marTop w:val="0"/>
                                                  <w:marBottom w:val="0"/>
                                                  <w:divBdr>
                                                    <w:top w:val="none" w:sz="0" w:space="0" w:color="auto"/>
                                                    <w:left w:val="none" w:sz="0" w:space="0" w:color="auto"/>
                                                    <w:bottom w:val="none" w:sz="0" w:space="0" w:color="auto"/>
                                                    <w:right w:val="none" w:sz="0" w:space="0" w:color="auto"/>
                                                  </w:divBdr>
                                                </w:div>
                                                <w:div w:id="604267367">
                                                  <w:marLeft w:val="0"/>
                                                  <w:marRight w:val="0"/>
                                                  <w:marTop w:val="0"/>
                                                  <w:marBottom w:val="0"/>
                                                  <w:divBdr>
                                                    <w:top w:val="none" w:sz="0" w:space="0" w:color="auto"/>
                                                    <w:left w:val="none" w:sz="0" w:space="0" w:color="auto"/>
                                                    <w:bottom w:val="none" w:sz="0" w:space="0" w:color="auto"/>
                                                    <w:right w:val="none" w:sz="0" w:space="0" w:color="auto"/>
                                                  </w:divBdr>
                                                </w:div>
                                                <w:div w:id="78798288">
                                                  <w:marLeft w:val="0"/>
                                                  <w:marRight w:val="0"/>
                                                  <w:marTop w:val="0"/>
                                                  <w:marBottom w:val="0"/>
                                                  <w:divBdr>
                                                    <w:top w:val="none" w:sz="0" w:space="0" w:color="auto"/>
                                                    <w:left w:val="none" w:sz="0" w:space="0" w:color="auto"/>
                                                    <w:bottom w:val="none" w:sz="0" w:space="0" w:color="auto"/>
                                                    <w:right w:val="none" w:sz="0" w:space="0" w:color="auto"/>
                                                  </w:divBdr>
                                                </w:div>
                                                <w:div w:id="362750762">
                                                  <w:marLeft w:val="0"/>
                                                  <w:marRight w:val="0"/>
                                                  <w:marTop w:val="0"/>
                                                  <w:marBottom w:val="0"/>
                                                  <w:divBdr>
                                                    <w:top w:val="none" w:sz="0" w:space="0" w:color="auto"/>
                                                    <w:left w:val="none" w:sz="0" w:space="0" w:color="auto"/>
                                                    <w:bottom w:val="none" w:sz="0" w:space="0" w:color="auto"/>
                                                    <w:right w:val="none" w:sz="0" w:space="0" w:color="auto"/>
                                                  </w:divBdr>
                                                </w:div>
                                                <w:div w:id="273830215">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298612678">
                                                  <w:marLeft w:val="0"/>
                                                  <w:marRight w:val="0"/>
                                                  <w:marTop w:val="0"/>
                                                  <w:marBottom w:val="0"/>
                                                  <w:divBdr>
                                                    <w:top w:val="none" w:sz="0" w:space="0" w:color="auto"/>
                                                    <w:left w:val="none" w:sz="0" w:space="0" w:color="auto"/>
                                                    <w:bottom w:val="none" w:sz="0" w:space="0" w:color="auto"/>
                                                    <w:right w:val="none" w:sz="0" w:space="0" w:color="auto"/>
                                                  </w:divBdr>
                                                </w:div>
                                                <w:div w:id="48380399">
                                                  <w:marLeft w:val="0"/>
                                                  <w:marRight w:val="0"/>
                                                  <w:marTop w:val="0"/>
                                                  <w:marBottom w:val="0"/>
                                                  <w:divBdr>
                                                    <w:top w:val="none" w:sz="0" w:space="0" w:color="auto"/>
                                                    <w:left w:val="none" w:sz="0" w:space="0" w:color="auto"/>
                                                    <w:bottom w:val="none" w:sz="0" w:space="0" w:color="auto"/>
                                                    <w:right w:val="none" w:sz="0" w:space="0" w:color="auto"/>
                                                  </w:divBdr>
                                                </w:div>
                                                <w:div w:id="617881225">
                                                  <w:marLeft w:val="0"/>
                                                  <w:marRight w:val="0"/>
                                                  <w:marTop w:val="0"/>
                                                  <w:marBottom w:val="0"/>
                                                  <w:divBdr>
                                                    <w:top w:val="none" w:sz="0" w:space="0" w:color="auto"/>
                                                    <w:left w:val="none" w:sz="0" w:space="0" w:color="auto"/>
                                                    <w:bottom w:val="none" w:sz="0" w:space="0" w:color="auto"/>
                                                    <w:right w:val="none" w:sz="0" w:space="0" w:color="auto"/>
                                                  </w:divBdr>
                                                </w:div>
                                                <w:div w:id="2108650989">
                                                  <w:marLeft w:val="0"/>
                                                  <w:marRight w:val="0"/>
                                                  <w:marTop w:val="0"/>
                                                  <w:marBottom w:val="0"/>
                                                  <w:divBdr>
                                                    <w:top w:val="none" w:sz="0" w:space="0" w:color="auto"/>
                                                    <w:left w:val="none" w:sz="0" w:space="0" w:color="auto"/>
                                                    <w:bottom w:val="none" w:sz="0" w:space="0" w:color="auto"/>
                                                    <w:right w:val="none" w:sz="0" w:space="0" w:color="auto"/>
                                                  </w:divBdr>
                                                </w:div>
                                                <w:div w:id="791872536">
                                                  <w:marLeft w:val="0"/>
                                                  <w:marRight w:val="0"/>
                                                  <w:marTop w:val="0"/>
                                                  <w:marBottom w:val="0"/>
                                                  <w:divBdr>
                                                    <w:top w:val="none" w:sz="0" w:space="0" w:color="auto"/>
                                                    <w:left w:val="none" w:sz="0" w:space="0" w:color="auto"/>
                                                    <w:bottom w:val="none" w:sz="0" w:space="0" w:color="auto"/>
                                                    <w:right w:val="none" w:sz="0" w:space="0" w:color="auto"/>
                                                  </w:divBdr>
                                                </w:div>
                                                <w:div w:id="1044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3137">
      <w:bodyDiv w:val="1"/>
      <w:marLeft w:val="0"/>
      <w:marRight w:val="0"/>
      <w:marTop w:val="0"/>
      <w:marBottom w:val="0"/>
      <w:divBdr>
        <w:top w:val="none" w:sz="0" w:space="0" w:color="auto"/>
        <w:left w:val="none" w:sz="0" w:space="0" w:color="auto"/>
        <w:bottom w:val="none" w:sz="0" w:space="0" w:color="auto"/>
        <w:right w:val="none" w:sz="0" w:space="0" w:color="auto"/>
      </w:divBdr>
    </w:div>
    <w:div w:id="2002268734">
      <w:bodyDiv w:val="1"/>
      <w:marLeft w:val="0"/>
      <w:marRight w:val="0"/>
      <w:marTop w:val="0"/>
      <w:marBottom w:val="0"/>
      <w:divBdr>
        <w:top w:val="none" w:sz="0" w:space="0" w:color="auto"/>
        <w:left w:val="none" w:sz="0" w:space="0" w:color="auto"/>
        <w:bottom w:val="none" w:sz="0" w:space="0" w:color="auto"/>
        <w:right w:val="none" w:sz="0" w:space="0" w:color="auto"/>
      </w:divBdr>
      <w:divsChild>
        <w:div w:id="1830946713">
          <w:marLeft w:val="0"/>
          <w:marRight w:val="0"/>
          <w:marTop w:val="0"/>
          <w:marBottom w:val="0"/>
          <w:divBdr>
            <w:top w:val="none" w:sz="0" w:space="0" w:color="auto"/>
            <w:left w:val="none" w:sz="0" w:space="0" w:color="auto"/>
            <w:bottom w:val="none" w:sz="0" w:space="0" w:color="auto"/>
            <w:right w:val="none" w:sz="0" w:space="0" w:color="auto"/>
          </w:divBdr>
          <w:divsChild>
            <w:div w:id="1512181854">
              <w:marLeft w:val="0"/>
              <w:marRight w:val="0"/>
              <w:marTop w:val="900"/>
              <w:marBottom w:val="0"/>
              <w:divBdr>
                <w:top w:val="none" w:sz="0" w:space="0" w:color="auto"/>
                <w:left w:val="none" w:sz="0" w:space="0" w:color="auto"/>
                <w:bottom w:val="none" w:sz="0" w:space="0" w:color="auto"/>
                <w:right w:val="none" w:sz="0" w:space="0" w:color="auto"/>
              </w:divBdr>
              <w:divsChild>
                <w:div w:id="126776510">
                  <w:marLeft w:val="0"/>
                  <w:marRight w:val="0"/>
                  <w:marTop w:val="0"/>
                  <w:marBottom w:val="0"/>
                  <w:divBdr>
                    <w:top w:val="none" w:sz="0" w:space="0" w:color="auto"/>
                    <w:left w:val="none" w:sz="0" w:space="0" w:color="auto"/>
                    <w:bottom w:val="none" w:sz="0" w:space="0" w:color="auto"/>
                    <w:right w:val="none" w:sz="0" w:space="0" w:color="auto"/>
                  </w:divBdr>
                  <w:divsChild>
                    <w:div w:id="253442843">
                      <w:marLeft w:val="0"/>
                      <w:marRight w:val="0"/>
                      <w:marTop w:val="0"/>
                      <w:marBottom w:val="0"/>
                      <w:divBdr>
                        <w:top w:val="none" w:sz="0" w:space="0" w:color="auto"/>
                        <w:left w:val="none" w:sz="0" w:space="0" w:color="auto"/>
                        <w:bottom w:val="none" w:sz="0" w:space="0" w:color="auto"/>
                        <w:right w:val="none" w:sz="0" w:space="0" w:color="auto"/>
                      </w:divBdr>
                      <w:divsChild>
                        <w:div w:id="1358504162">
                          <w:marLeft w:val="0"/>
                          <w:marRight w:val="0"/>
                          <w:marTop w:val="0"/>
                          <w:marBottom w:val="0"/>
                          <w:divBdr>
                            <w:top w:val="none" w:sz="0" w:space="0" w:color="auto"/>
                            <w:left w:val="none" w:sz="0" w:space="0" w:color="auto"/>
                            <w:bottom w:val="none" w:sz="0" w:space="0" w:color="auto"/>
                            <w:right w:val="none" w:sz="0" w:space="0" w:color="auto"/>
                          </w:divBdr>
                          <w:divsChild>
                            <w:div w:id="1360814289">
                              <w:marLeft w:val="0"/>
                              <w:marRight w:val="0"/>
                              <w:marTop w:val="0"/>
                              <w:marBottom w:val="0"/>
                              <w:divBdr>
                                <w:top w:val="none" w:sz="0" w:space="0" w:color="auto"/>
                                <w:left w:val="none" w:sz="0" w:space="0" w:color="auto"/>
                                <w:bottom w:val="none" w:sz="0" w:space="0" w:color="auto"/>
                                <w:right w:val="none" w:sz="0" w:space="0" w:color="auto"/>
                              </w:divBdr>
                              <w:divsChild>
                                <w:div w:id="589894242">
                                  <w:marLeft w:val="0"/>
                                  <w:marRight w:val="0"/>
                                  <w:marTop w:val="0"/>
                                  <w:marBottom w:val="0"/>
                                  <w:divBdr>
                                    <w:top w:val="none" w:sz="0" w:space="0" w:color="auto"/>
                                    <w:left w:val="none" w:sz="0" w:space="0" w:color="auto"/>
                                    <w:bottom w:val="none" w:sz="0" w:space="0" w:color="auto"/>
                                    <w:right w:val="none" w:sz="0" w:space="0" w:color="auto"/>
                                  </w:divBdr>
                                  <w:divsChild>
                                    <w:div w:id="1881355856">
                                      <w:marLeft w:val="0"/>
                                      <w:marRight w:val="0"/>
                                      <w:marTop w:val="0"/>
                                      <w:marBottom w:val="0"/>
                                      <w:divBdr>
                                        <w:top w:val="none" w:sz="0" w:space="0" w:color="auto"/>
                                        <w:left w:val="none" w:sz="0" w:space="0" w:color="auto"/>
                                        <w:bottom w:val="none" w:sz="0" w:space="0" w:color="auto"/>
                                        <w:right w:val="none" w:sz="0" w:space="0" w:color="auto"/>
                                      </w:divBdr>
                                      <w:divsChild>
                                        <w:div w:id="1532692744">
                                          <w:marLeft w:val="0"/>
                                          <w:marRight w:val="0"/>
                                          <w:marTop w:val="15"/>
                                          <w:marBottom w:val="0"/>
                                          <w:divBdr>
                                            <w:top w:val="none" w:sz="0" w:space="0" w:color="auto"/>
                                            <w:left w:val="none" w:sz="0" w:space="0" w:color="auto"/>
                                            <w:bottom w:val="none" w:sz="0" w:space="0" w:color="auto"/>
                                            <w:right w:val="none" w:sz="0" w:space="0" w:color="auto"/>
                                          </w:divBdr>
                                          <w:divsChild>
                                            <w:div w:id="1261797134">
                                              <w:marLeft w:val="0"/>
                                              <w:marRight w:val="0"/>
                                              <w:marTop w:val="0"/>
                                              <w:marBottom w:val="0"/>
                                              <w:divBdr>
                                                <w:top w:val="none" w:sz="0" w:space="0" w:color="auto"/>
                                                <w:left w:val="none" w:sz="0" w:space="0" w:color="auto"/>
                                                <w:bottom w:val="none" w:sz="0" w:space="0" w:color="auto"/>
                                                <w:right w:val="none" w:sz="0" w:space="0" w:color="auto"/>
                                              </w:divBdr>
                                              <w:divsChild>
                                                <w:div w:id="140852604">
                                                  <w:marLeft w:val="0"/>
                                                  <w:marRight w:val="0"/>
                                                  <w:marTop w:val="0"/>
                                                  <w:marBottom w:val="0"/>
                                                  <w:divBdr>
                                                    <w:top w:val="none" w:sz="0" w:space="0" w:color="auto"/>
                                                    <w:left w:val="none" w:sz="0" w:space="0" w:color="auto"/>
                                                    <w:bottom w:val="none" w:sz="0" w:space="0" w:color="auto"/>
                                                    <w:right w:val="none" w:sz="0" w:space="0" w:color="auto"/>
                                                  </w:divBdr>
                                                </w:div>
                                                <w:div w:id="1168056816">
                                                  <w:marLeft w:val="0"/>
                                                  <w:marRight w:val="0"/>
                                                  <w:marTop w:val="0"/>
                                                  <w:marBottom w:val="0"/>
                                                  <w:divBdr>
                                                    <w:top w:val="none" w:sz="0" w:space="0" w:color="auto"/>
                                                    <w:left w:val="none" w:sz="0" w:space="0" w:color="auto"/>
                                                    <w:bottom w:val="none" w:sz="0" w:space="0" w:color="auto"/>
                                                    <w:right w:val="none" w:sz="0" w:space="0" w:color="auto"/>
                                                  </w:divBdr>
                                                </w:div>
                                                <w:div w:id="2091081043">
                                                  <w:marLeft w:val="0"/>
                                                  <w:marRight w:val="0"/>
                                                  <w:marTop w:val="0"/>
                                                  <w:marBottom w:val="0"/>
                                                  <w:divBdr>
                                                    <w:top w:val="none" w:sz="0" w:space="0" w:color="auto"/>
                                                    <w:left w:val="none" w:sz="0" w:space="0" w:color="auto"/>
                                                    <w:bottom w:val="none" w:sz="0" w:space="0" w:color="auto"/>
                                                    <w:right w:val="none" w:sz="0" w:space="0" w:color="auto"/>
                                                  </w:divBdr>
                                                </w:div>
                                                <w:div w:id="1342273592">
                                                  <w:marLeft w:val="0"/>
                                                  <w:marRight w:val="0"/>
                                                  <w:marTop w:val="0"/>
                                                  <w:marBottom w:val="0"/>
                                                  <w:divBdr>
                                                    <w:top w:val="none" w:sz="0" w:space="0" w:color="auto"/>
                                                    <w:left w:val="none" w:sz="0" w:space="0" w:color="auto"/>
                                                    <w:bottom w:val="none" w:sz="0" w:space="0" w:color="auto"/>
                                                    <w:right w:val="none" w:sz="0" w:space="0" w:color="auto"/>
                                                  </w:divBdr>
                                                </w:div>
                                                <w:div w:id="593245407">
                                                  <w:marLeft w:val="0"/>
                                                  <w:marRight w:val="0"/>
                                                  <w:marTop w:val="0"/>
                                                  <w:marBottom w:val="0"/>
                                                  <w:divBdr>
                                                    <w:top w:val="none" w:sz="0" w:space="0" w:color="auto"/>
                                                    <w:left w:val="none" w:sz="0" w:space="0" w:color="auto"/>
                                                    <w:bottom w:val="none" w:sz="0" w:space="0" w:color="auto"/>
                                                    <w:right w:val="none" w:sz="0" w:space="0" w:color="auto"/>
                                                  </w:divBdr>
                                                </w:div>
                                                <w:div w:id="1455562181">
                                                  <w:marLeft w:val="0"/>
                                                  <w:marRight w:val="0"/>
                                                  <w:marTop w:val="0"/>
                                                  <w:marBottom w:val="0"/>
                                                  <w:divBdr>
                                                    <w:top w:val="none" w:sz="0" w:space="0" w:color="auto"/>
                                                    <w:left w:val="none" w:sz="0" w:space="0" w:color="auto"/>
                                                    <w:bottom w:val="none" w:sz="0" w:space="0" w:color="auto"/>
                                                    <w:right w:val="none" w:sz="0" w:space="0" w:color="auto"/>
                                                  </w:divBdr>
                                                </w:div>
                                                <w:div w:id="760178025">
                                                  <w:marLeft w:val="0"/>
                                                  <w:marRight w:val="0"/>
                                                  <w:marTop w:val="0"/>
                                                  <w:marBottom w:val="0"/>
                                                  <w:divBdr>
                                                    <w:top w:val="none" w:sz="0" w:space="0" w:color="auto"/>
                                                    <w:left w:val="none" w:sz="0" w:space="0" w:color="auto"/>
                                                    <w:bottom w:val="none" w:sz="0" w:space="0" w:color="auto"/>
                                                    <w:right w:val="none" w:sz="0" w:space="0" w:color="auto"/>
                                                  </w:divBdr>
                                                </w:div>
                                                <w:div w:id="120000789">
                                                  <w:marLeft w:val="0"/>
                                                  <w:marRight w:val="0"/>
                                                  <w:marTop w:val="0"/>
                                                  <w:marBottom w:val="0"/>
                                                  <w:divBdr>
                                                    <w:top w:val="none" w:sz="0" w:space="0" w:color="auto"/>
                                                    <w:left w:val="none" w:sz="0" w:space="0" w:color="auto"/>
                                                    <w:bottom w:val="none" w:sz="0" w:space="0" w:color="auto"/>
                                                    <w:right w:val="none" w:sz="0" w:space="0" w:color="auto"/>
                                                  </w:divBdr>
                                                </w:div>
                                                <w:div w:id="1827163602">
                                                  <w:marLeft w:val="0"/>
                                                  <w:marRight w:val="0"/>
                                                  <w:marTop w:val="0"/>
                                                  <w:marBottom w:val="0"/>
                                                  <w:divBdr>
                                                    <w:top w:val="none" w:sz="0" w:space="0" w:color="auto"/>
                                                    <w:left w:val="none" w:sz="0" w:space="0" w:color="auto"/>
                                                    <w:bottom w:val="none" w:sz="0" w:space="0" w:color="auto"/>
                                                    <w:right w:val="none" w:sz="0" w:space="0" w:color="auto"/>
                                                  </w:divBdr>
                                                </w:div>
                                                <w:div w:id="344332877">
                                                  <w:marLeft w:val="0"/>
                                                  <w:marRight w:val="0"/>
                                                  <w:marTop w:val="0"/>
                                                  <w:marBottom w:val="0"/>
                                                  <w:divBdr>
                                                    <w:top w:val="none" w:sz="0" w:space="0" w:color="auto"/>
                                                    <w:left w:val="none" w:sz="0" w:space="0" w:color="auto"/>
                                                    <w:bottom w:val="none" w:sz="0" w:space="0" w:color="auto"/>
                                                    <w:right w:val="none" w:sz="0" w:space="0" w:color="auto"/>
                                                  </w:divBdr>
                                                </w:div>
                                                <w:div w:id="172257531">
                                                  <w:marLeft w:val="0"/>
                                                  <w:marRight w:val="0"/>
                                                  <w:marTop w:val="0"/>
                                                  <w:marBottom w:val="0"/>
                                                  <w:divBdr>
                                                    <w:top w:val="none" w:sz="0" w:space="0" w:color="auto"/>
                                                    <w:left w:val="none" w:sz="0" w:space="0" w:color="auto"/>
                                                    <w:bottom w:val="none" w:sz="0" w:space="0" w:color="auto"/>
                                                    <w:right w:val="none" w:sz="0" w:space="0" w:color="auto"/>
                                                  </w:divBdr>
                                                </w:div>
                                                <w:div w:id="1792742135">
                                                  <w:marLeft w:val="0"/>
                                                  <w:marRight w:val="0"/>
                                                  <w:marTop w:val="0"/>
                                                  <w:marBottom w:val="0"/>
                                                  <w:divBdr>
                                                    <w:top w:val="none" w:sz="0" w:space="0" w:color="auto"/>
                                                    <w:left w:val="none" w:sz="0" w:space="0" w:color="auto"/>
                                                    <w:bottom w:val="none" w:sz="0" w:space="0" w:color="auto"/>
                                                    <w:right w:val="none" w:sz="0" w:space="0" w:color="auto"/>
                                                  </w:divBdr>
                                                </w:div>
                                                <w:div w:id="738669087">
                                                  <w:marLeft w:val="0"/>
                                                  <w:marRight w:val="0"/>
                                                  <w:marTop w:val="0"/>
                                                  <w:marBottom w:val="0"/>
                                                  <w:divBdr>
                                                    <w:top w:val="none" w:sz="0" w:space="0" w:color="auto"/>
                                                    <w:left w:val="none" w:sz="0" w:space="0" w:color="auto"/>
                                                    <w:bottom w:val="none" w:sz="0" w:space="0" w:color="auto"/>
                                                    <w:right w:val="none" w:sz="0" w:space="0" w:color="auto"/>
                                                  </w:divBdr>
                                                </w:div>
                                                <w:div w:id="1723795600">
                                                  <w:marLeft w:val="0"/>
                                                  <w:marRight w:val="0"/>
                                                  <w:marTop w:val="0"/>
                                                  <w:marBottom w:val="0"/>
                                                  <w:divBdr>
                                                    <w:top w:val="none" w:sz="0" w:space="0" w:color="auto"/>
                                                    <w:left w:val="none" w:sz="0" w:space="0" w:color="auto"/>
                                                    <w:bottom w:val="none" w:sz="0" w:space="0" w:color="auto"/>
                                                    <w:right w:val="none" w:sz="0" w:space="0" w:color="auto"/>
                                                  </w:divBdr>
                                                </w:div>
                                                <w:div w:id="109856265">
                                                  <w:marLeft w:val="0"/>
                                                  <w:marRight w:val="0"/>
                                                  <w:marTop w:val="0"/>
                                                  <w:marBottom w:val="0"/>
                                                  <w:divBdr>
                                                    <w:top w:val="none" w:sz="0" w:space="0" w:color="auto"/>
                                                    <w:left w:val="none" w:sz="0" w:space="0" w:color="auto"/>
                                                    <w:bottom w:val="none" w:sz="0" w:space="0" w:color="auto"/>
                                                    <w:right w:val="none" w:sz="0" w:space="0" w:color="auto"/>
                                                  </w:divBdr>
                                                </w:div>
                                                <w:div w:id="1441686536">
                                                  <w:marLeft w:val="0"/>
                                                  <w:marRight w:val="0"/>
                                                  <w:marTop w:val="0"/>
                                                  <w:marBottom w:val="0"/>
                                                  <w:divBdr>
                                                    <w:top w:val="none" w:sz="0" w:space="0" w:color="auto"/>
                                                    <w:left w:val="none" w:sz="0" w:space="0" w:color="auto"/>
                                                    <w:bottom w:val="none" w:sz="0" w:space="0" w:color="auto"/>
                                                    <w:right w:val="none" w:sz="0" w:space="0" w:color="auto"/>
                                                  </w:divBdr>
                                                </w:div>
                                                <w:div w:id="699818134">
                                                  <w:marLeft w:val="0"/>
                                                  <w:marRight w:val="0"/>
                                                  <w:marTop w:val="0"/>
                                                  <w:marBottom w:val="0"/>
                                                  <w:divBdr>
                                                    <w:top w:val="none" w:sz="0" w:space="0" w:color="auto"/>
                                                    <w:left w:val="none" w:sz="0" w:space="0" w:color="auto"/>
                                                    <w:bottom w:val="none" w:sz="0" w:space="0" w:color="auto"/>
                                                    <w:right w:val="none" w:sz="0" w:space="0" w:color="auto"/>
                                                  </w:divBdr>
                                                </w:div>
                                                <w:div w:id="193660223">
                                                  <w:marLeft w:val="0"/>
                                                  <w:marRight w:val="0"/>
                                                  <w:marTop w:val="0"/>
                                                  <w:marBottom w:val="0"/>
                                                  <w:divBdr>
                                                    <w:top w:val="none" w:sz="0" w:space="0" w:color="auto"/>
                                                    <w:left w:val="none" w:sz="0" w:space="0" w:color="auto"/>
                                                    <w:bottom w:val="none" w:sz="0" w:space="0" w:color="auto"/>
                                                    <w:right w:val="none" w:sz="0" w:space="0" w:color="auto"/>
                                                  </w:divBdr>
                                                </w:div>
                                                <w:div w:id="1421483819">
                                                  <w:marLeft w:val="0"/>
                                                  <w:marRight w:val="0"/>
                                                  <w:marTop w:val="0"/>
                                                  <w:marBottom w:val="0"/>
                                                  <w:divBdr>
                                                    <w:top w:val="none" w:sz="0" w:space="0" w:color="auto"/>
                                                    <w:left w:val="none" w:sz="0" w:space="0" w:color="auto"/>
                                                    <w:bottom w:val="none" w:sz="0" w:space="0" w:color="auto"/>
                                                    <w:right w:val="none" w:sz="0" w:space="0" w:color="auto"/>
                                                  </w:divBdr>
                                                </w:div>
                                                <w:div w:id="1298489557">
                                                  <w:marLeft w:val="0"/>
                                                  <w:marRight w:val="0"/>
                                                  <w:marTop w:val="0"/>
                                                  <w:marBottom w:val="0"/>
                                                  <w:divBdr>
                                                    <w:top w:val="none" w:sz="0" w:space="0" w:color="auto"/>
                                                    <w:left w:val="none" w:sz="0" w:space="0" w:color="auto"/>
                                                    <w:bottom w:val="none" w:sz="0" w:space="0" w:color="auto"/>
                                                    <w:right w:val="none" w:sz="0" w:space="0" w:color="auto"/>
                                                  </w:divBdr>
                                                </w:div>
                                                <w:div w:id="2023776204">
                                                  <w:marLeft w:val="0"/>
                                                  <w:marRight w:val="0"/>
                                                  <w:marTop w:val="0"/>
                                                  <w:marBottom w:val="0"/>
                                                  <w:divBdr>
                                                    <w:top w:val="none" w:sz="0" w:space="0" w:color="auto"/>
                                                    <w:left w:val="none" w:sz="0" w:space="0" w:color="auto"/>
                                                    <w:bottom w:val="none" w:sz="0" w:space="0" w:color="auto"/>
                                                    <w:right w:val="none" w:sz="0" w:space="0" w:color="auto"/>
                                                  </w:divBdr>
                                                </w:div>
                                                <w:div w:id="743139081">
                                                  <w:marLeft w:val="0"/>
                                                  <w:marRight w:val="0"/>
                                                  <w:marTop w:val="0"/>
                                                  <w:marBottom w:val="0"/>
                                                  <w:divBdr>
                                                    <w:top w:val="none" w:sz="0" w:space="0" w:color="auto"/>
                                                    <w:left w:val="none" w:sz="0" w:space="0" w:color="auto"/>
                                                    <w:bottom w:val="none" w:sz="0" w:space="0" w:color="auto"/>
                                                    <w:right w:val="none" w:sz="0" w:space="0" w:color="auto"/>
                                                  </w:divBdr>
                                                </w:div>
                                                <w:div w:id="1924222751">
                                                  <w:marLeft w:val="0"/>
                                                  <w:marRight w:val="0"/>
                                                  <w:marTop w:val="0"/>
                                                  <w:marBottom w:val="0"/>
                                                  <w:divBdr>
                                                    <w:top w:val="none" w:sz="0" w:space="0" w:color="auto"/>
                                                    <w:left w:val="none" w:sz="0" w:space="0" w:color="auto"/>
                                                    <w:bottom w:val="none" w:sz="0" w:space="0" w:color="auto"/>
                                                    <w:right w:val="none" w:sz="0" w:space="0" w:color="auto"/>
                                                  </w:divBdr>
                                                </w:div>
                                                <w:div w:id="2000886425">
                                                  <w:marLeft w:val="0"/>
                                                  <w:marRight w:val="0"/>
                                                  <w:marTop w:val="0"/>
                                                  <w:marBottom w:val="0"/>
                                                  <w:divBdr>
                                                    <w:top w:val="none" w:sz="0" w:space="0" w:color="auto"/>
                                                    <w:left w:val="none" w:sz="0" w:space="0" w:color="auto"/>
                                                    <w:bottom w:val="none" w:sz="0" w:space="0" w:color="auto"/>
                                                    <w:right w:val="none" w:sz="0" w:space="0" w:color="auto"/>
                                                  </w:divBdr>
                                                </w:div>
                                                <w:div w:id="1743871495">
                                                  <w:marLeft w:val="0"/>
                                                  <w:marRight w:val="0"/>
                                                  <w:marTop w:val="0"/>
                                                  <w:marBottom w:val="0"/>
                                                  <w:divBdr>
                                                    <w:top w:val="none" w:sz="0" w:space="0" w:color="auto"/>
                                                    <w:left w:val="none" w:sz="0" w:space="0" w:color="auto"/>
                                                    <w:bottom w:val="none" w:sz="0" w:space="0" w:color="auto"/>
                                                    <w:right w:val="none" w:sz="0" w:space="0" w:color="auto"/>
                                                  </w:divBdr>
                                                </w:div>
                                                <w:div w:id="1219316879">
                                                  <w:marLeft w:val="0"/>
                                                  <w:marRight w:val="0"/>
                                                  <w:marTop w:val="0"/>
                                                  <w:marBottom w:val="0"/>
                                                  <w:divBdr>
                                                    <w:top w:val="none" w:sz="0" w:space="0" w:color="auto"/>
                                                    <w:left w:val="none" w:sz="0" w:space="0" w:color="auto"/>
                                                    <w:bottom w:val="none" w:sz="0" w:space="0" w:color="auto"/>
                                                    <w:right w:val="none" w:sz="0" w:space="0" w:color="auto"/>
                                                  </w:divBdr>
                                                </w:div>
                                                <w:div w:id="686062423">
                                                  <w:marLeft w:val="0"/>
                                                  <w:marRight w:val="0"/>
                                                  <w:marTop w:val="0"/>
                                                  <w:marBottom w:val="0"/>
                                                  <w:divBdr>
                                                    <w:top w:val="none" w:sz="0" w:space="0" w:color="auto"/>
                                                    <w:left w:val="none" w:sz="0" w:space="0" w:color="auto"/>
                                                    <w:bottom w:val="none" w:sz="0" w:space="0" w:color="auto"/>
                                                    <w:right w:val="none" w:sz="0" w:space="0" w:color="auto"/>
                                                  </w:divBdr>
                                                </w:div>
                                                <w:div w:id="1388148437">
                                                  <w:marLeft w:val="0"/>
                                                  <w:marRight w:val="0"/>
                                                  <w:marTop w:val="0"/>
                                                  <w:marBottom w:val="0"/>
                                                  <w:divBdr>
                                                    <w:top w:val="none" w:sz="0" w:space="0" w:color="auto"/>
                                                    <w:left w:val="none" w:sz="0" w:space="0" w:color="auto"/>
                                                    <w:bottom w:val="none" w:sz="0" w:space="0" w:color="auto"/>
                                                    <w:right w:val="none" w:sz="0" w:space="0" w:color="auto"/>
                                                  </w:divBdr>
                                                </w:div>
                                                <w:div w:id="2091661042">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297996727">
                                                  <w:marLeft w:val="0"/>
                                                  <w:marRight w:val="0"/>
                                                  <w:marTop w:val="0"/>
                                                  <w:marBottom w:val="0"/>
                                                  <w:divBdr>
                                                    <w:top w:val="none" w:sz="0" w:space="0" w:color="auto"/>
                                                    <w:left w:val="none" w:sz="0" w:space="0" w:color="auto"/>
                                                    <w:bottom w:val="none" w:sz="0" w:space="0" w:color="auto"/>
                                                    <w:right w:val="none" w:sz="0" w:space="0" w:color="auto"/>
                                                  </w:divBdr>
                                                </w:div>
                                                <w:div w:id="658457681">
                                                  <w:marLeft w:val="0"/>
                                                  <w:marRight w:val="0"/>
                                                  <w:marTop w:val="0"/>
                                                  <w:marBottom w:val="0"/>
                                                  <w:divBdr>
                                                    <w:top w:val="none" w:sz="0" w:space="0" w:color="auto"/>
                                                    <w:left w:val="none" w:sz="0" w:space="0" w:color="auto"/>
                                                    <w:bottom w:val="none" w:sz="0" w:space="0" w:color="auto"/>
                                                    <w:right w:val="none" w:sz="0" w:space="0" w:color="auto"/>
                                                  </w:divBdr>
                                                </w:div>
                                                <w:div w:id="1757092249">
                                                  <w:marLeft w:val="0"/>
                                                  <w:marRight w:val="0"/>
                                                  <w:marTop w:val="0"/>
                                                  <w:marBottom w:val="0"/>
                                                  <w:divBdr>
                                                    <w:top w:val="none" w:sz="0" w:space="0" w:color="auto"/>
                                                    <w:left w:val="none" w:sz="0" w:space="0" w:color="auto"/>
                                                    <w:bottom w:val="none" w:sz="0" w:space="0" w:color="auto"/>
                                                    <w:right w:val="none" w:sz="0" w:space="0" w:color="auto"/>
                                                  </w:divBdr>
                                                </w:div>
                                                <w:div w:id="599488435">
                                                  <w:marLeft w:val="0"/>
                                                  <w:marRight w:val="0"/>
                                                  <w:marTop w:val="0"/>
                                                  <w:marBottom w:val="0"/>
                                                  <w:divBdr>
                                                    <w:top w:val="none" w:sz="0" w:space="0" w:color="auto"/>
                                                    <w:left w:val="none" w:sz="0" w:space="0" w:color="auto"/>
                                                    <w:bottom w:val="none" w:sz="0" w:space="0" w:color="auto"/>
                                                    <w:right w:val="none" w:sz="0" w:space="0" w:color="auto"/>
                                                  </w:divBdr>
                                                </w:div>
                                                <w:div w:id="709956041">
                                                  <w:marLeft w:val="0"/>
                                                  <w:marRight w:val="0"/>
                                                  <w:marTop w:val="0"/>
                                                  <w:marBottom w:val="0"/>
                                                  <w:divBdr>
                                                    <w:top w:val="none" w:sz="0" w:space="0" w:color="auto"/>
                                                    <w:left w:val="none" w:sz="0" w:space="0" w:color="auto"/>
                                                    <w:bottom w:val="none" w:sz="0" w:space="0" w:color="auto"/>
                                                    <w:right w:val="none" w:sz="0" w:space="0" w:color="auto"/>
                                                  </w:divBdr>
                                                </w:div>
                                                <w:div w:id="1451589590">
                                                  <w:marLeft w:val="0"/>
                                                  <w:marRight w:val="0"/>
                                                  <w:marTop w:val="0"/>
                                                  <w:marBottom w:val="0"/>
                                                  <w:divBdr>
                                                    <w:top w:val="none" w:sz="0" w:space="0" w:color="auto"/>
                                                    <w:left w:val="none" w:sz="0" w:space="0" w:color="auto"/>
                                                    <w:bottom w:val="none" w:sz="0" w:space="0" w:color="auto"/>
                                                    <w:right w:val="none" w:sz="0" w:space="0" w:color="auto"/>
                                                  </w:divBdr>
                                                </w:div>
                                                <w:div w:id="1814518108">
                                                  <w:marLeft w:val="0"/>
                                                  <w:marRight w:val="0"/>
                                                  <w:marTop w:val="0"/>
                                                  <w:marBottom w:val="0"/>
                                                  <w:divBdr>
                                                    <w:top w:val="none" w:sz="0" w:space="0" w:color="auto"/>
                                                    <w:left w:val="none" w:sz="0" w:space="0" w:color="auto"/>
                                                    <w:bottom w:val="none" w:sz="0" w:space="0" w:color="auto"/>
                                                    <w:right w:val="none" w:sz="0" w:space="0" w:color="auto"/>
                                                  </w:divBdr>
                                                </w:div>
                                                <w:div w:id="1199665745">
                                                  <w:marLeft w:val="0"/>
                                                  <w:marRight w:val="0"/>
                                                  <w:marTop w:val="0"/>
                                                  <w:marBottom w:val="0"/>
                                                  <w:divBdr>
                                                    <w:top w:val="none" w:sz="0" w:space="0" w:color="auto"/>
                                                    <w:left w:val="none" w:sz="0" w:space="0" w:color="auto"/>
                                                    <w:bottom w:val="none" w:sz="0" w:space="0" w:color="auto"/>
                                                    <w:right w:val="none" w:sz="0" w:space="0" w:color="auto"/>
                                                  </w:divBdr>
                                                </w:div>
                                                <w:div w:id="901137102">
                                                  <w:marLeft w:val="0"/>
                                                  <w:marRight w:val="0"/>
                                                  <w:marTop w:val="0"/>
                                                  <w:marBottom w:val="0"/>
                                                  <w:divBdr>
                                                    <w:top w:val="none" w:sz="0" w:space="0" w:color="auto"/>
                                                    <w:left w:val="none" w:sz="0" w:space="0" w:color="auto"/>
                                                    <w:bottom w:val="none" w:sz="0" w:space="0" w:color="auto"/>
                                                    <w:right w:val="none" w:sz="0" w:space="0" w:color="auto"/>
                                                  </w:divBdr>
                                                </w:div>
                                                <w:div w:id="2087459550">
                                                  <w:marLeft w:val="0"/>
                                                  <w:marRight w:val="0"/>
                                                  <w:marTop w:val="0"/>
                                                  <w:marBottom w:val="0"/>
                                                  <w:divBdr>
                                                    <w:top w:val="none" w:sz="0" w:space="0" w:color="auto"/>
                                                    <w:left w:val="none" w:sz="0" w:space="0" w:color="auto"/>
                                                    <w:bottom w:val="none" w:sz="0" w:space="0" w:color="auto"/>
                                                    <w:right w:val="none" w:sz="0" w:space="0" w:color="auto"/>
                                                  </w:divBdr>
                                                </w:div>
                                                <w:div w:id="1436633123">
                                                  <w:marLeft w:val="0"/>
                                                  <w:marRight w:val="0"/>
                                                  <w:marTop w:val="0"/>
                                                  <w:marBottom w:val="0"/>
                                                  <w:divBdr>
                                                    <w:top w:val="none" w:sz="0" w:space="0" w:color="auto"/>
                                                    <w:left w:val="none" w:sz="0" w:space="0" w:color="auto"/>
                                                    <w:bottom w:val="none" w:sz="0" w:space="0" w:color="auto"/>
                                                    <w:right w:val="none" w:sz="0" w:space="0" w:color="auto"/>
                                                  </w:divBdr>
                                                </w:div>
                                                <w:div w:id="2048406961">
                                                  <w:marLeft w:val="0"/>
                                                  <w:marRight w:val="0"/>
                                                  <w:marTop w:val="0"/>
                                                  <w:marBottom w:val="0"/>
                                                  <w:divBdr>
                                                    <w:top w:val="none" w:sz="0" w:space="0" w:color="auto"/>
                                                    <w:left w:val="none" w:sz="0" w:space="0" w:color="auto"/>
                                                    <w:bottom w:val="none" w:sz="0" w:space="0" w:color="auto"/>
                                                    <w:right w:val="none" w:sz="0" w:space="0" w:color="auto"/>
                                                  </w:divBdr>
                                                </w:div>
                                                <w:div w:id="1367944185">
                                                  <w:marLeft w:val="0"/>
                                                  <w:marRight w:val="0"/>
                                                  <w:marTop w:val="0"/>
                                                  <w:marBottom w:val="0"/>
                                                  <w:divBdr>
                                                    <w:top w:val="none" w:sz="0" w:space="0" w:color="auto"/>
                                                    <w:left w:val="none" w:sz="0" w:space="0" w:color="auto"/>
                                                    <w:bottom w:val="none" w:sz="0" w:space="0" w:color="auto"/>
                                                    <w:right w:val="none" w:sz="0" w:space="0" w:color="auto"/>
                                                  </w:divBdr>
                                                </w:div>
                                                <w:div w:id="19357687">
                                                  <w:marLeft w:val="0"/>
                                                  <w:marRight w:val="0"/>
                                                  <w:marTop w:val="0"/>
                                                  <w:marBottom w:val="0"/>
                                                  <w:divBdr>
                                                    <w:top w:val="none" w:sz="0" w:space="0" w:color="auto"/>
                                                    <w:left w:val="none" w:sz="0" w:space="0" w:color="auto"/>
                                                    <w:bottom w:val="none" w:sz="0" w:space="0" w:color="auto"/>
                                                    <w:right w:val="none" w:sz="0" w:space="0" w:color="auto"/>
                                                  </w:divBdr>
                                                </w:div>
                                                <w:div w:id="832644802">
                                                  <w:marLeft w:val="0"/>
                                                  <w:marRight w:val="0"/>
                                                  <w:marTop w:val="0"/>
                                                  <w:marBottom w:val="0"/>
                                                  <w:divBdr>
                                                    <w:top w:val="none" w:sz="0" w:space="0" w:color="auto"/>
                                                    <w:left w:val="none" w:sz="0" w:space="0" w:color="auto"/>
                                                    <w:bottom w:val="none" w:sz="0" w:space="0" w:color="auto"/>
                                                    <w:right w:val="none" w:sz="0" w:space="0" w:color="auto"/>
                                                  </w:divBdr>
                                                </w:div>
                                                <w:div w:id="1708871429">
                                                  <w:marLeft w:val="0"/>
                                                  <w:marRight w:val="0"/>
                                                  <w:marTop w:val="0"/>
                                                  <w:marBottom w:val="0"/>
                                                  <w:divBdr>
                                                    <w:top w:val="none" w:sz="0" w:space="0" w:color="auto"/>
                                                    <w:left w:val="none" w:sz="0" w:space="0" w:color="auto"/>
                                                    <w:bottom w:val="none" w:sz="0" w:space="0" w:color="auto"/>
                                                    <w:right w:val="none" w:sz="0" w:space="0" w:color="auto"/>
                                                  </w:divBdr>
                                                </w:div>
                                                <w:div w:id="127671050">
                                                  <w:marLeft w:val="0"/>
                                                  <w:marRight w:val="0"/>
                                                  <w:marTop w:val="0"/>
                                                  <w:marBottom w:val="0"/>
                                                  <w:divBdr>
                                                    <w:top w:val="none" w:sz="0" w:space="0" w:color="auto"/>
                                                    <w:left w:val="none" w:sz="0" w:space="0" w:color="auto"/>
                                                    <w:bottom w:val="none" w:sz="0" w:space="0" w:color="auto"/>
                                                    <w:right w:val="none" w:sz="0" w:space="0" w:color="auto"/>
                                                  </w:divBdr>
                                                </w:div>
                                                <w:div w:id="1849170951">
                                                  <w:marLeft w:val="0"/>
                                                  <w:marRight w:val="0"/>
                                                  <w:marTop w:val="0"/>
                                                  <w:marBottom w:val="0"/>
                                                  <w:divBdr>
                                                    <w:top w:val="none" w:sz="0" w:space="0" w:color="auto"/>
                                                    <w:left w:val="none" w:sz="0" w:space="0" w:color="auto"/>
                                                    <w:bottom w:val="none" w:sz="0" w:space="0" w:color="auto"/>
                                                    <w:right w:val="none" w:sz="0" w:space="0" w:color="auto"/>
                                                  </w:divBdr>
                                                </w:div>
                                                <w:div w:id="1479111664">
                                                  <w:marLeft w:val="0"/>
                                                  <w:marRight w:val="0"/>
                                                  <w:marTop w:val="0"/>
                                                  <w:marBottom w:val="0"/>
                                                  <w:divBdr>
                                                    <w:top w:val="none" w:sz="0" w:space="0" w:color="auto"/>
                                                    <w:left w:val="none" w:sz="0" w:space="0" w:color="auto"/>
                                                    <w:bottom w:val="none" w:sz="0" w:space="0" w:color="auto"/>
                                                    <w:right w:val="none" w:sz="0" w:space="0" w:color="auto"/>
                                                  </w:divBdr>
                                                </w:div>
                                                <w:div w:id="1481191781">
                                                  <w:marLeft w:val="0"/>
                                                  <w:marRight w:val="0"/>
                                                  <w:marTop w:val="0"/>
                                                  <w:marBottom w:val="0"/>
                                                  <w:divBdr>
                                                    <w:top w:val="none" w:sz="0" w:space="0" w:color="auto"/>
                                                    <w:left w:val="none" w:sz="0" w:space="0" w:color="auto"/>
                                                    <w:bottom w:val="none" w:sz="0" w:space="0" w:color="auto"/>
                                                    <w:right w:val="none" w:sz="0" w:space="0" w:color="auto"/>
                                                  </w:divBdr>
                                                </w:div>
                                                <w:div w:id="305281855">
                                                  <w:marLeft w:val="0"/>
                                                  <w:marRight w:val="0"/>
                                                  <w:marTop w:val="0"/>
                                                  <w:marBottom w:val="0"/>
                                                  <w:divBdr>
                                                    <w:top w:val="none" w:sz="0" w:space="0" w:color="auto"/>
                                                    <w:left w:val="none" w:sz="0" w:space="0" w:color="auto"/>
                                                    <w:bottom w:val="none" w:sz="0" w:space="0" w:color="auto"/>
                                                    <w:right w:val="none" w:sz="0" w:space="0" w:color="auto"/>
                                                  </w:divBdr>
                                                </w:div>
                                                <w:div w:id="2035224945">
                                                  <w:marLeft w:val="0"/>
                                                  <w:marRight w:val="0"/>
                                                  <w:marTop w:val="0"/>
                                                  <w:marBottom w:val="0"/>
                                                  <w:divBdr>
                                                    <w:top w:val="none" w:sz="0" w:space="0" w:color="auto"/>
                                                    <w:left w:val="none" w:sz="0" w:space="0" w:color="auto"/>
                                                    <w:bottom w:val="none" w:sz="0" w:space="0" w:color="auto"/>
                                                    <w:right w:val="none" w:sz="0" w:space="0" w:color="auto"/>
                                                  </w:divBdr>
                                                </w:div>
                                                <w:div w:id="800345973">
                                                  <w:marLeft w:val="0"/>
                                                  <w:marRight w:val="0"/>
                                                  <w:marTop w:val="0"/>
                                                  <w:marBottom w:val="0"/>
                                                  <w:divBdr>
                                                    <w:top w:val="none" w:sz="0" w:space="0" w:color="auto"/>
                                                    <w:left w:val="none" w:sz="0" w:space="0" w:color="auto"/>
                                                    <w:bottom w:val="none" w:sz="0" w:space="0" w:color="auto"/>
                                                    <w:right w:val="none" w:sz="0" w:space="0" w:color="auto"/>
                                                  </w:divBdr>
                                                </w:div>
                                                <w:div w:id="1354039474">
                                                  <w:marLeft w:val="0"/>
                                                  <w:marRight w:val="0"/>
                                                  <w:marTop w:val="0"/>
                                                  <w:marBottom w:val="0"/>
                                                  <w:divBdr>
                                                    <w:top w:val="none" w:sz="0" w:space="0" w:color="auto"/>
                                                    <w:left w:val="none" w:sz="0" w:space="0" w:color="auto"/>
                                                    <w:bottom w:val="none" w:sz="0" w:space="0" w:color="auto"/>
                                                    <w:right w:val="none" w:sz="0" w:space="0" w:color="auto"/>
                                                  </w:divBdr>
                                                </w:div>
                                                <w:div w:id="1044401827">
                                                  <w:marLeft w:val="0"/>
                                                  <w:marRight w:val="0"/>
                                                  <w:marTop w:val="0"/>
                                                  <w:marBottom w:val="0"/>
                                                  <w:divBdr>
                                                    <w:top w:val="none" w:sz="0" w:space="0" w:color="auto"/>
                                                    <w:left w:val="none" w:sz="0" w:space="0" w:color="auto"/>
                                                    <w:bottom w:val="none" w:sz="0" w:space="0" w:color="auto"/>
                                                    <w:right w:val="none" w:sz="0" w:space="0" w:color="auto"/>
                                                  </w:divBdr>
                                                </w:div>
                                                <w:div w:id="1706711519">
                                                  <w:marLeft w:val="0"/>
                                                  <w:marRight w:val="0"/>
                                                  <w:marTop w:val="0"/>
                                                  <w:marBottom w:val="0"/>
                                                  <w:divBdr>
                                                    <w:top w:val="none" w:sz="0" w:space="0" w:color="auto"/>
                                                    <w:left w:val="none" w:sz="0" w:space="0" w:color="auto"/>
                                                    <w:bottom w:val="none" w:sz="0" w:space="0" w:color="auto"/>
                                                    <w:right w:val="none" w:sz="0" w:space="0" w:color="auto"/>
                                                  </w:divBdr>
                                                </w:div>
                                                <w:div w:id="1531603431">
                                                  <w:marLeft w:val="0"/>
                                                  <w:marRight w:val="0"/>
                                                  <w:marTop w:val="0"/>
                                                  <w:marBottom w:val="0"/>
                                                  <w:divBdr>
                                                    <w:top w:val="none" w:sz="0" w:space="0" w:color="auto"/>
                                                    <w:left w:val="none" w:sz="0" w:space="0" w:color="auto"/>
                                                    <w:bottom w:val="none" w:sz="0" w:space="0" w:color="auto"/>
                                                    <w:right w:val="none" w:sz="0" w:space="0" w:color="auto"/>
                                                  </w:divBdr>
                                                </w:div>
                                                <w:div w:id="1921985159">
                                                  <w:marLeft w:val="0"/>
                                                  <w:marRight w:val="0"/>
                                                  <w:marTop w:val="0"/>
                                                  <w:marBottom w:val="0"/>
                                                  <w:divBdr>
                                                    <w:top w:val="none" w:sz="0" w:space="0" w:color="auto"/>
                                                    <w:left w:val="none" w:sz="0" w:space="0" w:color="auto"/>
                                                    <w:bottom w:val="none" w:sz="0" w:space="0" w:color="auto"/>
                                                    <w:right w:val="none" w:sz="0" w:space="0" w:color="auto"/>
                                                  </w:divBdr>
                                                </w:div>
                                                <w:div w:id="416051450">
                                                  <w:marLeft w:val="0"/>
                                                  <w:marRight w:val="0"/>
                                                  <w:marTop w:val="0"/>
                                                  <w:marBottom w:val="0"/>
                                                  <w:divBdr>
                                                    <w:top w:val="none" w:sz="0" w:space="0" w:color="auto"/>
                                                    <w:left w:val="none" w:sz="0" w:space="0" w:color="auto"/>
                                                    <w:bottom w:val="none" w:sz="0" w:space="0" w:color="auto"/>
                                                    <w:right w:val="none" w:sz="0" w:space="0" w:color="auto"/>
                                                  </w:divBdr>
                                                </w:div>
                                                <w:div w:id="1524708314">
                                                  <w:marLeft w:val="0"/>
                                                  <w:marRight w:val="0"/>
                                                  <w:marTop w:val="0"/>
                                                  <w:marBottom w:val="0"/>
                                                  <w:divBdr>
                                                    <w:top w:val="none" w:sz="0" w:space="0" w:color="auto"/>
                                                    <w:left w:val="none" w:sz="0" w:space="0" w:color="auto"/>
                                                    <w:bottom w:val="none" w:sz="0" w:space="0" w:color="auto"/>
                                                    <w:right w:val="none" w:sz="0" w:space="0" w:color="auto"/>
                                                  </w:divBdr>
                                                </w:div>
                                                <w:div w:id="1085997801">
                                                  <w:marLeft w:val="0"/>
                                                  <w:marRight w:val="0"/>
                                                  <w:marTop w:val="0"/>
                                                  <w:marBottom w:val="0"/>
                                                  <w:divBdr>
                                                    <w:top w:val="none" w:sz="0" w:space="0" w:color="auto"/>
                                                    <w:left w:val="none" w:sz="0" w:space="0" w:color="auto"/>
                                                    <w:bottom w:val="none" w:sz="0" w:space="0" w:color="auto"/>
                                                    <w:right w:val="none" w:sz="0" w:space="0" w:color="auto"/>
                                                  </w:divBdr>
                                                </w:div>
                                                <w:div w:id="618490893">
                                                  <w:marLeft w:val="0"/>
                                                  <w:marRight w:val="0"/>
                                                  <w:marTop w:val="0"/>
                                                  <w:marBottom w:val="0"/>
                                                  <w:divBdr>
                                                    <w:top w:val="none" w:sz="0" w:space="0" w:color="auto"/>
                                                    <w:left w:val="none" w:sz="0" w:space="0" w:color="auto"/>
                                                    <w:bottom w:val="none" w:sz="0" w:space="0" w:color="auto"/>
                                                    <w:right w:val="none" w:sz="0" w:space="0" w:color="auto"/>
                                                  </w:divBdr>
                                                </w:div>
                                                <w:div w:id="1216969483">
                                                  <w:marLeft w:val="0"/>
                                                  <w:marRight w:val="0"/>
                                                  <w:marTop w:val="0"/>
                                                  <w:marBottom w:val="0"/>
                                                  <w:divBdr>
                                                    <w:top w:val="none" w:sz="0" w:space="0" w:color="auto"/>
                                                    <w:left w:val="none" w:sz="0" w:space="0" w:color="auto"/>
                                                    <w:bottom w:val="none" w:sz="0" w:space="0" w:color="auto"/>
                                                    <w:right w:val="none" w:sz="0" w:space="0" w:color="auto"/>
                                                  </w:divBdr>
                                                </w:div>
                                                <w:div w:id="269123148">
                                                  <w:marLeft w:val="0"/>
                                                  <w:marRight w:val="0"/>
                                                  <w:marTop w:val="0"/>
                                                  <w:marBottom w:val="0"/>
                                                  <w:divBdr>
                                                    <w:top w:val="none" w:sz="0" w:space="0" w:color="auto"/>
                                                    <w:left w:val="none" w:sz="0" w:space="0" w:color="auto"/>
                                                    <w:bottom w:val="none" w:sz="0" w:space="0" w:color="auto"/>
                                                    <w:right w:val="none" w:sz="0" w:space="0" w:color="auto"/>
                                                  </w:divBdr>
                                                </w:div>
                                                <w:div w:id="1283003401">
                                                  <w:marLeft w:val="0"/>
                                                  <w:marRight w:val="0"/>
                                                  <w:marTop w:val="0"/>
                                                  <w:marBottom w:val="0"/>
                                                  <w:divBdr>
                                                    <w:top w:val="none" w:sz="0" w:space="0" w:color="auto"/>
                                                    <w:left w:val="none" w:sz="0" w:space="0" w:color="auto"/>
                                                    <w:bottom w:val="none" w:sz="0" w:space="0" w:color="auto"/>
                                                    <w:right w:val="none" w:sz="0" w:space="0" w:color="auto"/>
                                                  </w:divBdr>
                                                </w:div>
                                                <w:div w:id="1004165441">
                                                  <w:marLeft w:val="0"/>
                                                  <w:marRight w:val="0"/>
                                                  <w:marTop w:val="0"/>
                                                  <w:marBottom w:val="0"/>
                                                  <w:divBdr>
                                                    <w:top w:val="none" w:sz="0" w:space="0" w:color="auto"/>
                                                    <w:left w:val="none" w:sz="0" w:space="0" w:color="auto"/>
                                                    <w:bottom w:val="none" w:sz="0" w:space="0" w:color="auto"/>
                                                    <w:right w:val="none" w:sz="0" w:space="0" w:color="auto"/>
                                                  </w:divBdr>
                                                </w:div>
                                                <w:div w:id="970786032">
                                                  <w:marLeft w:val="0"/>
                                                  <w:marRight w:val="0"/>
                                                  <w:marTop w:val="0"/>
                                                  <w:marBottom w:val="0"/>
                                                  <w:divBdr>
                                                    <w:top w:val="none" w:sz="0" w:space="0" w:color="auto"/>
                                                    <w:left w:val="none" w:sz="0" w:space="0" w:color="auto"/>
                                                    <w:bottom w:val="none" w:sz="0" w:space="0" w:color="auto"/>
                                                    <w:right w:val="none" w:sz="0" w:space="0" w:color="auto"/>
                                                  </w:divBdr>
                                                </w:div>
                                                <w:div w:id="2051101357">
                                                  <w:marLeft w:val="0"/>
                                                  <w:marRight w:val="0"/>
                                                  <w:marTop w:val="0"/>
                                                  <w:marBottom w:val="0"/>
                                                  <w:divBdr>
                                                    <w:top w:val="none" w:sz="0" w:space="0" w:color="auto"/>
                                                    <w:left w:val="none" w:sz="0" w:space="0" w:color="auto"/>
                                                    <w:bottom w:val="none" w:sz="0" w:space="0" w:color="auto"/>
                                                    <w:right w:val="none" w:sz="0" w:space="0" w:color="auto"/>
                                                  </w:divBdr>
                                                </w:div>
                                                <w:div w:id="1561476245">
                                                  <w:marLeft w:val="0"/>
                                                  <w:marRight w:val="0"/>
                                                  <w:marTop w:val="0"/>
                                                  <w:marBottom w:val="0"/>
                                                  <w:divBdr>
                                                    <w:top w:val="none" w:sz="0" w:space="0" w:color="auto"/>
                                                    <w:left w:val="none" w:sz="0" w:space="0" w:color="auto"/>
                                                    <w:bottom w:val="none" w:sz="0" w:space="0" w:color="auto"/>
                                                    <w:right w:val="none" w:sz="0" w:space="0" w:color="auto"/>
                                                  </w:divBdr>
                                                </w:div>
                                                <w:div w:id="1190341145">
                                                  <w:marLeft w:val="0"/>
                                                  <w:marRight w:val="0"/>
                                                  <w:marTop w:val="0"/>
                                                  <w:marBottom w:val="0"/>
                                                  <w:divBdr>
                                                    <w:top w:val="none" w:sz="0" w:space="0" w:color="auto"/>
                                                    <w:left w:val="none" w:sz="0" w:space="0" w:color="auto"/>
                                                    <w:bottom w:val="none" w:sz="0" w:space="0" w:color="auto"/>
                                                    <w:right w:val="none" w:sz="0" w:space="0" w:color="auto"/>
                                                  </w:divBdr>
                                                </w:div>
                                                <w:div w:id="616646664">
                                                  <w:marLeft w:val="0"/>
                                                  <w:marRight w:val="0"/>
                                                  <w:marTop w:val="0"/>
                                                  <w:marBottom w:val="0"/>
                                                  <w:divBdr>
                                                    <w:top w:val="none" w:sz="0" w:space="0" w:color="auto"/>
                                                    <w:left w:val="none" w:sz="0" w:space="0" w:color="auto"/>
                                                    <w:bottom w:val="none" w:sz="0" w:space="0" w:color="auto"/>
                                                    <w:right w:val="none" w:sz="0" w:space="0" w:color="auto"/>
                                                  </w:divBdr>
                                                </w:div>
                                                <w:div w:id="1703899485">
                                                  <w:marLeft w:val="0"/>
                                                  <w:marRight w:val="0"/>
                                                  <w:marTop w:val="0"/>
                                                  <w:marBottom w:val="0"/>
                                                  <w:divBdr>
                                                    <w:top w:val="none" w:sz="0" w:space="0" w:color="auto"/>
                                                    <w:left w:val="none" w:sz="0" w:space="0" w:color="auto"/>
                                                    <w:bottom w:val="none" w:sz="0" w:space="0" w:color="auto"/>
                                                    <w:right w:val="none" w:sz="0" w:space="0" w:color="auto"/>
                                                  </w:divBdr>
                                                </w:div>
                                                <w:div w:id="947084890">
                                                  <w:marLeft w:val="0"/>
                                                  <w:marRight w:val="0"/>
                                                  <w:marTop w:val="0"/>
                                                  <w:marBottom w:val="0"/>
                                                  <w:divBdr>
                                                    <w:top w:val="none" w:sz="0" w:space="0" w:color="auto"/>
                                                    <w:left w:val="none" w:sz="0" w:space="0" w:color="auto"/>
                                                    <w:bottom w:val="none" w:sz="0" w:space="0" w:color="auto"/>
                                                    <w:right w:val="none" w:sz="0" w:space="0" w:color="auto"/>
                                                  </w:divBdr>
                                                </w:div>
                                                <w:div w:id="965232697">
                                                  <w:marLeft w:val="0"/>
                                                  <w:marRight w:val="0"/>
                                                  <w:marTop w:val="0"/>
                                                  <w:marBottom w:val="0"/>
                                                  <w:divBdr>
                                                    <w:top w:val="none" w:sz="0" w:space="0" w:color="auto"/>
                                                    <w:left w:val="none" w:sz="0" w:space="0" w:color="auto"/>
                                                    <w:bottom w:val="none" w:sz="0" w:space="0" w:color="auto"/>
                                                    <w:right w:val="none" w:sz="0" w:space="0" w:color="auto"/>
                                                  </w:divBdr>
                                                </w:div>
                                                <w:div w:id="1183933384">
                                                  <w:marLeft w:val="0"/>
                                                  <w:marRight w:val="0"/>
                                                  <w:marTop w:val="0"/>
                                                  <w:marBottom w:val="0"/>
                                                  <w:divBdr>
                                                    <w:top w:val="none" w:sz="0" w:space="0" w:color="auto"/>
                                                    <w:left w:val="none" w:sz="0" w:space="0" w:color="auto"/>
                                                    <w:bottom w:val="none" w:sz="0" w:space="0" w:color="auto"/>
                                                    <w:right w:val="none" w:sz="0" w:space="0" w:color="auto"/>
                                                  </w:divBdr>
                                                </w:div>
                                                <w:div w:id="406877018">
                                                  <w:marLeft w:val="0"/>
                                                  <w:marRight w:val="0"/>
                                                  <w:marTop w:val="0"/>
                                                  <w:marBottom w:val="0"/>
                                                  <w:divBdr>
                                                    <w:top w:val="none" w:sz="0" w:space="0" w:color="auto"/>
                                                    <w:left w:val="none" w:sz="0" w:space="0" w:color="auto"/>
                                                    <w:bottom w:val="none" w:sz="0" w:space="0" w:color="auto"/>
                                                    <w:right w:val="none" w:sz="0" w:space="0" w:color="auto"/>
                                                  </w:divBdr>
                                                </w:div>
                                                <w:div w:id="1946645217">
                                                  <w:marLeft w:val="0"/>
                                                  <w:marRight w:val="0"/>
                                                  <w:marTop w:val="0"/>
                                                  <w:marBottom w:val="0"/>
                                                  <w:divBdr>
                                                    <w:top w:val="none" w:sz="0" w:space="0" w:color="auto"/>
                                                    <w:left w:val="none" w:sz="0" w:space="0" w:color="auto"/>
                                                    <w:bottom w:val="none" w:sz="0" w:space="0" w:color="auto"/>
                                                    <w:right w:val="none" w:sz="0" w:space="0" w:color="auto"/>
                                                  </w:divBdr>
                                                </w:div>
                                                <w:div w:id="1501502985">
                                                  <w:marLeft w:val="0"/>
                                                  <w:marRight w:val="0"/>
                                                  <w:marTop w:val="0"/>
                                                  <w:marBottom w:val="0"/>
                                                  <w:divBdr>
                                                    <w:top w:val="none" w:sz="0" w:space="0" w:color="auto"/>
                                                    <w:left w:val="none" w:sz="0" w:space="0" w:color="auto"/>
                                                    <w:bottom w:val="none" w:sz="0" w:space="0" w:color="auto"/>
                                                    <w:right w:val="none" w:sz="0" w:space="0" w:color="auto"/>
                                                  </w:divBdr>
                                                </w:div>
                                                <w:div w:id="1560824237">
                                                  <w:marLeft w:val="0"/>
                                                  <w:marRight w:val="0"/>
                                                  <w:marTop w:val="0"/>
                                                  <w:marBottom w:val="0"/>
                                                  <w:divBdr>
                                                    <w:top w:val="none" w:sz="0" w:space="0" w:color="auto"/>
                                                    <w:left w:val="none" w:sz="0" w:space="0" w:color="auto"/>
                                                    <w:bottom w:val="none" w:sz="0" w:space="0" w:color="auto"/>
                                                    <w:right w:val="none" w:sz="0" w:space="0" w:color="auto"/>
                                                  </w:divBdr>
                                                </w:div>
                                                <w:div w:id="290524092">
                                                  <w:marLeft w:val="0"/>
                                                  <w:marRight w:val="0"/>
                                                  <w:marTop w:val="0"/>
                                                  <w:marBottom w:val="0"/>
                                                  <w:divBdr>
                                                    <w:top w:val="none" w:sz="0" w:space="0" w:color="auto"/>
                                                    <w:left w:val="none" w:sz="0" w:space="0" w:color="auto"/>
                                                    <w:bottom w:val="none" w:sz="0" w:space="0" w:color="auto"/>
                                                    <w:right w:val="none" w:sz="0" w:space="0" w:color="auto"/>
                                                  </w:divBdr>
                                                </w:div>
                                                <w:div w:id="817187366">
                                                  <w:marLeft w:val="0"/>
                                                  <w:marRight w:val="0"/>
                                                  <w:marTop w:val="0"/>
                                                  <w:marBottom w:val="0"/>
                                                  <w:divBdr>
                                                    <w:top w:val="none" w:sz="0" w:space="0" w:color="auto"/>
                                                    <w:left w:val="none" w:sz="0" w:space="0" w:color="auto"/>
                                                    <w:bottom w:val="none" w:sz="0" w:space="0" w:color="auto"/>
                                                    <w:right w:val="none" w:sz="0" w:space="0" w:color="auto"/>
                                                  </w:divBdr>
                                                </w:div>
                                                <w:div w:id="1005980016">
                                                  <w:marLeft w:val="0"/>
                                                  <w:marRight w:val="0"/>
                                                  <w:marTop w:val="0"/>
                                                  <w:marBottom w:val="0"/>
                                                  <w:divBdr>
                                                    <w:top w:val="none" w:sz="0" w:space="0" w:color="auto"/>
                                                    <w:left w:val="none" w:sz="0" w:space="0" w:color="auto"/>
                                                    <w:bottom w:val="none" w:sz="0" w:space="0" w:color="auto"/>
                                                    <w:right w:val="none" w:sz="0" w:space="0" w:color="auto"/>
                                                  </w:divBdr>
                                                </w:div>
                                                <w:div w:id="196353052">
                                                  <w:marLeft w:val="0"/>
                                                  <w:marRight w:val="0"/>
                                                  <w:marTop w:val="0"/>
                                                  <w:marBottom w:val="0"/>
                                                  <w:divBdr>
                                                    <w:top w:val="none" w:sz="0" w:space="0" w:color="auto"/>
                                                    <w:left w:val="none" w:sz="0" w:space="0" w:color="auto"/>
                                                    <w:bottom w:val="none" w:sz="0" w:space="0" w:color="auto"/>
                                                    <w:right w:val="none" w:sz="0" w:space="0" w:color="auto"/>
                                                  </w:divBdr>
                                                </w:div>
                                                <w:div w:id="2143838283">
                                                  <w:marLeft w:val="0"/>
                                                  <w:marRight w:val="0"/>
                                                  <w:marTop w:val="0"/>
                                                  <w:marBottom w:val="0"/>
                                                  <w:divBdr>
                                                    <w:top w:val="none" w:sz="0" w:space="0" w:color="auto"/>
                                                    <w:left w:val="none" w:sz="0" w:space="0" w:color="auto"/>
                                                    <w:bottom w:val="none" w:sz="0" w:space="0" w:color="auto"/>
                                                    <w:right w:val="none" w:sz="0" w:space="0" w:color="auto"/>
                                                  </w:divBdr>
                                                </w:div>
                                                <w:div w:id="1054351613">
                                                  <w:marLeft w:val="0"/>
                                                  <w:marRight w:val="0"/>
                                                  <w:marTop w:val="0"/>
                                                  <w:marBottom w:val="0"/>
                                                  <w:divBdr>
                                                    <w:top w:val="none" w:sz="0" w:space="0" w:color="auto"/>
                                                    <w:left w:val="none" w:sz="0" w:space="0" w:color="auto"/>
                                                    <w:bottom w:val="none" w:sz="0" w:space="0" w:color="auto"/>
                                                    <w:right w:val="none" w:sz="0" w:space="0" w:color="auto"/>
                                                  </w:divBdr>
                                                </w:div>
                                                <w:div w:id="194664015">
                                                  <w:marLeft w:val="0"/>
                                                  <w:marRight w:val="0"/>
                                                  <w:marTop w:val="0"/>
                                                  <w:marBottom w:val="0"/>
                                                  <w:divBdr>
                                                    <w:top w:val="none" w:sz="0" w:space="0" w:color="auto"/>
                                                    <w:left w:val="none" w:sz="0" w:space="0" w:color="auto"/>
                                                    <w:bottom w:val="none" w:sz="0" w:space="0" w:color="auto"/>
                                                    <w:right w:val="none" w:sz="0" w:space="0" w:color="auto"/>
                                                  </w:divBdr>
                                                </w:div>
                                                <w:div w:id="614949975">
                                                  <w:marLeft w:val="0"/>
                                                  <w:marRight w:val="0"/>
                                                  <w:marTop w:val="0"/>
                                                  <w:marBottom w:val="0"/>
                                                  <w:divBdr>
                                                    <w:top w:val="none" w:sz="0" w:space="0" w:color="auto"/>
                                                    <w:left w:val="none" w:sz="0" w:space="0" w:color="auto"/>
                                                    <w:bottom w:val="none" w:sz="0" w:space="0" w:color="auto"/>
                                                    <w:right w:val="none" w:sz="0" w:space="0" w:color="auto"/>
                                                  </w:divBdr>
                                                </w:div>
                                                <w:div w:id="242304665">
                                                  <w:marLeft w:val="0"/>
                                                  <w:marRight w:val="0"/>
                                                  <w:marTop w:val="0"/>
                                                  <w:marBottom w:val="0"/>
                                                  <w:divBdr>
                                                    <w:top w:val="none" w:sz="0" w:space="0" w:color="auto"/>
                                                    <w:left w:val="none" w:sz="0" w:space="0" w:color="auto"/>
                                                    <w:bottom w:val="none" w:sz="0" w:space="0" w:color="auto"/>
                                                    <w:right w:val="none" w:sz="0" w:space="0" w:color="auto"/>
                                                  </w:divBdr>
                                                </w:div>
                                                <w:div w:id="6949766">
                                                  <w:marLeft w:val="0"/>
                                                  <w:marRight w:val="0"/>
                                                  <w:marTop w:val="0"/>
                                                  <w:marBottom w:val="0"/>
                                                  <w:divBdr>
                                                    <w:top w:val="none" w:sz="0" w:space="0" w:color="auto"/>
                                                    <w:left w:val="none" w:sz="0" w:space="0" w:color="auto"/>
                                                    <w:bottom w:val="none" w:sz="0" w:space="0" w:color="auto"/>
                                                    <w:right w:val="none" w:sz="0" w:space="0" w:color="auto"/>
                                                  </w:divBdr>
                                                </w:div>
                                                <w:div w:id="199899467">
                                                  <w:marLeft w:val="0"/>
                                                  <w:marRight w:val="0"/>
                                                  <w:marTop w:val="0"/>
                                                  <w:marBottom w:val="0"/>
                                                  <w:divBdr>
                                                    <w:top w:val="none" w:sz="0" w:space="0" w:color="auto"/>
                                                    <w:left w:val="none" w:sz="0" w:space="0" w:color="auto"/>
                                                    <w:bottom w:val="none" w:sz="0" w:space="0" w:color="auto"/>
                                                    <w:right w:val="none" w:sz="0" w:space="0" w:color="auto"/>
                                                  </w:divBdr>
                                                </w:div>
                                                <w:div w:id="2089691442">
                                                  <w:marLeft w:val="0"/>
                                                  <w:marRight w:val="0"/>
                                                  <w:marTop w:val="0"/>
                                                  <w:marBottom w:val="0"/>
                                                  <w:divBdr>
                                                    <w:top w:val="none" w:sz="0" w:space="0" w:color="auto"/>
                                                    <w:left w:val="none" w:sz="0" w:space="0" w:color="auto"/>
                                                    <w:bottom w:val="none" w:sz="0" w:space="0" w:color="auto"/>
                                                    <w:right w:val="none" w:sz="0" w:space="0" w:color="auto"/>
                                                  </w:divBdr>
                                                </w:div>
                                                <w:div w:id="71004880">
                                                  <w:marLeft w:val="0"/>
                                                  <w:marRight w:val="0"/>
                                                  <w:marTop w:val="0"/>
                                                  <w:marBottom w:val="0"/>
                                                  <w:divBdr>
                                                    <w:top w:val="none" w:sz="0" w:space="0" w:color="auto"/>
                                                    <w:left w:val="none" w:sz="0" w:space="0" w:color="auto"/>
                                                    <w:bottom w:val="none" w:sz="0" w:space="0" w:color="auto"/>
                                                    <w:right w:val="none" w:sz="0" w:space="0" w:color="auto"/>
                                                  </w:divBdr>
                                                </w:div>
                                                <w:div w:id="1153713378">
                                                  <w:marLeft w:val="0"/>
                                                  <w:marRight w:val="0"/>
                                                  <w:marTop w:val="0"/>
                                                  <w:marBottom w:val="0"/>
                                                  <w:divBdr>
                                                    <w:top w:val="none" w:sz="0" w:space="0" w:color="auto"/>
                                                    <w:left w:val="none" w:sz="0" w:space="0" w:color="auto"/>
                                                    <w:bottom w:val="none" w:sz="0" w:space="0" w:color="auto"/>
                                                    <w:right w:val="none" w:sz="0" w:space="0" w:color="auto"/>
                                                  </w:divBdr>
                                                </w:div>
                                                <w:div w:id="1037583833">
                                                  <w:marLeft w:val="0"/>
                                                  <w:marRight w:val="0"/>
                                                  <w:marTop w:val="0"/>
                                                  <w:marBottom w:val="0"/>
                                                  <w:divBdr>
                                                    <w:top w:val="none" w:sz="0" w:space="0" w:color="auto"/>
                                                    <w:left w:val="none" w:sz="0" w:space="0" w:color="auto"/>
                                                    <w:bottom w:val="none" w:sz="0" w:space="0" w:color="auto"/>
                                                    <w:right w:val="none" w:sz="0" w:space="0" w:color="auto"/>
                                                  </w:divBdr>
                                                </w:div>
                                                <w:div w:id="961958698">
                                                  <w:marLeft w:val="0"/>
                                                  <w:marRight w:val="0"/>
                                                  <w:marTop w:val="0"/>
                                                  <w:marBottom w:val="0"/>
                                                  <w:divBdr>
                                                    <w:top w:val="none" w:sz="0" w:space="0" w:color="auto"/>
                                                    <w:left w:val="none" w:sz="0" w:space="0" w:color="auto"/>
                                                    <w:bottom w:val="none" w:sz="0" w:space="0" w:color="auto"/>
                                                    <w:right w:val="none" w:sz="0" w:space="0" w:color="auto"/>
                                                  </w:divBdr>
                                                </w:div>
                                                <w:div w:id="384186452">
                                                  <w:marLeft w:val="0"/>
                                                  <w:marRight w:val="0"/>
                                                  <w:marTop w:val="0"/>
                                                  <w:marBottom w:val="0"/>
                                                  <w:divBdr>
                                                    <w:top w:val="none" w:sz="0" w:space="0" w:color="auto"/>
                                                    <w:left w:val="none" w:sz="0" w:space="0" w:color="auto"/>
                                                    <w:bottom w:val="none" w:sz="0" w:space="0" w:color="auto"/>
                                                    <w:right w:val="none" w:sz="0" w:space="0" w:color="auto"/>
                                                  </w:divBdr>
                                                </w:div>
                                                <w:div w:id="406458341">
                                                  <w:marLeft w:val="0"/>
                                                  <w:marRight w:val="0"/>
                                                  <w:marTop w:val="0"/>
                                                  <w:marBottom w:val="0"/>
                                                  <w:divBdr>
                                                    <w:top w:val="none" w:sz="0" w:space="0" w:color="auto"/>
                                                    <w:left w:val="none" w:sz="0" w:space="0" w:color="auto"/>
                                                    <w:bottom w:val="none" w:sz="0" w:space="0" w:color="auto"/>
                                                    <w:right w:val="none" w:sz="0" w:space="0" w:color="auto"/>
                                                  </w:divBdr>
                                                </w:div>
                                                <w:div w:id="1628583414">
                                                  <w:marLeft w:val="0"/>
                                                  <w:marRight w:val="0"/>
                                                  <w:marTop w:val="0"/>
                                                  <w:marBottom w:val="0"/>
                                                  <w:divBdr>
                                                    <w:top w:val="none" w:sz="0" w:space="0" w:color="auto"/>
                                                    <w:left w:val="none" w:sz="0" w:space="0" w:color="auto"/>
                                                    <w:bottom w:val="none" w:sz="0" w:space="0" w:color="auto"/>
                                                    <w:right w:val="none" w:sz="0" w:space="0" w:color="auto"/>
                                                  </w:divBdr>
                                                </w:div>
                                                <w:div w:id="1137528269">
                                                  <w:marLeft w:val="0"/>
                                                  <w:marRight w:val="0"/>
                                                  <w:marTop w:val="0"/>
                                                  <w:marBottom w:val="0"/>
                                                  <w:divBdr>
                                                    <w:top w:val="none" w:sz="0" w:space="0" w:color="auto"/>
                                                    <w:left w:val="none" w:sz="0" w:space="0" w:color="auto"/>
                                                    <w:bottom w:val="none" w:sz="0" w:space="0" w:color="auto"/>
                                                    <w:right w:val="none" w:sz="0" w:space="0" w:color="auto"/>
                                                  </w:divBdr>
                                                </w:div>
                                                <w:div w:id="1576671431">
                                                  <w:marLeft w:val="0"/>
                                                  <w:marRight w:val="0"/>
                                                  <w:marTop w:val="0"/>
                                                  <w:marBottom w:val="0"/>
                                                  <w:divBdr>
                                                    <w:top w:val="none" w:sz="0" w:space="0" w:color="auto"/>
                                                    <w:left w:val="none" w:sz="0" w:space="0" w:color="auto"/>
                                                    <w:bottom w:val="none" w:sz="0" w:space="0" w:color="auto"/>
                                                    <w:right w:val="none" w:sz="0" w:space="0" w:color="auto"/>
                                                  </w:divBdr>
                                                </w:div>
                                                <w:div w:id="597912081">
                                                  <w:marLeft w:val="0"/>
                                                  <w:marRight w:val="0"/>
                                                  <w:marTop w:val="0"/>
                                                  <w:marBottom w:val="0"/>
                                                  <w:divBdr>
                                                    <w:top w:val="none" w:sz="0" w:space="0" w:color="auto"/>
                                                    <w:left w:val="none" w:sz="0" w:space="0" w:color="auto"/>
                                                    <w:bottom w:val="none" w:sz="0" w:space="0" w:color="auto"/>
                                                    <w:right w:val="none" w:sz="0" w:space="0" w:color="auto"/>
                                                  </w:divBdr>
                                                </w:div>
                                                <w:div w:id="1059860165">
                                                  <w:marLeft w:val="0"/>
                                                  <w:marRight w:val="0"/>
                                                  <w:marTop w:val="0"/>
                                                  <w:marBottom w:val="0"/>
                                                  <w:divBdr>
                                                    <w:top w:val="none" w:sz="0" w:space="0" w:color="auto"/>
                                                    <w:left w:val="none" w:sz="0" w:space="0" w:color="auto"/>
                                                    <w:bottom w:val="none" w:sz="0" w:space="0" w:color="auto"/>
                                                    <w:right w:val="none" w:sz="0" w:space="0" w:color="auto"/>
                                                  </w:divBdr>
                                                </w:div>
                                                <w:div w:id="1603302369">
                                                  <w:marLeft w:val="0"/>
                                                  <w:marRight w:val="0"/>
                                                  <w:marTop w:val="0"/>
                                                  <w:marBottom w:val="0"/>
                                                  <w:divBdr>
                                                    <w:top w:val="none" w:sz="0" w:space="0" w:color="auto"/>
                                                    <w:left w:val="none" w:sz="0" w:space="0" w:color="auto"/>
                                                    <w:bottom w:val="none" w:sz="0" w:space="0" w:color="auto"/>
                                                    <w:right w:val="none" w:sz="0" w:space="0" w:color="auto"/>
                                                  </w:divBdr>
                                                </w:div>
                                                <w:div w:id="600574785">
                                                  <w:marLeft w:val="0"/>
                                                  <w:marRight w:val="0"/>
                                                  <w:marTop w:val="0"/>
                                                  <w:marBottom w:val="0"/>
                                                  <w:divBdr>
                                                    <w:top w:val="none" w:sz="0" w:space="0" w:color="auto"/>
                                                    <w:left w:val="none" w:sz="0" w:space="0" w:color="auto"/>
                                                    <w:bottom w:val="none" w:sz="0" w:space="0" w:color="auto"/>
                                                    <w:right w:val="none" w:sz="0" w:space="0" w:color="auto"/>
                                                  </w:divBdr>
                                                </w:div>
                                                <w:div w:id="1296332638">
                                                  <w:marLeft w:val="0"/>
                                                  <w:marRight w:val="0"/>
                                                  <w:marTop w:val="0"/>
                                                  <w:marBottom w:val="0"/>
                                                  <w:divBdr>
                                                    <w:top w:val="none" w:sz="0" w:space="0" w:color="auto"/>
                                                    <w:left w:val="none" w:sz="0" w:space="0" w:color="auto"/>
                                                    <w:bottom w:val="none" w:sz="0" w:space="0" w:color="auto"/>
                                                    <w:right w:val="none" w:sz="0" w:space="0" w:color="auto"/>
                                                  </w:divBdr>
                                                </w:div>
                                                <w:div w:id="28340703">
                                                  <w:marLeft w:val="0"/>
                                                  <w:marRight w:val="0"/>
                                                  <w:marTop w:val="0"/>
                                                  <w:marBottom w:val="0"/>
                                                  <w:divBdr>
                                                    <w:top w:val="none" w:sz="0" w:space="0" w:color="auto"/>
                                                    <w:left w:val="none" w:sz="0" w:space="0" w:color="auto"/>
                                                    <w:bottom w:val="none" w:sz="0" w:space="0" w:color="auto"/>
                                                    <w:right w:val="none" w:sz="0" w:space="0" w:color="auto"/>
                                                  </w:divBdr>
                                                </w:div>
                                                <w:div w:id="399058571">
                                                  <w:marLeft w:val="0"/>
                                                  <w:marRight w:val="0"/>
                                                  <w:marTop w:val="0"/>
                                                  <w:marBottom w:val="0"/>
                                                  <w:divBdr>
                                                    <w:top w:val="none" w:sz="0" w:space="0" w:color="auto"/>
                                                    <w:left w:val="none" w:sz="0" w:space="0" w:color="auto"/>
                                                    <w:bottom w:val="none" w:sz="0" w:space="0" w:color="auto"/>
                                                    <w:right w:val="none" w:sz="0" w:space="0" w:color="auto"/>
                                                  </w:divBdr>
                                                </w:div>
                                                <w:div w:id="590822638">
                                                  <w:marLeft w:val="0"/>
                                                  <w:marRight w:val="0"/>
                                                  <w:marTop w:val="0"/>
                                                  <w:marBottom w:val="0"/>
                                                  <w:divBdr>
                                                    <w:top w:val="none" w:sz="0" w:space="0" w:color="auto"/>
                                                    <w:left w:val="none" w:sz="0" w:space="0" w:color="auto"/>
                                                    <w:bottom w:val="none" w:sz="0" w:space="0" w:color="auto"/>
                                                    <w:right w:val="none" w:sz="0" w:space="0" w:color="auto"/>
                                                  </w:divBdr>
                                                </w:div>
                                                <w:div w:id="230893418">
                                                  <w:marLeft w:val="0"/>
                                                  <w:marRight w:val="0"/>
                                                  <w:marTop w:val="0"/>
                                                  <w:marBottom w:val="0"/>
                                                  <w:divBdr>
                                                    <w:top w:val="none" w:sz="0" w:space="0" w:color="auto"/>
                                                    <w:left w:val="none" w:sz="0" w:space="0" w:color="auto"/>
                                                    <w:bottom w:val="none" w:sz="0" w:space="0" w:color="auto"/>
                                                    <w:right w:val="none" w:sz="0" w:space="0" w:color="auto"/>
                                                  </w:divBdr>
                                                </w:div>
                                                <w:div w:id="358773758">
                                                  <w:marLeft w:val="0"/>
                                                  <w:marRight w:val="0"/>
                                                  <w:marTop w:val="0"/>
                                                  <w:marBottom w:val="0"/>
                                                  <w:divBdr>
                                                    <w:top w:val="none" w:sz="0" w:space="0" w:color="auto"/>
                                                    <w:left w:val="none" w:sz="0" w:space="0" w:color="auto"/>
                                                    <w:bottom w:val="none" w:sz="0" w:space="0" w:color="auto"/>
                                                    <w:right w:val="none" w:sz="0" w:space="0" w:color="auto"/>
                                                  </w:divBdr>
                                                </w:div>
                                                <w:div w:id="1933201262">
                                                  <w:marLeft w:val="0"/>
                                                  <w:marRight w:val="0"/>
                                                  <w:marTop w:val="0"/>
                                                  <w:marBottom w:val="0"/>
                                                  <w:divBdr>
                                                    <w:top w:val="none" w:sz="0" w:space="0" w:color="auto"/>
                                                    <w:left w:val="none" w:sz="0" w:space="0" w:color="auto"/>
                                                    <w:bottom w:val="none" w:sz="0" w:space="0" w:color="auto"/>
                                                    <w:right w:val="none" w:sz="0" w:space="0" w:color="auto"/>
                                                  </w:divBdr>
                                                </w:div>
                                                <w:div w:id="1126000787">
                                                  <w:marLeft w:val="0"/>
                                                  <w:marRight w:val="0"/>
                                                  <w:marTop w:val="0"/>
                                                  <w:marBottom w:val="0"/>
                                                  <w:divBdr>
                                                    <w:top w:val="none" w:sz="0" w:space="0" w:color="auto"/>
                                                    <w:left w:val="none" w:sz="0" w:space="0" w:color="auto"/>
                                                    <w:bottom w:val="none" w:sz="0" w:space="0" w:color="auto"/>
                                                    <w:right w:val="none" w:sz="0" w:space="0" w:color="auto"/>
                                                  </w:divBdr>
                                                </w:div>
                                                <w:div w:id="2024934170">
                                                  <w:marLeft w:val="0"/>
                                                  <w:marRight w:val="0"/>
                                                  <w:marTop w:val="0"/>
                                                  <w:marBottom w:val="0"/>
                                                  <w:divBdr>
                                                    <w:top w:val="none" w:sz="0" w:space="0" w:color="auto"/>
                                                    <w:left w:val="none" w:sz="0" w:space="0" w:color="auto"/>
                                                    <w:bottom w:val="none" w:sz="0" w:space="0" w:color="auto"/>
                                                    <w:right w:val="none" w:sz="0" w:space="0" w:color="auto"/>
                                                  </w:divBdr>
                                                </w:div>
                                                <w:div w:id="1773432007">
                                                  <w:marLeft w:val="0"/>
                                                  <w:marRight w:val="0"/>
                                                  <w:marTop w:val="0"/>
                                                  <w:marBottom w:val="0"/>
                                                  <w:divBdr>
                                                    <w:top w:val="none" w:sz="0" w:space="0" w:color="auto"/>
                                                    <w:left w:val="none" w:sz="0" w:space="0" w:color="auto"/>
                                                    <w:bottom w:val="none" w:sz="0" w:space="0" w:color="auto"/>
                                                    <w:right w:val="none" w:sz="0" w:space="0" w:color="auto"/>
                                                  </w:divBdr>
                                                </w:div>
                                                <w:div w:id="777986054">
                                                  <w:marLeft w:val="0"/>
                                                  <w:marRight w:val="0"/>
                                                  <w:marTop w:val="0"/>
                                                  <w:marBottom w:val="0"/>
                                                  <w:divBdr>
                                                    <w:top w:val="none" w:sz="0" w:space="0" w:color="auto"/>
                                                    <w:left w:val="none" w:sz="0" w:space="0" w:color="auto"/>
                                                    <w:bottom w:val="none" w:sz="0" w:space="0" w:color="auto"/>
                                                    <w:right w:val="none" w:sz="0" w:space="0" w:color="auto"/>
                                                  </w:divBdr>
                                                </w:div>
                                                <w:div w:id="349380344">
                                                  <w:marLeft w:val="0"/>
                                                  <w:marRight w:val="0"/>
                                                  <w:marTop w:val="0"/>
                                                  <w:marBottom w:val="0"/>
                                                  <w:divBdr>
                                                    <w:top w:val="none" w:sz="0" w:space="0" w:color="auto"/>
                                                    <w:left w:val="none" w:sz="0" w:space="0" w:color="auto"/>
                                                    <w:bottom w:val="none" w:sz="0" w:space="0" w:color="auto"/>
                                                    <w:right w:val="none" w:sz="0" w:space="0" w:color="auto"/>
                                                  </w:divBdr>
                                                </w:div>
                                                <w:div w:id="242689538">
                                                  <w:marLeft w:val="0"/>
                                                  <w:marRight w:val="0"/>
                                                  <w:marTop w:val="0"/>
                                                  <w:marBottom w:val="0"/>
                                                  <w:divBdr>
                                                    <w:top w:val="none" w:sz="0" w:space="0" w:color="auto"/>
                                                    <w:left w:val="none" w:sz="0" w:space="0" w:color="auto"/>
                                                    <w:bottom w:val="none" w:sz="0" w:space="0" w:color="auto"/>
                                                    <w:right w:val="none" w:sz="0" w:space="0" w:color="auto"/>
                                                  </w:divBdr>
                                                </w:div>
                                                <w:div w:id="624240261">
                                                  <w:marLeft w:val="0"/>
                                                  <w:marRight w:val="0"/>
                                                  <w:marTop w:val="0"/>
                                                  <w:marBottom w:val="0"/>
                                                  <w:divBdr>
                                                    <w:top w:val="none" w:sz="0" w:space="0" w:color="auto"/>
                                                    <w:left w:val="none" w:sz="0" w:space="0" w:color="auto"/>
                                                    <w:bottom w:val="none" w:sz="0" w:space="0" w:color="auto"/>
                                                    <w:right w:val="none" w:sz="0" w:space="0" w:color="auto"/>
                                                  </w:divBdr>
                                                </w:div>
                                                <w:div w:id="1018966876">
                                                  <w:marLeft w:val="0"/>
                                                  <w:marRight w:val="0"/>
                                                  <w:marTop w:val="0"/>
                                                  <w:marBottom w:val="0"/>
                                                  <w:divBdr>
                                                    <w:top w:val="none" w:sz="0" w:space="0" w:color="auto"/>
                                                    <w:left w:val="none" w:sz="0" w:space="0" w:color="auto"/>
                                                    <w:bottom w:val="none" w:sz="0" w:space="0" w:color="auto"/>
                                                    <w:right w:val="none" w:sz="0" w:space="0" w:color="auto"/>
                                                  </w:divBdr>
                                                </w:div>
                                                <w:div w:id="1567302928">
                                                  <w:marLeft w:val="0"/>
                                                  <w:marRight w:val="0"/>
                                                  <w:marTop w:val="0"/>
                                                  <w:marBottom w:val="0"/>
                                                  <w:divBdr>
                                                    <w:top w:val="none" w:sz="0" w:space="0" w:color="auto"/>
                                                    <w:left w:val="none" w:sz="0" w:space="0" w:color="auto"/>
                                                    <w:bottom w:val="none" w:sz="0" w:space="0" w:color="auto"/>
                                                    <w:right w:val="none" w:sz="0" w:space="0" w:color="auto"/>
                                                  </w:divBdr>
                                                </w:div>
                                                <w:div w:id="1648506908">
                                                  <w:marLeft w:val="0"/>
                                                  <w:marRight w:val="0"/>
                                                  <w:marTop w:val="0"/>
                                                  <w:marBottom w:val="0"/>
                                                  <w:divBdr>
                                                    <w:top w:val="none" w:sz="0" w:space="0" w:color="auto"/>
                                                    <w:left w:val="none" w:sz="0" w:space="0" w:color="auto"/>
                                                    <w:bottom w:val="none" w:sz="0" w:space="0" w:color="auto"/>
                                                    <w:right w:val="none" w:sz="0" w:space="0" w:color="auto"/>
                                                  </w:divBdr>
                                                </w:div>
                                                <w:div w:id="425464443">
                                                  <w:marLeft w:val="0"/>
                                                  <w:marRight w:val="0"/>
                                                  <w:marTop w:val="0"/>
                                                  <w:marBottom w:val="0"/>
                                                  <w:divBdr>
                                                    <w:top w:val="none" w:sz="0" w:space="0" w:color="auto"/>
                                                    <w:left w:val="none" w:sz="0" w:space="0" w:color="auto"/>
                                                    <w:bottom w:val="none" w:sz="0" w:space="0" w:color="auto"/>
                                                    <w:right w:val="none" w:sz="0" w:space="0" w:color="auto"/>
                                                  </w:divBdr>
                                                </w:div>
                                                <w:div w:id="1970471954">
                                                  <w:marLeft w:val="0"/>
                                                  <w:marRight w:val="0"/>
                                                  <w:marTop w:val="0"/>
                                                  <w:marBottom w:val="0"/>
                                                  <w:divBdr>
                                                    <w:top w:val="none" w:sz="0" w:space="0" w:color="auto"/>
                                                    <w:left w:val="none" w:sz="0" w:space="0" w:color="auto"/>
                                                    <w:bottom w:val="none" w:sz="0" w:space="0" w:color="auto"/>
                                                    <w:right w:val="none" w:sz="0" w:space="0" w:color="auto"/>
                                                  </w:divBdr>
                                                </w:div>
                                                <w:div w:id="1028990124">
                                                  <w:marLeft w:val="0"/>
                                                  <w:marRight w:val="0"/>
                                                  <w:marTop w:val="0"/>
                                                  <w:marBottom w:val="0"/>
                                                  <w:divBdr>
                                                    <w:top w:val="none" w:sz="0" w:space="0" w:color="auto"/>
                                                    <w:left w:val="none" w:sz="0" w:space="0" w:color="auto"/>
                                                    <w:bottom w:val="none" w:sz="0" w:space="0" w:color="auto"/>
                                                    <w:right w:val="none" w:sz="0" w:space="0" w:color="auto"/>
                                                  </w:divBdr>
                                                </w:div>
                                                <w:div w:id="1707830056">
                                                  <w:marLeft w:val="0"/>
                                                  <w:marRight w:val="0"/>
                                                  <w:marTop w:val="0"/>
                                                  <w:marBottom w:val="0"/>
                                                  <w:divBdr>
                                                    <w:top w:val="none" w:sz="0" w:space="0" w:color="auto"/>
                                                    <w:left w:val="none" w:sz="0" w:space="0" w:color="auto"/>
                                                    <w:bottom w:val="none" w:sz="0" w:space="0" w:color="auto"/>
                                                    <w:right w:val="none" w:sz="0" w:space="0" w:color="auto"/>
                                                  </w:divBdr>
                                                </w:div>
                                                <w:div w:id="2063676224">
                                                  <w:marLeft w:val="0"/>
                                                  <w:marRight w:val="0"/>
                                                  <w:marTop w:val="0"/>
                                                  <w:marBottom w:val="0"/>
                                                  <w:divBdr>
                                                    <w:top w:val="none" w:sz="0" w:space="0" w:color="auto"/>
                                                    <w:left w:val="none" w:sz="0" w:space="0" w:color="auto"/>
                                                    <w:bottom w:val="none" w:sz="0" w:space="0" w:color="auto"/>
                                                    <w:right w:val="none" w:sz="0" w:space="0" w:color="auto"/>
                                                  </w:divBdr>
                                                </w:div>
                                                <w:div w:id="11151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ba.gov/contracting/getting-started-contractor/make-sure-you-meet-sba-size-standard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oa.state.wi.us/Divisions/Enterprise-Operations/Supplier-Diversity-Progra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quisition.gov/far/index.html" TargetMode="External"/><Relationship Id="rId5" Type="http://schemas.openxmlformats.org/officeDocument/2006/relationships/settings" Target="settings.xml"/><Relationship Id="rId15" Type="http://schemas.openxmlformats.org/officeDocument/2006/relationships/hyperlink" Target="https://acquisition.gov/far/index.html" TargetMode="External"/><Relationship Id="rId10" Type="http://schemas.openxmlformats.org/officeDocument/2006/relationships/hyperlink" Target="https://www.sam.gov/portal/public/SAM/"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am.gov/portal/public/S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62823CF394403BA02F87F70A7615B3"/>
        <w:category>
          <w:name w:val="General"/>
          <w:gallery w:val="placeholder"/>
        </w:category>
        <w:types>
          <w:type w:val="bbPlcHdr"/>
        </w:types>
        <w:behaviors>
          <w:behavior w:val="content"/>
        </w:behaviors>
        <w:guid w:val="{4AA50397-F6AB-4751-BF2F-9531C73AF0E5}"/>
      </w:docPartPr>
      <w:docPartBody>
        <w:p w:rsidR="00E7600F" w:rsidRDefault="005F38C3" w:rsidP="005F38C3">
          <w:pPr>
            <w:pStyle w:val="4562823CF394403BA02F87F70A7615B34"/>
          </w:pPr>
          <w:r w:rsidRPr="002E2286">
            <w:rPr>
              <w:rStyle w:val="PlaceholderText"/>
              <w:rFonts w:ascii="Arial" w:hAnsi="Arial" w:cs="Arial"/>
            </w:rPr>
            <w:t>[</w:t>
          </w:r>
          <w:r w:rsidRPr="002E2286">
            <w:rPr>
              <w:rStyle w:val="PlaceholderText"/>
              <w:rFonts w:ascii="Arial" w:hAnsi="Arial" w:cs="Arial"/>
              <w:shd w:val="clear" w:color="auto" w:fill="D9E2F3" w:themeFill="accent5" w:themeFillTint="33"/>
            </w:rPr>
            <w:t>XX-8XXX</w:t>
          </w:r>
          <w:r w:rsidRPr="002E2286">
            <w:rPr>
              <w:rStyle w:val="PlaceholderText"/>
              <w:rFonts w:ascii="Arial" w:hAnsi="Arial" w:cs="Arial"/>
            </w:rPr>
            <w:t>]</w:t>
          </w:r>
        </w:p>
      </w:docPartBody>
    </w:docPart>
    <w:docPart>
      <w:docPartPr>
        <w:name w:val="5F454BC380CD4782BC4AA8E4FB4F47FE"/>
        <w:category>
          <w:name w:val="General"/>
          <w:gallery w:val="placeholder"/>
        </w:category>
        <w:types>
          <w:type w:val="bbPlcHdr"/>
        </w:types>
        <w:behaviors>
          <w:behavior w:val="content"/>
        </w:behaviors>
        <w:guid w:val="{B02AE286-8F3A-4A93-8ADA-42B6C899AFDB}"/>
      </w:docPartPr>
      <w:docPartBody>
        <w:p w:rsidR="00E7600F" w:rsidRDefault="005F38C3" w:rsidP="005F38C3">
          <w:pPr>
            <w:pStyle w:val="5F454BC380CD4782BC4AA8E4FB4F47FE4"/>
          </w:pPr>
          <w:r w:rsidRPr="002E2286">
            <w:rPr>
              <w:rStyle w:val="PlaceholderText"/>
              <w:rFonts w:ascii="Arial" w:hAnsi="Arial" w:cs="Arial"/>
            </w:rPr>
            <w:t>[</w:t>
          </w:r>
          <w:r w:rsidRPr="003F06AB">
            <w:rPr>
              <w:rStyle w:val="PlaceholderText"/>
              <w:rFonts w:ascii="Arial" w:hAnsi="Arial" w:cs="Arial"/>
              <w:shd w:val="clear" w:color="auto" w:fill="D9E2F3" w:themeFill="accent5" w:themeFillTint="33"/>
            </w:rPr>
            <w:t>ENTER VENDOR NAME</w:t>
          </w:r>
          <w:r w:rsidRPr="002E2286">
            <w:rPr>
              <w:rStyle w:val="PlaceholderText"/>
              <w:rFonts w:ascii="Arial" w:hAnsi="Arial" w:cs="Arial"/>
            </w:rPr>
            <w:t>]</w:t>
          </w:r>
        </w:p>
      </w:docPartBody>
    </w:docPart>
    <w:docPart>
      <w:docPartPr>
        <w:name w:val="2654267755844E05A038EEA452C85B8F"/>
        <w:category>
          <w:name w:val="General"/>
          <w:gallery w:val="placeholder"/>
        </w:category>
        <w:types>
          <w:type w:val="bbPlcHdr"/>
        </w:types>
        <w:behaviors>
          <w:behavior w:val="content"/>
        </w:behaviors>
        <w:guid w:val="{D9017F11-08B5-490F-BF44-930F69D59A44}"/>
      </w:docPartPr>
      <w:docPartBody>
        <w:p w:rsidR="00E7600F" w:rsidRDefault="005F38C3" w:rsidP="005F38C3">
          <w:pPr>
            <w:pStyle w:val="2654267755844E05A038EEA452C85B8F4"/>
          </w:pPr>
          <w:r w:rsidRPr="008D5560">
            <w:rPr>
              <w:rStyle w:val="PlaceholderText"/>
              <w:rFonts w:ascii="Arial" w:hAnsi="Arial" w:cs="Arial"/>
              <w:b/>
              <w:sz w:val="24"/>
              <w:szCs w:val="24"/>
            </w:rPr>
            <w:t>[</w:t>
          </w:r>
          <w:r w:rsidRPr="008D5560">
            <w:rPr>
              <w:rStyle w:val="PlaceholderText"/>
              <w:rFonts w:ascii="Arial" w:hAnsi="Arial" w:cs="Arial"/>
              <w:b/>
              <w:sz w:val="24"/>
              <w:szCs w:val="24"/>
              <w:shd w:val="clear" w:color="auto" w:fill="D9E2F3" w:themeFill="accent5" w:themeFillTint="33"/>
            </w:rPr>
            <w:t>XX-8XXX</w:t>
          </w:r>
          <w:r w:rsidRPr="008D5560">
            <w:rPr>
              <w:rStyle w:val="PlaceholderText"/>
              <w:rFonts w:ascii="Arial" w:hAnsi="Arial" w:cs="Arial"/>
              <w:b/>
              <w:sz w:val="24"/>
              <w:szCs w:val="24"/>
            </w:rPr>
            <w:t>]</w:t>
          </w:r>
        </w:p>
      </w:docPartBody>
    </w:docPart>
    <w:docPart>
      <w:docPartPr>
        <w:name w:val="10AF9BC688E94777A5E09373A2BF3805"/>
        <w:category>
          <w:name w:val="General"/>
          <w:gallery w:val="placeholder"/>
        </w:category>
        <w:types>
          <w:type w:val="bbPlcHdr"/>
        </w:types>
        <w:behaviors>
          <w:behavior w:val="content"/>
        </w:behaviors>
        <w:guid w:val="{17ADAACE-4CCC-4E8C-BAAA-E11FE42237B7}"/>
      </w:docPartPr>
      <w:docPartBody>
        <w:p w:rsidR="00E7600F" w:rsidRDefault="005F38C3" w:rsidP="005F38C3">
          <w:pPr>
            <w:pStyle w:val="10AF9BC688E94777A5E09373A2BF38054"/>
          </w:pPr>
          <w:r w:rsidRPr="002E2286">
            <w:rPr>
              <w:rStyle w:val="PlaceholderText"/>
              <w:rFonts w:ascii="Arial" w:hAnsi="Arial" w:cs="Arial"/>
            </w:rPr>
            <w:t>[</w:t>
          </w:r>
          <w:r w:rsidRPr="002E2286">
            <w:rPr>
              <w:rStyle w:val="PlaceholderText"/>
              <w:rFonts w:ascii="Arial" w:hAnsi="Arial" w:cs="Arial"/>
              <w:shd w:val="clear" w:color="auto" w:fill="D9E2F3" w:themeFill="accent5" w:themeFillTint="33"/>
            </w:rPr>
            <w:t>XX-8XXX</w:t>
          </w:r>
          <w:r w:rsidRPr="002E2286">
            <w:rPr>
              <w:rStyle w:val="PlaceholderText"/>
              <w:rFonts w:ascii="Arial" w:hAnsi="Arial" w:cs="Arial"/>
            </w:rPr>
            <w:t>]</w:t>
          </w:r>
        </w:p>
      </w:docPartBody>
    </w:docPart>
    <w:docPart>
      <w:docPartPr>
        <w:name w:val="9CD2A807645442549AF1F2ACAE460606"/>
        <w:category>
          <w:name w:val="General"/>
          <w:gallery w:val="placeholder"/>
        </w:category>
        <w:types>
          <w:type w:val="bbPlcHdr"/>
        </w:types>
        <w:behaviors>
          <w:behavior w:val="content"/>
        </w:behaviors>
        <w:guid w:val="{EB9A1D4B-2A50-4197-9828-D4B271F30520}"/>
      </w:docPartPr>
      <w:docPartBody>
        <w:p w:rsidR="00E7600F" w:rsidRDefault="005F38C3" w:rsidP="005F38C3">
          <w:pPr>
            <w:pStyle w:val="9CD2A807645442549AF1F2ACAE4606064"/>
          </w:pPr>
          <w:r w:rsidRPr="002E2286">
            <w:rPr>
              <w:rStyle w:val="PlaceholderText"/>
              <w:rFonts w:ascii="Arial" w:hAnsi="Arial" w:cs="Arial"/>
            </w:rPr>
            <w:t>[</w:t>
          </w:r>
          <w:r w:rsidRPr="002E2286">
            <w:rPr>
              <w:rStyle w:val="PlaceholderText"/>
              <w:rFonts w:ascii="Arial" w:hAnsi="Arial" w:cs="Arial"/>
              <w:shd w:val="clear" w:color="auto" w:fill="D9E2F3" w:themeFill="accent5" w:themeFillTint="33"/>
            </w:rPr>
            <w:t>ENTER VENDOR NAME</w:t>
          </w:r>
          <w:r w:rsidRPr="002E2286">
            <w:rPr>
              <w:rStyle w:val="PlaceholderText"/>
              <w:rFonts w:ascii="Arial" w:hAnsi="Arial" w:cs="Arial"/>
            </w:rPr>
            <w:t>]</w:t>
          </w:r>
        </w:p>
      </w:docPartBody>
    </w:docPart>
    <w:docPart>
      <w:docPartPr>
        <w:name w:val="2A791DF1F51D4DFBBA190B285C7183A8"/>
        <w:category>
          <w:name w:val="General"/>
          <w:gallery w:val="placeholder"/>
        </w:category>
        <w:types>
          <w:type w:val="bbPlcHdr"/>
        </w:types>
        <w:behaviors>
          <w:behavior w:val="content"/>
        </w:behaviors>
        <w:guid w:val="{87DBC475-4BA5-40B3-95E7-A6B405C9D814}"/>
      </w:docPartPr>
      <w:docPartBody>
        <w:p w:rsidR="00E7600F" w:rsidRDefault="005F38C3" w:rsidP="005F38C3">
          <w:pPr>
            <w:pStyle w:val="2A791DF1F51D4DFBBA190B285C7183A83"/>
          </w:pPr>
          <w:r w:rsidRPr="003F06AB">
            <w:rPr>
              <w:rStyle w:val="PlaceholderText"/>
              <w:rFonts w:ascii="Arial" w:hAnsi="Arial" w:cs="Arial"/>
              <w:shd w:val="clear" w:color="auto" w:fill="D9E2F3" w:themeFill="accent5" w:themeFillTint="33"/>
            </w:rPr>
            <w:t>Choose an item.</w:t>
          </w:r>
        </w:p>
      </w:docPartBody>
    </w:docPart>
    <w:docPart>
      <w:docPartPr>
        <w:name w:val="AFDFB1D8BD3A4E90B5050ACFDFC68EE3"/>
        <w:category>
          <w:name w:val="General"/>
          <w:gallery w:val="placeholder"/>
        </w:category>
        <w:types>
          <w:type w:val="bbPlcHdr"/>
        </w:types>
        <w:behaviors>
          <w:behavior w:val="content"/>
        </w:behaviors>
        <w:guid w:val="{3B69291B-2E6B-42CC-8A99-6040C500D97C}"/>
      </w:docPartPr>
      <w:docPartBody>
        <w:p w:rsidR="00E7600F" w:rsidRDefault="005F38C3" w:rsidP="005F38C3">
          <w:pPr>
            <w:pStyle w:val="AFDFB1D8BD3A4E90B5050ACFDFC68EE32"/>
          </w:pPr>
          <w:r w:rsidRPr="003F06AB">
            <w:rPr>
              <w:rStyle w:val="PlaceholderText"/>
              <w:rFonts w:ascii="Arial" w:hAnsi="Arial" w:cs="Arial"/>
              <w:shd w:val="clear" w:color="auto" w:fill="D9E2F3" w:themeFill="accent5" w:themeFillTint="33"/>
            </w:rPr>
            <w:t>Choose an item.</w:t>
          </w:r>
        </w:p>
      </w:docPartBody>
    </w:docPart>
    <w:docPart>
      <w:docPartPr>
        <w:name w:val="F2BA0A19212A4994A6BE6D13F9E56C9D"/>
        <w:category>
          <w:name w:val="General"/>
          <w:gallery w:val="placeholder"/>
        </w:category>
        <w:types>
          <w:type w:val="bbPlcHdr"/>
        </w:types>
        <w:behaviors>
          <w:behavior w:val="content"/>
        </w:behaviors>
        <w:guid w:val="{15FFE723-EC26-4C73-88F4-BCF62889BC86}"/>
      </w:docPartPr>
      <w:docPartBody>
        <w:p w:rsidR="00FD2B31" w:rsidRDefault="005F38C3" w:rsidP="005F38C3">
          <w:pPr>
            <w:pStyle w:val="F2BA0A19212A4994A6BE6D13F9E56C9D1"/>
          </w:pPr>
          <w:r w:rsidRPr="003F06AB">
            <w:rPr>
              <w:rStyle w:val="PlaceholderText"/>
              <w:sz w:val="24"/>
              <w:szCs w:val="24"/>
            </w:rPr>
            <w:t>[</w:t>
          </w:r>
          <w:r w:rsidRPr="003F06AB">
            <w:rPr>
              <w:rStyle w:val="PlaceholderText"/>
              <w:rFonts w:ascii="Arial" w:hAnsi="Arial" w:cs="Arial"/>
              <w:shd w:val="clear" w:color="auto" w:fill="DEEAF6" w:themeFill="accent1" w:themeFillTint="33"/>
            </w:rPr>
            <w:t>ENTER DEPT NAME</w:t>
          </w:r>
          <w:r w:rsidRPr="003F06AB">
            <w:rPr>
              <w:rStyle w:val="PlaceholderText"/>
              <w:sz w:val="24"/>
              <w:szCs w:val="24"/>
            </w:rPr>
            <w:t>]</w:t>
          </w:r>
        </w:p>
      </w:docPartBody>
    </w:docPart>
    <w:docPart>
      <w:docPartPr>
        <w:name w:val="9E06E38655DF44929A1BF63EAF6AED83"/>
        <w:category>
          <w:name w:val="General"/>
          <w:gallery w:val="placeholder"/>
        </w:category>
        <w:types>
          <w:type w:val="bbPlcHdr"/>
        </w:types>
        <w:behaviors>
          <w:behavior w:val="content"/>
        </w:behaviors>
        <w:guid w:val="{C9E13553-688D-4953-92E5-80B9CA1D9D0F}"/>
      </w:docPartPr>
      <w:docPartBody>
        <w:p w:rsidR="00FD2B31" w:rsidRDefault="005F38C3" w:rsidP="005F38C3">
          <w:pPr>
            <w:pStyle w:val="9E06E38655DF44929A1BF63EAF6AED83"/>
          </w:pPr>
          <w:r w:rsidRPr="002E2286">
            <w:rPr>
              <w:rStyle w:val="PlaceholderText"/>
              <w:rFonts w:ascii="Arial" w:hAnsi="Arial" w:cs="Arial"/>
            </w:rPr>
            <w:t>[</w:t>
          </w:r>
          <w:r w:rsidRPr="003F06AB">
            <w:rPr>
              <w:rStyle w:val="PlaceholderText"/>
              <w:rFonts w:ascii="Arial" w:hAnsi="Arial" w:cs="Arial"/>
              <w:sz w:val="20"/>
              <w:szCs w:val="20"/>
              <w:shd w:val="clear" w:color="auto" w:fill="D9E2F3" w:themeFill="accent5" w:themeFillTint="33"/>
            </w:rPr>
            <w:t>ENTER VENDOR NAME</w:t>
          </w:r>
          <w:r w:rsidRPr="002E2286">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89"/>
    <w:rsid w:val="00385D89"/>
    <w:rsid w:val="005F38C3"/>
    <w:rsid w:val="00DD3728"/>
    <w:rsid w:val="00E7600F"/>
    <w:rsid w:val="00FD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8C3"/>
    <w:rPr>
      <w:color w:val="808080"/>
    </w:rPr>
  </w:style>
  <w:style w:type="paragraph" w:customStyle="1" w:styleId="4562823CF394403BA02F87F70A7615B3">
    <w:name w:val="4562823CF394403BA02F87F70A7615B3"/>
    <w:rsid w:val="00385D89"/>
    <w:pPr>
      <w:spacing w:after="0" w:line="240" w:lineRule="auto"/>
    </w:pPr>
    <w:rPr>
      <w:rFonts w:ascii="Tms Rmn" w:eastAsia="Times New Roman" w:hAnsi="Tms Rmn" w:cs="Times New Roman"/>
      <w:sz w:val="20"/>
      <w:szCs w:val="20"/>
    </w:rPr>
  </w:style>
  <w:style w:type="paragraph" w:customStyle="1" w:styleId="5F454BC380CD4782BC4AA8E4FB4F47FE">
    <w:name w:val="5F454BC380CD4782BC4AA8E4FB4F47FE"/>
    <w:rsid w:val="00385D89"/>
    <w:pPr>
      <w:spacing w:after="0" w:line="240" w:lineRule="auto"/>
    </w:pPr>
    <w:rPr>
      <w:rFonts w:ascii="Tms Rmn" w:eastAsia="Times New Roman" w:hAnsi="Tms Rmn" w:cs="Times New Roman"/>
      <w:sz w:val="20"/>
      <w:szCs w:val="20"/>
    </w:rPr>
  </w:style>
  <w:style w:type="paragraph" w:customStyle="1" w:styleId="2654267755844E05A038EEA452C85B8F">
    <w:name w:val="2654267755844E05A038EEA452C85B8F"/>
    <w:rsid w:val="00385D89"/>
  </w:style>
  <w:style w:type="paragraph" w:customStyle="1" w:styleId="10AF9BC688E94777A5E09373A2BF3805">
    <w:name w:val="10AF9BC688E94777A5E09373A2BF3805"/>
    <w:rsid w:val="00385D89"/>
  </w:style>
  <w:style w:type="paragraph" w:customStyle="1" w:styleId="9CD2A807645442549AF1F2ACAE460606">
    <w:name w:val="9CD2A807645442549AF1F2ACAE460606"/>
    <w:rsid w:val="00385D89"/>
  </w:style>
  <w:style w:type="paragraph" w:customStyle="1" w:styleId="1FEF5DE7DA834AA98A332E46189067A3">
    <w:name w:val="1FEF5DE7DA834AA98A332E46189067A3"/>
    <w:rsid w:val="00385D89"/>
  </w:style>
  <w:style w:type="paragraph" w:customStyle="1" w:styleId="4562823CF394403BA02F87F70A7615B31">
    <w:name w:val="4562823CF394403BA02F87F70A7615B31"/>
    <w:rsid w:val="00385D89"/>
    <w:pPr>
      <w:spacing w:after="0" w:line="240" w:lineRule="auto"/>
    </w:pPr>
    <w:rPr>
      <w:rFonts w:ascii="Tms Rmn" w:eastAsia="Times New Roman" w:hAnsi="Tms Rmn" w:cs="Times New Roman"/>
      <w:sz w:val="20"/>
      <w:szCs w:val="20"/>
    </w:rPr>
  </w:style>
  <w:style w:type="paragraph" w:customStyle="1" w:styleId="5F454BC380CD4782BC4AA8E4FB4F47FE1">
    <w:name w:val="5F454BC380CD4782BC4AA8E4FB4F47FE1"/>
    <w:rsid w:val="00385D89"/>
    <w:pPr>
      <w:spacing w:after="0" w:line="240" w:lineRule="auto"/>
    </w:pPr>
    <w:rPr>
      <w:rFonts w:ascii="Tms Rmn" w:eastAsia="Times New Roman" w:hAnsi="Tms Rmn" w:cs="Times New Roman"/>
      <w:sz w:val="20"/>
      <w:szCs w:val="20"/>
    </w:rPr>
  </w:style>
  <w:style w:type="paragraph" w:customStyle="1" w:styleId="9CD2A807645442549AF1F2ACAE4606061">
    <w:name w:val="9CD2A807645442549AF1F2ACAE4606061"/>
    <w:rsid w:val="00385D89"/>
    <w:pPr>
      <w:spacing w:after="0" w:line="240" w:lineRule="auto"/>
    </w:pPr>
    <w:rPr>
      <w:rFonts w:ascii="Tms Rmn" w:eastAsia="Times New Roman" w:hAnsi="Tms Rmn" w:cs="Times New Roman"/>
      <w:sz w:val="20"/>
      <w:szCs w:val="20"/>
    </w:rPr>
  </w:style>
  <w:style w:type="paragraph" w:customStyle="1" w:styleId="1FEF5DE7DA834AA98A332E46189067A31">
    <w:name w:val="1FEF5DE7DA834AA98A332E46189067A31"/>
    <w:rsid w:val="00385D89"/>
    <w:pPr>
      <w:spacing w:after="0" w:line="240" w:lineRule="auto"/>
    </w:pPr>
    <w:rPr>
      <w:rFonts w:ascii="Tms Rmn" w:eastAsia="Times New Roman" w:hAnsi="Tms Rmn" w:cs="Times New Roman"/>
      <w:sz w:val="20"/>
      <w:szCs w:val="20"/>
    </w:rPr>
  </w:style>
  <w:style w:type="paragraph" w:customStyle="1" w:styleId="2A791DF1F51D4DFBBA190B285C7183A8">
    <w:name w:val="2A791DF1F51D4DFBBA190B285C7183A8"/>
    <w:rsid w:val="00385D89"/>
    <w:pPr>
      <w:spacing w:after="0" w:line="240" w:lineRule="auto"/>
    </w:pPr>
    <w:rPr>
      <w:rFonts w:ascii="Tms Rmn" w:eastAsia="Times New Roman" w:hAnsi="Tms Rmn" w:cs="Times New Roman"/>
      <w:sz w:val="20"/>
      <w:szCs w:val="20"/>
    </w:rPr>
  </w:style>
  <w:style w:type="paragraph" w:customStyle="1" w:styleId="2654267755844E05A038EEA452C85B8F1">
    <w:name w:val="2654267755844E05A038EEA452C85B8F1"/>
    <w:rsid w:val="00385D89"/>
    <w:pPr>
      <w:spacing w:after="0" w:line="240" w:lineRule="auto"/>
    </w:pPr>
    <w:rPr>
      <w:rFonts w:ascii="Tms Rmn" w:eastAsia="Times New Roman" w:hAnsi="Tms Rmn" w:cs="Times New Roman"/>
      <w:sz w:val="20"/>
      <w:szCs w:val="20"/>
    </w:rPr>
  </w:style>
  <w:style w:type="paragraph" w:customStyle="1" w:styleId="10AF9BC688E94777A5E09373A2BF38051">
    <w:name w:val="10AF9BC688E94777A5E09373A2BF38051"/>
    <w:rsid w:val="00385D89"/>
    <w:pPr>
      <w:spacing w:after="0" w:line="240" w:lineRule="auto"/>
    </w:pPr>
    <w:rPr>
      <w:rFonts w:ascii="Tms Rmn" w:eastAsia="Times New Roman" w:hAnsi="Tms Rmn" w:cs="Times New Roman"/>
      <w:sz w:val="20"/>
      <w:szCs w:val="20"/>
    </w:rPr>
  </w:style>
  <w:style w:type="paragraph" w:customStyle="1" w:styleId="4562823CF394403BA02F87F70A7615B32">
    <w:name w:val="4562823CF394403BA02F87F70A7615B32"/>
    <w:rsid w:val="00385D89"/>
    <w:pPr>
      <w:spacing w:after="0" w:line="240" w:lineRule="auto"/>
    </w:pPr>
    <w:rPr>
      <w:rFonts w:ascii="Tms Rmn" w:eastAsia="Times New Roman" w:hAnsi="Tms Rmn" w:cs="Times New Roman"/>
      <w:sz w:val="20"/>
      <w:szCs w:val="20"/>
    </w:rPr>
  </w:style>
  <w:style w:type="paragraph" w:customStyle="1" w:styleId="5F454BC380CD4782BC4AA8E4FB4F47FE2">
    <w:name w:val="5F454BC380CD4782BC4AA8E4FB4F47FE2"/>
    <w:rsid w:val="00385D89"/>
    <w:pPr>
      <w:spacing w:after="0" w:line="240" w:lineRule="auto"/>
    </w:pPr>
    <w:rPr>
      <w:rFonts w:ascii="Tms Rmn" w:eastAsia="Times New Roman" w:hAnsi="Tms Rmn" w:cs="Times New Roman"/>
      <w:sz w:val="20"/>
      <w:szCs w:val="20"/>
    </w:rPr>
  </w:style>
  <w:style w:type="paragraph" w:customStyle="1" w:styleId="9CD2A807645442549AF1F2ACAE4606062">
    <w:name w:val="9CD2A807645442549AF1F2ACAE4606062"/>
    <w:rsid w:val="00385D89"/>
    <w:pPr>
      <w:spacing w:after="0" w:line="240" w:lineRule="auto"/>
    </w:pPr>
    <w:rPr>
      <w:rFonts w:ascii="Tms Rmn" w:eastAsia="Times New Roman" w:hAnsi="Tms Rmn" w:cs="Times New Roman"/>
      <w:sz w:val="20"/>
      <w:szCs w:val="20"/>
    </w:rPr>
  </w:style>
  <w:style w:type="paragraph" w:customStyle="1" w:styleId="1FEF5DE7DA834AA98A332E46189067A32">
    <w:name w:val="1FEF5DE7DA834AA98A332E46189067A32"/>
    <w:rsid w:val="00385D89"/>
    <w:pPr>
      <w:spacing w:after="0" w:line="240" w:lineRule="auto"/>
    </w:pPr>
    <w:rPr>
      <w:rFonts w:ascii="Tms Rmn" w:eastAsia="Times New Roman" w:hAnsi="Tms Rmn" w:cs="Times New Roman"/>
      <w:sz w:val="20"/>
      <w:szCs w:val="20"/>
    </w:rPr>
  </w:style>
  <w:style w:type="paragraph" w:customStyle="1" w:styleId="2A791DF1F51D4DFBBA190B285C7183A81">
    <w:name w:val="2A791DF1F51D4DFBBA190B285C7183A81"/>
    <w:rsid w:val="00385D89"/>
    <w:pPr>
      <w:spacing w:after="0" w:line="240" w:lineRule="auto"/>
    </w:pPr>
    <w:rPr>
      <w:rFonts w:ascii="Tms Rmn" w:eastAsia="Times New Roman" w:hAnsi="Tms Rmn" w:cs="Times New Roman"/>
      <w:sz w:val="20"/>
      <w:szCs w:val="20"/>
    </w:rPr>
  </w:style>
  <w:style w:type="paragraph" w:customStyle="1" w:styleId="AFDFB1D8BD3A4E90B5050ACFDFC68EE3">
    <w:name w:val="AFDFB1D8BD3A4E90B5050ACFDFC68EE3"/>
    <w:rsid w:val="00385D89"/>
    <w:pPr>
      <w:spacing w:after="0" w:line="240" w:lineRule="auto"/>
    </w:pPr>
    <w:rPr>
      <w:rFonts w:ascii="Tms Rmn" w:eastAsia="Times New Roman" w:hAnsi="Tms Rmn" w:cs="Times New Roman"/>
      <w:sz w:val="20"/>
      <w:szCs w:val="20"/>
    </w:rPr>
  </w:style>
  <w:style w:type="paragraph" w:customStyle="1" w:styleId="2654267755844E05A038EEA452C85B8F2">
    <w:name w:val="2654267755844E05A038EEA452C85B8F2"/>
    <w:rsid w:val="00385D89"/>
    <w:pPr>
      <w:spacing w:after="0" w:line="240" w:lineRule="auto"/>
    </w:pPr>
    <w:rPr>
      <w:rFonts w:ascii="Tms Rmn" w:eastAsia="Times New Roman" w:hAnsi="Tms Rmn" w:cs="Times New Roman"/>
      <w:sz w:val="20"/>
      <w:szCs w:val="20"/>
    </w:rPr>
  </w:style>
  <w:style w:type="paragraph" w:customStyle="1" w:styleId="10AF9BC688E94777A5E09373A2BF38052">
    <w:name w:val="10AF9BC688E94777A5E09373A2BF38052"/>
    <w:rsid w:val="00385D89"/>
    <w:pPr>
      <w:spacing w:after="0" w:line="240" w:lineRule="auto"/>
    </w:pPr>
    <w:rPr>
      <w:rFonts w:ascii="Tms Rmn" w:eastAsia="Times New Roman" w:hAnsi="Tms Rmn" w:cs="Times New Roman"/>
      <w:sz w:val="20"/>
      <w:szCs w:val="20"/>
    </w:rPr>
  </w:style>
  <w:style w:type="paragraph" w:customStyle="1" w:styleId="4D484FDB228C416E9B6BD2EA28037A89">
    <w:name w:val="4D484FDB228C416E9B6BD2EA28037A89"/>
    <w:rsid w:val="005F38C3"/>
  </w:style>
  <w:style w:type="paragraph" w:customStyle="1" w:styleId="B4E44121D8AF48958110ABE852647091">
    <w:name w:val="B4E44121D8AF48958110ABE852647091"/>
    <w:rsid w:val="005F38C3"/>
    <w:pPr>
      <w:spacing w:after="0" w:line="240" w:lineRule="auto"/>
    </w:pPr>
    <w:rPr>
      <w:rFonts w:ascii="Tms Rmn" w:eastAsia="Times New Roman" w:hAnsi="Tms Rmn" w:cs="Times New Roman"/>
      <w:sz w:val="20"/>
      <w:szCs w:val="20"/>
    </w:rPr>
  </w:style>
  <w:style w:type="paragraph" w:customStyle="1" w:styleId="5F454BC380CD4782BC4AA8E4FB4F47FE3">
    <w:name w:val="5F454BC380CD4782BC4AA8E4FB4F47FE3"/>
    <w:rsid w:val="005F38C3"/>
    <w:pPr>
      <w:spacing w:after="0" w:line="240" w:lineRule="auto"/>
    </w:pPr>
    <w:rPr>
      <w:rFonts w:ascii="Tms Rmn" w:eastAsia="Times New Roman" w:hAnsi="Tms Rmn" w:cs="Times New Roman"/>
      <w:sz w:val="20"/>
      <w:szCs w:val="20"/>
    </w:rPr>
  </w:style>
  <w:style w:type="paragraph" w:customStyle="1" w:styleId="9CD2A807645442549AF1F2ACAE4606063">
    <w:name w:val="9CD2A807645442549AF1F2ACAE4606063"/>
    <w:rsid w:val="005F38C3"/>
    <w:pPr>
      <w:spacing w:after="0" w:line="240" w:lineRule="auto"/>
    </w:pPr>
    <w:rPr>
      <w:rFonts w:ascii="Tms Rmn" w:eastAsia="Times New Roman" w:hAnsi="Tms Rmn" w:cs="Times New Roman"/>
      <w:sz w:val="20"/>
      <w:szCs w:val="20"/>
    </w:rPr>
  </w:style>
  <w:style w:type="paragraph" w:customStyle="1" w:styleId="4D484FDB228C416E9B6BD2EA28037A891">
    <w:name w:val="4D484FDB228C416E9B6BD2EA28037A891"/>
    <w:rsid w:val="005F38C3"/>
    <w:pPr>
      <w:spacing w:after="0" w:line="240" w:lineRule="auto"/>
    </w:pPr>
    <w:rPr>
      <w:rFonts w:ascii="Tms Rmn" w:eastAsia="Times New Roman" w:hAnsi="Tms Rmn" w:cs="Times New Roman"/>
      <w:sz w:val="20"/>
      <w:szCs w:val="20"/>
    </w:rPr>
  </w:style>
  <w:style w:type="paragraph" w:customStyle="1" w:styleId="4562823CF394403BA02F87F70A7615B33">
    <w:name w:val="4562823CF394403BA02F87F70A7615B33"/>
    <w:rsid w:val="005F38C3"/>
    <w:pPr>
      <w:spacing w:after="0" w:line="240" w:lineRule="auto"/>
    </w:pPr>
    <w:rPr>
      <w:rFonts w:ascii="Tms Rmn" w:eastAsia="Times New Roman" w:hAnsi="Tms Rmn" w:cs="Times New Roman"/>
      <w:sz w:val="20"/>
      <w:szCs w:val="20"/>
    </w:rPr>
  </w:style>
  <w:style w:type="paragraph" w:customStyle="1" w:styleId="F2BA0A19212A4994A6BE6D13F9E56C9D">
    <w:name w:val="F2BA0A19212A4994A6BE6D13F9E56C9D"/>
    <w:rsid w:val="005F38C3"/>
    <w:pPr>
      <w:spacing w:after="0" w:line="240" w:lineRule="auto"/>
    </w:pPr>
    <w:rPr>
      <w:rFonts w:ascii="Tms Rmn" w:eastAsia="Times New Roman" w:hAnsi="Tms Rmn" w:cs="Times New Roman"/>
      <w:sz w:val="20"/>
      <w:szCs w:val="20"/>
    </w:rPr>
  </w:style>
  <w:style w:type="paragraph" w:customStyle="1" w:styleId="2A791DF1F51D4DFBBA190B285C7183A82">
    <w:name w:val="2A791DF1F51D4DFBBA190B285C7183A82"/>
    <w:rsid w:val="005F38C3"/>
    <w:pPr>
      <w:spacing w:after="0" w:line="240" w:lineRule="auto"/>
    </w:pPr>
    <w:rPr>
      <w:rFonts w:ascii="Tms Rmn" w:eastAsia="Times New Roman" w:hAnsi="Tms Rmn" w:cs="Times New Roman"/>
      <w:sz w:val="20"/>
      <w:szCs w:val="20"/>
    </w:rPr>
  </w:style>
  <w:style w:type="paragraph" w:customStyle="1" w:styleId="AFDFB1D8BD3A4E90B5050ACFDFC68EE31">
    <w:name w:val="AFDFB1D8BD3A4E90B5050ACFDFC68EE31"/>
    <w:rsid w:val="005F38C3"/>
    <w:pPr>
      <w:spacing w:after="0" w:line="240" w:lineRule="auto"/>
    </w:pPr>
    <w:rPr>
      <w:rFonts w:ascii="Tms Rmn" w:eastAsia="Times New Roman" w:hAnsi="Tms Rmn" w:cs="Times New Roman"/>
      <w:sz w:val="20"/>
      <w:szCs w:val="20"/>
    </w:rPr>
  </w:style>
  <w:style w:type="paragraph" w:customStyle="1" w:styleId="2654267755844E05A038EEA452C85B8F3">
    <w:name w:val="2654267755844E05A038EEA452C85B8F3"/>
    <w:rsid w:val="005F38C3"/>
    <w:pPr>
      <w:spacing w:after="0" w:line="240" w:lineRule="auto"/>
    </w:pPr>
    <w:rPr>
      <w:rFonts w:ascii="Tms Rmn" w:eastAsia="Times New Roman" w:hAnsi="Tms Rmn" w:cs="Times New Roman"/>
      <w:sz w:val="20"/>
      <w:szCs w:val="20"/>
    </w:rPr>
  </w:style>
  <w:style w:type="paragraph" w:customStyle="1" w:styleId="10AF9BC688E94777A5E09373A2BF38053">
    <w:name w:val="10AF9BC688E94777A5E09373A2BF38053"/>
    <w:rsid w:val="005F38C3"/>
    <w:pPr>
      <w:spacing w:after="0" w:line="240" w:lineRule="auto"/>
    </w:pPr>
    <w:rPr>
      <w:rFonts w:ascii="Tms Rmn" w:eastAsia="Times New Roman" w:hAnsi="Tms Rmn" w:cs="Times New Roman"/>
      <w:sz w:val="20"/>
      <w:szCs w:val="20"/>
    </w:rPr>
  </w:style>
  <w:style w:type="paragraph" w:customStyle="1" w:styleId="4562823CF394403BA02F87F70A7615B34">
    <w:name w:val="4562823CF394403BA02F87F70A7615B34"/>
    <w:rsid w:val="005F38C3"/>
    <w:pPr>
      <w:spacing w:after="0" w:line="240" w:lineRule="auto"/>
    </w:pPr>
    <w:rPr>
      <w:rFonts w:ascii="Tms Rmn" w:eastAsia="Times New Roman" w:hAnsi="Tms Rmn" w:cs="Times New Roman"/>
      <w:sz w:val="20"/>
      <w:szCs w:val="20"/>
    </w:rPr>
  </w:style>
  <w:style w:type="paragraph" w:customStyle="1" w:styleId="F2BA0A19212A4994A6BE6D13F9E56C9D1">
    <w:name w:val="F2BA0A19212A4994A6BE6D13F9E56C9D1"/>
    <w:rsid w:val="005F38C3"/>
    <w:pPr>
      <w:spacing w:after="0" w:line="240" w:lineRule="auto"/>
    </w:pPr>
    <w:rPr>
      <w:rFonts w:ascii="Tms Rmn" w:eastAsia="Times New Roman" w:hAnsi="Tms Rmn" w:cs="Times New Roman"/>
      <w:sz w:val="20"/>
      <w:szCs w:val="20"/>
    </w:rPr>
  </w:style>
  <w:style w:type="paragraph" w:customStyle="1" w:styleId="5F454BC380CD4782BC4AA8E4FB4F47FE4">
    <w:name w:val="5F454BC380CD4782BC4AA8E4FB4F47FE4"/>
    <w:rsid w:val="005F38C3"/>
    <w:pPr>
      <w:spacing w:after="0" w:line="240" w:lineRule="auto"/>
    </w:pPr>
    <w:rPr>
      <w:rFonts w:ascii="Tms Rmn" w:eastAsia="Times New Roman" w:hAnsi="Tms Rmn" w:cs="Times New Roman"/>
      <w:sz w:val="20"/>
      <w:szCs w:val="20"/>
    </w:rPr>
  </w:style>
  <w:style w:type="paragraph" w:customStyle="1" w:styleId="9CD2A807645442549AF1F2ACAE4606064">
    <w:name w:val="9CD2A807645442549AF1F2ACAE4606064"/>
    <w:rsid w:val="005F38C3"/>
    <w:pPr>
      <w:spacing w:after="0" w:line="240" w:lineRule="auto"/>
    </w:pPr>
    <w:rPr>
      <w:rFonts w:ascii="Tms Rmn" w:eastAsia="Times New Roman" w:hAnsi="Tms Rmn" w:cs="Times New Roman"/>
      <w:sz w:val="20"/>
      <w:szCs w:val="20"/>
    </w:rPr>
  </w:style>
  <w:style w:type="paragraph" w:customStyle="1" w:styleId="4D484FDB228C416E9B6BD2EA28037A892">
    <w:name w:val="4D484FDB228C416E9B6BD2EA28037A892"/>
    <w:rsid w:val="005F38C3"/>
    <w:pPr>
      <w:spacing w:after="0" w:line="240" w:lineRule="auto"/>
    </w:pPr>
    <w:rPr>
      <w:rFonts w:ascii="Tms Rmn" w:eastAsia="Times New Roman" w:hAnsi="Tms Rmn" w:cs="Times New Roman"/>
      <w:sz w:val="20"/>
      <w:szCs w:val="20"/>
    </w:rPr>
  </w:style>
  <w:style w:type="paragraph" w:customStyle="1" w:styleId="2A791DF1F51D4DFBBA190B285C7183A83">
    <w:name w:val="2A791DF1F51D4DFBBA190B285C7183A83"/>
    <w:rsid w:val="005F38C3"/>
    <w:pPr>
      <w:spacing w:after="0" w:line="240" w:lineRule="auto"/>
    </w:pPr>
    <w:rPr>
      <w:rFonts w:ascii="Tms Rmn" w:eastAsia="Times New Roman" w:hAnsi="Tms Rmn" w:cs="Times New Roman"/>
      <w:sz w:val="20"/>
      <w:szCs w:val="20"/>
    </w:rPr>
  </w:style>
  <w:style w:type="paragraph" w:customStyle="1" w:styleId="AFDFB1D8BD3A4E90B5050ACFDFC68EE32">
    <w:name w:val="AFDFB1D8BD3A4E90B5050ACFDFC68EE32"/>
    <w:rsid w:val="005F38C3"/>
    <w:pPr>
      <w:spacing w:after="0" w:line="240" w:lineRule="auto"/>
    </w:pPr>
    <w:rPr>
      <w:rFonts w:ascii="Tms Rmn" w:eastAsia="Times New Roman" w:hAnsi="Tms Rmn" w:cs="Times New Roman"/>
      <w:sz w:val="20"/>
      <w:szCs w:val="20"/>
    </w:rPr>
  </w:style>
  <w:style w:type="paragraph" w:customStyle="1" w:styleId="2654267755844E05A038EEA452C85B8F4">
    <w:name w:val="2654267755844E05A038EEA452C85B8F4"/>
    <w:rsid w:val="005F38C3"/>
    <w:pPr>
      <w:spacing w:after="0" w:line="240" w:lineRule="auto"/>
    </w:pPr>
    <w:rPr>
      <w:rFonts w:ascii="Tms Rmn" w:eastAsia="Times New Roman" w:hAnsi="Tms Rmn" w:cs="Times New Roman"/>
      <w:sz w:val="20"/>
      <w:szCs w:val="20"/>
    </w:rPr>
  </w:style>
  <w:style w:type="paragraph" w:customStyle="1" w:styleId="10AF9BC688E94777A5E09373A2BF38054">
    <w:name w:val="10AF9BC688E94777A5E09373A2BF38054"/>
    <w:rsid w:val="005F38C3"/>
    <w:pPr>
      <w:spacing w:after="0" w:line="240" w:lineRule="auto"/>
    </w:pPr>
    <w:rPr>
      <w:rFonts w:ascii="Tms Rmn" w:eastAsia="Times New Roman" w:hAnsi="Tms Rmn" w:cs="Times New Roman"/>
      <w:sz w:val="20"/>
      <w:szCs w:val="20"/>
    </w:rPr>
  </w:style>
  <w:style w:type="paragraph" w:customStyle="1" w:styleId="9E06E38655DF44929A1BF63EAF6AED83">
    <w:name w:val="9E06E38655DF44929A1BF63EAF6AED83"/>
    <w:rsid w:val="005F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DFBC0C-D5BD-4ED6-BD62-B02C7F2D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4701</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Academic Support Services Agreement</vt:lpstr>
    </vt:vector>
  </TitlesOfParts>
  <Company>UW-Madison</Company>
  <LinksUpToDate>false</LinksUpToDate>
  <CharactersWithSpaces>31439</CharactersWithSpaces>
  <SharedDoc>false</SharedDoc>
  <HLinks>
    <vt:vector size="54" baseType="variant">
      <vt:variant>
        <vt:i4>4718599</vt:i4>
      </vt:variant>
      <vt:variant>
        <vt:i4>39</vt:i4>
      </vt:variant>
      <vt:variant>
        <vt:i4>0</vt:i4>
      </vt:variant>
      <vt:variant>
        <vt:i4>5</vt:i4>
      </vt:variant>
      <vt:variant>
        <vt:lpwstr>http://www.acq.osd.mil/dpap/dars/dfars/html/r20110916/tochtml.htm</vt:lpwstr>
      </vt:variant>
      <vt:variant>
        <vt:lpwstr/>
      </vt:variant>
      <vt:variant>
        <vt:i4>6488119</vt:i4>
      </vt:variant>
      <vt:variant>
        <vt:i4>36</vt:i4>
      </vt:variant>
      <vt:variant>
        <vt:i4>0</vt:i4>
      </vt:variant>
      <vt:variant>
        <vt:i4>5</vt:i4>
      </vt:variant>
      <vt:variant>
        <vt:lpwstr>http://www.gpo.gov/fdsys/browse/collectionCfr.action?collectionCode=CFR</vt:lpwstr>
      </vt:variant>
      <vt:variant>
        <vt:lpwstr/>
      </vt:variant>
      <vt:variant>
        <vt:i4>4587587</vt:i4>
      </vt:variant>
      <vt:variant>
        <vt:i4>33</vt:i4>
      </vt:variant>
      <vt:variant>
        <vt:i4>0</vt:i4>
      </vt:variant>
      <vt:variant>
        <vt:i4>5</vt:i4>
      </vt:variant>
      <vt:variant>
        <vt:lpwstr>http://farsite.hill.af.mil/VFFARA.HTM</vt:lpwstr>
      </vt:variant>
      <vt:variant>
        <vt:lpwstr/>
      </vt:variant>
      <vt:variant>
        <vt:i4>7471138</vt:i4>
      </vt:variant>
      <vt:variant>
        <vt:i4>30</vt:i4>
      </vt:variant>
      <vt:variant>
        <vt:i4>0</vt:i4>
      </vt:variant>
      <vt:variant>
        <vt:i4>5</vt:i4>
      </vt:variant>
      <vt:variant>
        <vt:lpwstr>https://acquisition.gov/far/index.html</vt:lpwstr>
      </vt:variant>
      <vt:variant>
        <vt:lpwstr/>
      </vt:variant>
      <vt:variant>
        <vt:i4>2752615</vt:i4>
      </vt:variant>
      <vt:variant>
        <vt:i4>27</vt:i4>
      </vt:variant>
      <vt:variant>
        <vt:i4>0</vt:i4>
      </vt:variant>
      <vt:variant>
        <vt:i4>5</vt:i4>
      </vt:variant>
      <vt:variant>
        <vt:lpwstr>https://www.sam.gov/portal/public/SAM/</vt:lpwstr>
      </vt:variant>
      <vt:variant>
        <vt:lpwstr/>
      </vt:variant>
      <vt:variant>
        <vt:i4>5046336</vt:i4>
      </vt:variant>
      <vt:variant>
        <vt:i4>15</vt:i4>
      </vt:variant>
      <vt:variant>
        <vt:i4>0</vt:i4>
      </vt:variant>
      <vt:variant>
        <vt:i4>5</vt:i4>
      </vt:variant>
      <vt:variant>
        <vt:lpwstr>https://www.sba.gov/contracting/getting-started-contractor/make-sure-you-meet-sba-size-standards</vt:lpwstr>
      </vt:variant>
      <vt:variant>
        <vt:lpwstr/>
      </vt:variant>
      <vt:variant>
        <vt:i4>6160403</vt:i4>
      </vt:variant>
      <vt:variant>
        <vt:i4>12</vt:i4>
      </vt:variant>
      <vt:variant>
        <vt:i4>0</vt:i4>
      </vt:variant>
      <vt:variant>
        <vt:i4>5</vt:i4>
      </vt:variant>
      <vt:variant>
        <vt:lpwstr>http://www.doa.state.wi.us/Divisions/Enterprise-Operations/Supplier-Diversity-Program</vt:lpwstr>
      </vt:variant>
      <vt:variant>
        <vt:lpwstr/>
      </vt:variant>
      <vt:variant>
        <vt:i4>7471138</vt:i4>
      </vt:variant>
      <vt:variant>
        <vt:i4>9</vt:i4>
      </vt:variant>
      <vt:variant>
        <vt:i4>0</vt:i4>
      </vt:variant>
      <vt:variant>
        <vt:i4>5</vt:i4>
      </vt:variant>
      <vt:variant>
        <vt:lpwstr>https://acquisition.gov/far/index.html</vt:lpwstr>
      </vt:variant>
      <vt:variant>
        <vt:lpwstr/>
      </vt:variant>
      <vt:variant>
        <vt:i4>2752615</vt:i4>
      </vt:variant>
      <vt:variant>
        <vt:i4>6</vt:i4>
      </vt:variant>
      <vt:variant>
        <vt:i4>0</vt:i4>
      </vt:variant>
      <vt:variant>
        <vt:i4>5</vt:i4>
      </vt:variant>
      <vt:variant>
        <vt:lpwstr>https://www.sam.gov/portal/public/SAM/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Support Services Agreement</dc:title>
  <dc:subject/>
  <dc:creator>Custodian</dc:creator>
  <cp:keywords/>
  <cp:lastModifiedBy>Pulvermacher, Lori</cp:lastModifiedBy>
  <cp:revision>2</cp:revision>
  <cp:lastPrinted>2012-11-05T21:23:00Z</cp:lastPrinted>
  <dcterms:created xsi:type="dcterms:W3CDTF">2019-07-17T16:50:00Z</dcterms:created>
  <dcterms:modified xsi:type="dcterms:W3CDTF">2019-07-17T16:50:00Z</dcterms:modified>
  <cp:category/>
</cp:coreProperties>
</file>